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6155" w:type="dxa"/>
        <w:tblLook w:val="04A0" w:firstRow="1" w:lastRow="0" w:firstColumn="1" w:lastColumn="0" w:noHBand="0" w:noVBand="1"/>
      </w:tblPr>
      <w:tblGrid>
        <w:gridCol w:w="1522"/>
        <w:gridCol w:w="1787"/>
        <w:gridCol w:w="2149"/>
        <w:gridCol w:w="1956"/>
        <w:gridCol w:w="3728"/>
        <w:gridCol w:w="2488"/>
        <w:gridCol w:w="2525"/>
      </w:tblGrid>
      <w:tr w:rsidR="00056D79" w:rsidRPr="00D636CF" w14:paraId="7788E958" w14:textId="361D7DFE" w:rsidTr="006D26CF">
        <w:trPr>
          <w:trHeight w:val="573"/>
        </w:trPr>
        <w:tc>
          <w:tcPr>
            <w:tcW w:w="16155" w:type="dxa"/>
            <w:gridSpan w:val="7"/>
            <w:shd w:val="clear" w:color="auto" w:fill="00B050"/>
          </w:tcPr>
          <w:p w14:paraId="67038068" w14:textId="39BDFA5E" w:rsidR="00056D79" w:rsidRPr="00D636CF" w:rsidRDefault="007A7F2C" w:rsidP="007A7F2C">
            <w:pPr>
              <w:tabs>
                <w:tab w:val="left" w:pos="2604"/>
                <w:tab w:val="center" w:pos="7757"/>
              </w:tabs>
              <w:rPr>
                <w:rFonts w:cstheme="minorHAnsi"/>
                <w:b/>
                <w:bCs/>
                <w:color w:val="FFFFFF" w:themeColor="background1"/>
                <w:sz w:val="24"/>
                <w:szCs w:val="24"/>
              </w:rPr>
            </w:pPr>
            <w:r w:rsidRPr="00D636CF">
              <w:rPr>
                <w:rFonts w:cstheme="minorHAnsi"/>
                <w:b/>
                <w:bCs/>
                <w:color w:val="FFFFFF" w:themeColor="background1"/>
                <w:sz w:val="24"/>
                <w:szCs w:val="24"/>
              </w:rPr>
              <w:tab/>
            </w:r>
            <w:r w:rsidRPr="00D636CF">
              <w:rPr>
                <w:rFonts w:cstheme="minorHAnsi"/>
                <w:b/>
                <w:bCs/>
                <w:color w:val="FFFFFF" w:themeColor="background1"/>
                <w:sz w:val="24"/>
                <w:szCs w:val="24"/>
              </w:rPr>
              <w:tab/>
            </w:r>
            <w:r w:rsidR="002D7430" w:rsidRPr="00D636CF">
              <w:rPr>
                <w:rFonts w:cstheme="minorHAnsi"/>
                <w:b/>
                <w:bCs/>
                <w:color w:val="FFFFFF" w:themeColor="background1"/>
                <w:sz w:val="24"/>
                <w:szCs w:val="24"/>
              </w:rPr>
              <w:t>Lent term 1</w:t>
            </w:r>
          </w:p>
          <w:p w14:paraId="0785592B" w14:textId="150FA0BD" w:rsidR="00AD3E72" w:rsidRPr="00D636CF" w:rsidRDefault="002D7430" w:rsidP="006F2532">
            <w:pPr>
              <w:jc w:val="center"/>
              <w:rPr>
                <w:rFonts w:cstheme="minorHAnsi"/>
                <w:b/>
                <w:bCs/>
                <w:color w:val="FFFFFF" w:themeColor="background1"/>
                <w:sz w:val="24"/>
                <w:szCs w:val="24"/>
              </w:rPr>
            </w:pPr>
            <w:r w:rsidRPr="00D636CF">
              <w:rPr>
                <w:rFonts w:cstheme="minorHAnsi"/>
                <w:b/>
                <w:bCs/>
                <w:color w:val="FFFFFF" w:themeColor="background1"/>
                <w:sz w:val="24"/>
                <w:szCs w:val="24"/>
              </w:rPr>
              <w:t>Galilee to Jerusalem</w:t>
            </w:r>
          </w:p>
          <w:p w14:paraId="24774DB8" w14:textId="3D0AE591" w:rsidR="00056D79" w:rsidRPr="00D636CF" w:rsidRDefault="00056D79" w:rsidP="006F2532">
            <w:pPr>
              <w:jc w:val="center"/>
              <w:rPr>
                <w:rFonts w:cstheme="minorHAnsi"/>
                <w:b/>
                <w:bCs/>
                <w:sz w:val="24"/>
                <w:szCs w:val="24"/>
              </w:rPr>
            </w:pPr>
            <w:r w:rsidRPr="00D636CF">
              <w:rPr>
                <w:rFonts w:cstheme="minorHAnsi"/>
                <w:b/>
                <w:bCs/>
                <w:color w:val="FFFFFF" w:themeColor="background1"/>
                <w:sz w:val="24"/>
                <w:szCs w:val="24"/>
              </w:rPr>
              <w:t xml:space="preserve">Year </w:t>
            </w:r>
            <w:r w:rsidR="00D17A16" w:rsidRPr="00D636CF">
              <w:rPr>
                <w:rFonts w:cstheme="minorHAnsi"/>
                <w:b/>
                <w:bCs/>
                <w:color w:val="FFFFFF" w:themeColor="background1"/>
                <w:sz w:val="24"/>
                <w:szCs w:val="24"/>
              </w:rPr>
              <w:t>5</w:t>
            </w:r>
          </w:p>
        </w:tc>
      </w:tr>
      <w:tr w:rsidR="006D26CF" w:rsidRPr="00D636CF" w14:paraId="58FE89CE" w14:textId="77777777" w:rsidTr="00D364EA">
        <w:trPr>
          <w:trHeight w:val="573"/>
        </w:trPr>
        <w:tc>
          <w:tcPr>
            <w:tcW w:w="16155" w:type="dxa"/>
            <w:gridSpan w:val="7"/>
            <w:shd w:val="clear" w:color="auto" w:fill="CC0066"/>
          </w:tcPr>
          <w:p w14:paraId="2B800C36" w14:textId="77777777" w:rsidR="006E550B" w:rsidRDefault="006D26CF" w:rsidP="006E550B">
            <w:pPr>
              <w:shd w:val="clear" w:color="auto" w:fill="00B050"/>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 xml:space="preserve">Big Question – </w:t>
            </w:r>
            <w:r w:rsidR="006E550B">
              <w:rPr>
                <w:rFonts w:cstheme="minorHAnsi"/>
                <w:b/>
                <w:bCs/>
                <w:color w:val="FFFFFF" w:themeColor="background1"/>
                <w:sz w:val="24"/>
                <w:szCs w:val="24"/>
              </w:rPr>
              <w:t xml:space="preserve">How can Jesus’ greatest commandment and the Beatitudes be used as rules for living our own lives? </w:t>
            </w:r>
          </w:p>
          <w:p w14:paraId="44F72977" w14:textId="6A612DE9" w:rsidR="006D26CF" w:rsidRPr="00D636CF" w:rsidRDefault="006D26CF" w:rsidP="006D26CF">
            <w:pPr>
              <w:shd w:val="clear" w:color="auto" w:fill="00B050"/>
              <w:tabs>
                <w:tab w:val="left" w:pos="2604"/>
                <w:tab w:val="center" w:pos="7757"/>
              </w:tabs>
              <w:jc w:val="center"/>
              <w:rPr>
                <w:rFonts w:cstheme="minorHAnsi"/>
                <w:b/>
                <w:bCs/>
                <w:color w:val="FFFFFF" w:themeColor="background1"/>
                <w:sz w:val="24"/>
                <w:szCs w:val="24"/>
              </w:rPr>
            </w:pPr>
          </w:p>
        </w:tc>
      </w:tr>
      <w:tr w:rsidR="00056D79" w:rsidRPr="00D636CF" w14:paraId="431208A3" w14:textId="34E0F492" w:rsidTr="006D26CF">
        <w:trPr>
          <w:trHeight w:val="573"/>
        </w:trPr>
        <w:tc>
          <w:tcPr>
            <w:tcW w:w="16155" w:type="dxa"/>
            <w:gridSpan w:val="7"/>
            <w:shd w:val="clear" w:color="auto" w:fill="BDD6EE" w:themeFill="accent1" w:themeFillTint="66"/>
          </w:tcPr>
          <w:p w14:paraId="507056A4" w14:textId="188A3AB6" w:rsidR="00056D79" w:rsidRPr="00D636CF" w:rsidRDefault="006F2532" w:rsidP="000D4611">
            <w:pPr>
              <w:rPr>
                <w:rFonts w:cstheme="minorHAnsi"/>
                <w:b/>
                <w:bCs/>
                <w:sz w:val="18"/>
                <w:szCs w:val="18"/>
              </w:rPr>
            </w:pPr>
            <w:r w:rsidRPr="00D636CF">
              <w:rPr>
                <w:rFonts w:cstheme="minorHAnsi"/>
                <w:b/>
                <w:bCs/>
                <w:sz w:val="18"/>
                <w:szCs w:val="18"/>
              </w:rPr>
              <w:t xml:space="preserve">Age </w:t>
            </w:r>
            <w:r w:rsidR="00D17A16" w:rsidRPr="00D636CF">
              <w:rPr>
                <w:rFonts w:cstheme="minorHAnsi"/>
                <w:b/>
                <w:bCs/>
                <w:sz w:val="18"/>
                <w:szCs w:val="18"/>
              </w:rPr>
              <w:t>10</w:t>
            </w:r>
            <w:r w:rsidRPr="00D636CF">
              <w:rPr>
                <w:rFonts w:cstheme="minorHAnsi"/>
                <w:b/>
                <w:bCs/>
                <w:sz w:val="18"/>
                <w:szCs w:val="18"/>
              </w:rPr>
              <w:t xml:space="preserve"> Learning outcomes:</w:t>
            </w:r>
          </w:p>
          <w:p w14:paraId="63CEE374" w14:textId="2B6963F2" w:rsidR="00056D79" w:rsidRPr="00D636CF" w:rsidRDefault="00D17A16" w:rsidP="00D17A16">
            <w:pPr>
              <w:autoSpaceDE w:val="0"/>
              <w:autoSpaceDN w:val="0"/>
              <w:adjustRightInd w:val="0"/>
              <w:rPr>
                <w:rFonts w:cstheme="minorHAnsi"/>
                <w:sz w:val="18"/>
                <w:szCs w:val="18"/>
              </w:rPr>
            </w:pPr>
            <w:r w:rsidRPr="00D636CF">
              <w:rPr>
                <w:rFonts w:cstheme="minorHAnsi"/>
                <w:sz w:val="18"/>
                <w:szCs w:val="18"/>
              </w:rPr>
              <w:t>3. Use developing specialist vocabulary to show how the Ten Commandments help human</w:t>
            </w:r>
            <w:r w:rsidR="002053C8" w:rsidRPr="00D636CF">
              <w:rPr>
                <w:rFonts w:cstheme="minorHAnsi"/>
                <w:sz w:val="18"/>
                <w:szCs w:val="18"/>
              </w:rPr>
              <w:t xml:space="preserve"> </w:t>
            </w:r>
            <w:r w:rsidRPr="00D636CF">
              <w:rPr>
                <w:rFonts w:cstheme="minorHAnsi"/>
                <w:sz w:val="18"/>
                <w:szCs w:val="18"/>
              </w:rPr>
              <w:t>beings live good and happy lives, making links with Jesus’ teaching.</w:t>
            </w:r>
          </w:p>
          <w:p w14:paraId="6C2C2FBC" w14:textId="03C3C8B7" w:rsidR="002053C8" w:rsidRPr="00D636CF" w:rsidRDefault="002053C8" w:rsidP="002053C8">
            <w:pPr>
              <w:autoSpaceDE w:val="0"/>
              <w:autoSpaceDN w:val="0"/>
              <w:adjustRightInd w:val="0"/>
              <w:rPr>
                <w:rFonts w:cstheme="minorHAnsi"/>
                <w:sz w:val="18"/>
                <w:szCs w:val="18"/>
              </w:rPr>
            </w:pPr>
            <w:r w:rsidRPr="00D636CF">
              <w:rPr>
                <w:rFonts w:cstheme="minorHAnsi"/>
                <w:sz w:val="18"/>
                <w:szCs w:val="18"/>
              </w:rPr>
              <w:t>5. Explain how virtue teaching, the Ten Commandments and Jesus’ teaching help people live a good life.</w:t>
            </w:r>
          </w:p>
          <w:p w14:paraId="12F8B335" w14:textId="26991E57" w:rsidR="000D4611" w:rsidRPr="00D636CF" w:rsidRDefault="002053C8" w:rsidP="002053C8">
            <w:pPr>
              <w:autoSpaceDE w:val="0"/>
              <w:autoSpaceDN w:val="0"/>
              <w:adjustRightInd w:val="0"/>
              <w:rPr>
                <w:rFonts w:cstheme="minorHAnsi"/>
                <w:sz w:val="18"/>
                <w:szCs w:val="18"/>
              </w:rPr>
            </w:pPr>
            <w:r w:rsidRPr="00D636CF">
              <w:rPr>
                <w:rFonts w:cstheme="minorHAnsi"/>
                <w:sz w:val="18"/>
                <w:szCs w:val="18"/>
              </w:rPr>
              <w:t>6. Know that prayers can be petitions or meditative, making links with Catholic prayers, for example, the Rosary and Our Father.</w:t>
            </w:r>
          </w:p>
          <w:p w14:paraId="3C7EE4E4" w14:textId="35C5C08C" w:rsidR="002053C8" w:rsidRPr="00D636CF" w:rsidRDefault="002053C8" w:rsidP="002053C8">
            <w:pPr>
              <w:autoSpaceDE w:val="0"/>
              <w:autoSpaceDN w:val="0"/>
              <w:adjustRightInd w:val="0"/>
              <w:rPr>
                <w:rFonts w:cstheme="minorHAnsi"/>
                <w:sz w:val="18"/>
                <w:szCs w:val="18"/>
              </w:rPr>
            </w:pPr>
            <w:r w:rsidRPr="00D636CF">
              <w:rPr>
                <w:rFonts w:cstheme="minorHAnsi"/>
                <w:sz w:val="18"/>
                <w:szCs w:val="18"/>
              </w:rPr>
              <w:t>8. Explain the significance of Moses and Elijah at the Transfiguration.</w:t>
            </w:r>
          </w:p>
          <w:p w14:paraId="563401D8" w14:textId="77777777" w:rsidR="002053C8" w:rsidRPr="00D636CF" w:rsidRDefault="002053C8" w:rsidP="000D4611">
            <w:pPr>
              <w:autoSpaceDE w:val="0"/>
              <w:autoSpaceDN w:val="0"/>
              <w:adjustRightInd w:val="0"/>
              <w:rPr>
                <w:rFonts w:cstheme="minorHAnsi"/>
                <w:b/>
                <w:sz w:val="18"/>
                <w:szCs w:val="18"/>
              </w:rPr>
            </w:pPr>
          </w:p>
          <w:p w14:paraId="69FFB877" w14:textId="3FA5C99A" w:rsidR="000D4611" w:rsidRPr="00D636CF" w:rsidRDefault="000D4611" w:rsidP="000D4611">
            <w:pPr>
              <w:autoSpaceDE w:val="0"/>
              <w:autoSpaceDN w:val="0"/>
              <w:adjustRightInd w:val="0"/>
              <w:rPr>
                <w:rFonts w:cstheme="minorHAnsi"/>
                <w:b/>
                <w:sz w:val="18"/>
                <w:szCs w:val="18"/>
              </w:rPr>
            </w:pPr>
            <w:r w:rsidRPr="00D636CF">
              <w:rPr>
                <w:rFonts w:cstheme="minorHAnsi"/>
                <w:b/>
                <w:sz w:val="18"/>
                <w:szCs w:val="18"/>
              </w:rPr>
              <w:t>Understand</w:t>
            </w:r>
          </w:p>
          <w:p w14:paraId="1254A0A0" w14:textId="77777777" w:rsidR="000D4611" w:rsidRPr="00D364EA" w:rsidRDefault="000D4611" w:rsidP="000D4611">
            <w:pPr>
              <w:autoSpaceDE w:val="0"/>
              <w:autoSpaceDN w:val="0"/>
              <w:adjustRightInd w:val="0"/>
              <w:rPr>
                <w:rFonts w:cstheme="minorHAnsi"/>
                <w:i/>
                <w:iCs/>
                <w:sz w:val="18"/>
                <w:szCs w:val="18"/>
              </w:rPr>
            </w:pPr>
            <w:r w:rsidRPr="00D364EA">
              <w:rPr>
                <w:rFonts w:cstheme="minorHAnsi"/>
                <w:i/>
                <w:iCs/>
                <w:sz w:val="18"/>
                <w:szCs w:val="18"/>
              </w:rPr>
              <w:t>By the end of this unit of study, pupils will be able to:</w:t>
            </w:r>
          </w:p>
          <w:p w14:paraId="7461C421" w14:textId="025A3CD9" w:rsidR="002053C8" w:rsidRPr="00D636CF" w:rsidRDefault="002053C8" w:rsidP="002053C8">
            <w:pPr>
              <w:autoSpaceDE w:val="0"/>
              <w:autoSpaceDN w:val="0"/>
              <w:adjustRightInd w:val="0"/>
              <w:rPr>
                <w:rFonts w:cstheme="minorHAnsi"/>
                <w:sz w:val="18"/>
                <w:szCs w:val="18"/>
              </w:rPr>
            </w:pPr>
            <w:r w:rsidRPr="00D636CF">
              <w:rPr>
                <w:rFonts w:cstheme="minorHAnsi"/>
                <w:b/>
                <w:bCs/>
                <w:sz w:val="18"/>
                <w:szCs w:val="18"/>
              </w:rPr>
              <w:t>U5.3.1</w:t>
            </w:r>
            <w:r w:rsidRPr="00D636CF">
              <w:rPr>
                <w:rFonts w:cstheme="minorHAnsi"/>
                <w:sz w:val="18"/>
                <w:szCs w:val="18"/>
              </w:rPr>
              <w:t>. Recognise that in the Beatitudes Jesus tells his followers important messages about what makes a life blessed.</w:t>
            </w:r>
          </w:p>
          <w:p w14:paraId="7E6C0F45" w14:textId="29051C1D" w:rsidR="002053C8" w:rsidRPr="00D636CF" w:rsidRDefault="002053C8" w:rsidP="002053C8">
            <w:pPr>
              <w:autoSpaceDE w:val="0"/>
              <w:autoSpaceDN w:val="0"/>
              <w:adjustRightInd w:val="0"/>
              <w:rPr>
                <w:rFonts w:cstheme="minorHAnsi"/>
                <w:sz w:val="18"/>
                <w:szCs w:val="18"/>
              </w:rPr>
            </w:pPr>
            <w:r w:rsidRPr="00D636CF">
              <w:rPr>
                <w:rFonts w:cstheme="minorHAnsi"/>
                <w:b/>
                <w:bCs/>
                <w:sz w:val="18"/>
                <w:szCs w:val="18"/>
              </w:rPr>
              <w:t>U5.3.2</w:t>
            </w:r>
            <w:r w:rsidRPr="00D636CF">
              <w:rPr>
                <w:rFonts w:cstheme="minorHAnsi"/>
                <w:sz w:val="18"/>
                <w:szCs w:val="18"/>
              </w:rPr>
              <w:t>. Compare Matthew and Luke’s description of the new law, or great commandment and make links between the new law a parable and Jesus’ summary of the law and lessons for Christian life today.</w:t>
            </w:r>
          </w:p>
          <w:p w14:paraId="1292CCD2" w14:textId="77777777" w:rsidR="002053C8" w:rsidRPr="00D636CF" w:rsidRDefault="002053C8" w:rsidP="002053C8">
            <w:pPr>
              <w:autoSpaceDE w:val="0"/>
              <w:autoSpaceDN w:val="0"/>
              <w:adjustRightInd w:val="0"/>
              <w:rPr>
                <w:rFonts w:cstheme="minorHAnsi"/>
                <w:sz w:val="18"/>
                <w:szCs w:val="18"/>
              </w:rPr>
            </w:pPr>
            <w:r w:rsidRPr="00D636CF">
              <w:rPr>
                <w:rFonts w:cstheme="minorHAnsi"/>
                <w:b/>
                <w:bCs/>
                <w:sz w:val="18"/>
                <w:szCs w:val="18"/>
              </w:rPr>
              <w:t>U5.3.3</w:t>
            </w:r>
            <w:r w:rsidRPr="00D636CF">
              <w:rPr>
                <w:rFonts w:cstheme="minorHAnsi"/>
                <w:sz w:val="18"/>
                <w:szCs w:val="18"/>
              </w:rPr>
              <w:t>. Make simple links between the Beatitudes and the Ten Commandments.</w:t>
            </w:r>
          </w:p>
          <w:p w14:paraId="32423E34" w14:textId="5B4A67FF" w:rsidR="002053C8" w:rsidRPr="00D636CF" w:rsidRDefault="002053C8" w:rsidP="002053C8">
            <w:pPr>
              <w:autoSpaceDE w:val="0"/>
              <w:autoSpaceDN w:val="0"/>
              <w:adjustRightInd w:val="0"/>
              <w:rPr>
                <w:rFonts w:cstheme="minorHAnsi"/>
                <w:sz w:val="18"/>
                <w:szCs w:val="18"/>
              </w:rPr>
            </w:pPr>
            <w:r w:rsidRPr="00D636CF">
              <w:rPr>
                <w:rFonts w:cstheme="minorHAnsi"/>
                <w:b/>
                <w:bCs/>
                <w:sz w:val="18"/>
                <w:szCs w:val="18"/>
              </w:rPr>
              <w:t>U5.3.4</w:t>
            </w:r>
            <w:r w:rsidRPr="00D636CF">
              <w:rPr>
                <w:rFonts w:cstheme="minorHAnsi"/>
                <w:sz w:val="18"/>
                <w:szCs w:val="18"/>
              </w:rPr>
              <w:t>. Describe accurately in sequence and detail what the disciples see at the Transfiguration, saying something about the importance of Moses and Elijah.</w:t>
            </w:r>
          </w:p>
          <w:p w14:paraId="21561EC8" w14:textId="066D7E64" w:rsidR="002053C8" w:rsidRPr="00D636CF" w:rsidRDefault="002053C8" w:rsidP="002053C8">
            <w:pPr>
              <w:autoSpaceDE w:val="0"/>
              <w:autoSpaceDN w:val="0"/>
              <w:adjustRightInd w:val="0"/>
              <w:rPr>
                <w:rFonts w:cstheme="minorHAnsi"/>
                <w:sz w:val="18"/>
                <w:szCs w:val="18"/>
              </w:rPr>
            </w:pPr>
            <w:r w:rsidRPr="00D636CF">
              <w:rPr>
                <w:rFonts w:cstheme="minorHAnsi"/>
                <w:b/>
                <w:bCs/>
                <w:sz w:val="18"/>
                <w:szCs w:val="18"/>
              </w:rPr>
              <w:t>U5.3.5</w:t>
            </w:r>
            <w:r w:rsidRPr="00D636CF">
              <w:rPr>
                <w:rFonts w:cstheme="minorHAnsi"/>
                <w:sz w:val="18"/>
                <w:szCs w:val="18"/>
              </w:rPr>
              <w:t>. Make links between the seven petitions (requests) of the Our Father and their meaning for Christians.</w:t>
            </w:r>
          </w:p>
          <w:p w14:paraId="0A83B2BD" w14:textId="77777777" w:rsidR="000D4611" w:rsidRDefault="002053C8" w:rsidP="002053C8">
            <w:pPr>
              <w:autoSpaceDE w:val="0"/>
              <w:autoSpaceDN w:val="0"/>
              <w:adjustRightInd w:val="0"/>
              <w:rPr>
                <w:rFonts w:cstheme="minorHAnsi"/>
                <w:sz w:val="18"/>
                <w:szCs w:val="18"/>
              </w:rPr>
            </w:pPr>
            <w:r w:rsidRPr="00D636CF">
              <w:rPr>
                <w:rFonts w:cstheme="minorHAnsi"/>
                <w:b/>
                <w:bCs/>
                <w:sz w:val="18"/>
                <w:szCs w:val="18"/>
              </w:rPr>
              <w:t>U5.3.6</w:t>
            </w:r>
            <w:r w:rsidRPr="00D636CF">
              <w:rPr>
                <w:rFonts w:cstheme="minorHAnsi"/>
                <w:sz w:val="18"/>
                <w:szCs w:val="18"/>
              </w:rPr>
              <w:t>. Show understanding of how the virtue of either hope or charity (love) links with Jesus’ teaching in the Beatitudes.</w:t>
            </w:r>
          </w:p>
          <w:p w14:paraId="5840F0CF" w14:textId="77777777" w:rsidR="00D364EA" w:rsidRDefault="00D364EA" w:rsidP="002053C8">
            <w:pPr>
              <w:autoSpaceDE w:val="0"/>
              <w:autoSpaceDN w:val="0"/>
              <w:adjustRightInd w:val="0"/>
              <w:rPr>
                <w:rFonts w:cstheme="minorHAnsi"/>
                <w:sz w:val="18"/>
                <w:szCs w:val="18"/>
              </w:rPr>
            </w:pPr>
          </w:p>
          <w:p w14:paraId="15148036" w14:textId="77777777" w:rsidR="00D364EA" w:rsidRPr="00D364EA" w:rsidRDefault="00D364EA" w:rsidP="002053C8">
            <w:pPr>
              <w:autoSpaceDE w:val="0"/>
              <w:autoSpaceDN w:val="0"/>
              <w:adjustRightInd w:val="0"/>
              <w:rPr>
                <w:rFonts w:cstheme="minorHAnsi"/>
                <w:b/>
                <w:bCs/>
                <w:sz w:val="18"/>
                <w:szCs w:val="18"/>
              </w:rPr>
            </w:pPr>
            <w:r w:rsidRPr="00D364EA">
              <w:rPr>
                <w:rFonts w:cstheme="minorHAnsi"/>
                <w:b/>
                <w:bCs/>
                <w:sz w:val="18"/>
                <w:szCs w:val="18"/>
              </w:rPr>
              <w:t>Discern</w:t>
            </w:r>
          </w:p>
          <w:p w14:paraId="341AE60A" w14:textId="1A1B9ECE" w:rsidR="00D364EA" w:rsidRPr="00D364EA" w:rsidRDefault="00D364EA" w:rsidP="00D364EA">
            <w:pPr>
              <w:autoSpaceDE w:val="0"/>
              <w:autoSpaceDN w:val="0"/>
              <w:adjustRightInd w:val="0"/>
              <w:rPr>
                <w:rFonts w:cstheme="minorHAnsi"/>
                <w:i/>
                <w:iCs/>
                <w:sz w:val="18"/>
                <w:szCs w:val="18"/>
              </w:rPr>
            </w:pPr>
            <w:r w:rsidRPr="00D364EA">
              <w:rPr>
                <w:rFonts w:cstheme="minorHAnsi"/>
                <w:i/>
                <w:iCs/>
                <w:sz w:val="18"/>
                <w:szCs w:val="18"/>
              </w:rPr>
              <w:t>By the end of this unit of study, pupils will be able to talk and think critically and creatively about</w:t>
            </w:r>
            <w:r>
              <w:rPr>
                <w:rFonts w:cstheme="minorHAnsi"/>
                <w:i/>
                <w:iCs/>
                <w:sz w:val="18"/>
                <w:szCs w:val="18"/>
              </w:rPr>
              <w:t xml:space="preserve"> </w:t>
            </w:r>
            <w:r w:rsidRPr="00D364EA">
              <w:rPr>
                <w:rFonts w:cstheme="minorHAnsi"/>
                <w:i/>
                <w:iCs/>
                <w:sz w:val="18"/>
                <w:szCs w:val="18"/>
              </w:rPr>
              <w:t>what they have studied, for example, through:</w:t>
            </w:r>
          </w:p>
          <w:p w14:paraId="3B7A79CD" w14:textId="12C99CD4" w:rsidR="00D364EA" w:rsidRDefault="00D364EA" w:rsidP="002053C8">
            <w:pPr>
              <w:autoSpaceDE w:val="0"/>
              <w:autoSpaceDN w:val="0"/>
              <w:adjustRightInd w:val="0"/>
              <w:rPr>
                <w:rFonts w:cstheme="minorHAnsi"/>
                <w:sz w:val="18"/>
                <w:szCs w:val="18"/>
              </w:rPr>
            </w:pPr>
            <w:r w:rsidRPr="00D364EA">
              <w:rPr>
                <w:rFonts w:cstheme="minorHAnsi"/>
                <w:b/>
                <w:bCs/>
                <w:sz w:val="18"/>
                <w:szCs w:val="18"/>
              </w:rPr>
              <w:t>D5.3.1</w:t>
            </w:r>
            <w:r>
              <w:rPr>
                <w:rFonts w:cstheme="minorHAnsi"/>
                <w:sz w:val="18"/>
                <w:szCs w:val="18"/>
              </w:rPr>
              <w:t xml:space="preserve"> </w:t>
            </w:r>
            <w:r w:rsidRPr="00D364EA">
              <w:rPr>
                <w:rFonts w:cstheme="minorHAnsi"/>
                <w:sz w:val="18"/>
                <w:szCs w:val="18"/>
              </w:rPr>
              <w:t>Expressing a point of view about Jesus’ great commandment as a rule for life.</w:t>
            </w:r>
          </w:p>
          <w:p w14:paraId="131E29F6" w14:textId="7ACBBB28" w:rsidR="00D364EA" w:rsidRDefault="00D364EA" w:rsidP="00D364EA">
            <w:pPr>
              <w:autoSpaceDE w:val="0"/>
              <w:autoSpaceDN w:val="0"/>
              <w:adjustRightInd w:val="0"/>
              <w:rPr>
                <w:rFonts w:cstheme="minorHAnsi"/>
                <w:sz w:val="18"/>
                <w:szCs w:val="18"/>
              </w:rPr>
            </w:pPr>
            <w:r w:rsidRPr="00D364EA">
              <w:rPr>
                <w:rFonts w:cstheme="minorHAnsi"/>
                <w:b/>
                <w:bCs/>
                <w:sz w:val="18"/>
                <w:szCs w:val="18"/>
              </w:rPr>
              <w:t>D5.3.2</w:t>
            </w:r>
            <w:r>
              <w:rPr>
                <w:rFonts w:cstheme="minorHAnsi"/>
                <w:sz w:val="18"/>
                <w:szCs w:val="18"/>
              </w:rPr>
              <w:t xml:space="preserve"> </w:t>
            </w:r>
            <w:r w:rsidRPr="00D364EA">
              <w:rPr>
                <w:rFonts w:cstheme="minorHAnsi"/>
                <w:sz w:val="18"/>
                <w:szCs w:val="18"/>
              </w:rPr>
              <w:t>Imagining how Peter, James, or John felt at the Transfiguration. Explain their thinking with</w:t>
            </w:r>
            <w:r>
              <w:rPr>
                <w:rFonts w:cstheme="minorHAnsi"/>
                <w:sz w:val="18"/>
                <w:szCs w:val="18"/>
              </w:rPr>
              <w:t xml:space="preserve"> </w:t>
            </w:r>
            <w:r w:rsidRPr="00D364EA">
              <w:rPr>
                <w:rFonts w:cstheme="minorHAnsi"/>
                <w:sz w:val="18"/>
                <w:szCs w:val="18"/>
              </w:rPr>
              <w:t>reference to why this event is a mystery.</w:t>
            </w:r>
          </w:p>
          <w:p w14:paraId="3A7A3DDE" w14:textId="2423D04E" w:rsidR="00D364EA" w:rsidRDefault="00D364EA" w:rsidP="00D364EA">
            <w:pPr>
              <w:autoSpaceDE w:val="0"/>
              <w:autoSpaceDN w:val="0"/>
              <w:adjustRightInd w:val="0"/>
              <w:rPr>
                <w:rFonts w:cstheme="minorHAnsi"/>
                <w:sz w:val="18"/>
                <w:szCs w:val="18"/>
              </w:rPr>
            </w:pPr>
            <w:r w:rsidRPr="00D364EA">
              <w:rPr>
                <w:rFonts w:cstheme="minorHAnsi"/>
                <w:b/>
                <w:bCs/>
                <w:sz w:val="18"/>
                <w:szCs w:val="18"/>
              </w:rPr>
              <w:t>D5.3.3</w:t>
            </w:r>
            <w:r>
              <w:rPr>
                <w:rFonts w:cstheme="minorHAnsi"/>
                <w:sz w:val="18"/>
                <w:szCs w:val="18"/>
              </w:rPr>
              <w:t xml:space="preserve"> </w:t>
            </w:r>
            <w:r w:rsidRPr="00D364EA">
              <w:rPr>
                <w:rFonts w:cstheme="minorHAnsi"/>
                <w:sz w:val="18"/>
                <w:szCs w:val="18"/>
              </w:rPr>
              <w:t>Exploring how they and others interpret artists’ meanings, in response to paintings of the</w:t>
            </w:r>
            <w:r>
              <w:rPr>
                <w:rFonts w:cstheme="minorHAnsi"/>
                <w:sz w:val="18"/>
                <w:szCs w:val="18"/>
              </w:rPr>
              <w:t xml:space="preserve"> </w:t>
            </w:r>
            <w:r w:rsidRPr="00D364EA">
              <w:rPr>
                <w:rFonts w:cstheme="minorHAnsi"/>
                <w:sz w:val="18"/>
                <w:szCs w:val="18"/>
              </w:rPr>
              <w:t>Transfiguration.</w:t>
            </w:r>
          </w:p>
          <w:p w14:paraId="16679632" w14:textId="77777777" w:rsidR="00D364EA" w:rsidRDefault="00D364EA" w:rsidP="00D364EA">
            <w:pPr>
              <w:autoSpaceDE w:val="0"/>
              <w:autoSpaceDN w:val="0"/>
              <w:adjustRightInd w:val="0"/>
              <w:rPr>
                <w:rFonts w:cstheme="minorHAnsi"/>
                <w:sz w:val="18"/>
                <w:szCs w:val="18"/>
              </w:rPr>
            </w:pPr>
          </w:p>
          <w:p w14:paraId="701E06D8" w14:textId="244DC43E" w:rsidR="00D364EA" w:rsidRPr="00D364EA" w:rsidRDefault="00D364EA" w:rsidP="00D364EA">
            <w:pPr>
              <w:autoSpaceDE w:val="0"/>
              <w:autoSpaceDN w:val="0"/>
              <w:adjustRightInd w:val="0"/>
              <w:rPr>
                <w:rFonts w:cstheme="minorHAnsi"/>
                <w:b/>
                <w:bCs/>
                <w:sz w:val="18"/>
                <w:szCs w:val="18"/>
              </w:rPr>
            </w:pPr>
            <w:r w:rsidRPr="00D364EA">
              <w:rPr>
                <w:rFonts w:cstheme="minorHAnsi"/>
                <w:b/>
                <w:bCs/>
                <w:sz w:val="18"/>
                <w:szCs w:val="18"/>
              </w:rPr>
              <w:t>Respond</w:t>
            </w:r>
          </w:p>
          <w:p w14:paraId="61D37E5F" w14:textId="61362F63" w:rsidR="00D364EA" w:rsidRPr="00D364EA" w:rsidRDefault="00D364EA" w:rsidP="00D364EA">
            <w:pPr>
              <w:autoSpaceDE w:val="0"/>
              <w:autoSpaceDN w:val="0"/>
              <w:adjustRightInd w:val="0"/>
              <w:rPr>
                <w:rFonts w:cstheme="minorHAnsi"/>
                <w:i/>
                <w:iCs/>
                <w:sz w:val="18"/>
                <w:szCs w:val="18"/>
              </w:rPr>
            </w:pPr>
            <w:r w:rsidRPr="00D364EA">
              <w:rPr>
                <w:rFonts w:cstheme="minorHAnsi"/>
                <w:i/>
                <w:iCs/>
                <w:sz w:val="18"/>
                <w:szCs w:val="18"/>
              </w:rPr>
              <w:t>During this unit of study, pupils will be invited to respond to their learning, for example by:</w:t>
            </w:r>
          </w:p>
          <w:p w14:paraId="7951DDE3" w14:textId="344E4ED0" w:rsidR="00D364EA" w:rsidRDefault="00D364EA" w:rsidP="00D364EA">
            <w:pPr>
              <w:autoSpaceDE w:val="0"/>
              <w:autoSpaceDN w:val="0"/>
              <w:adjustRightInd w:val="0"/>
              <w:rPr>
                <w:rFonts w:cstheme="minorHAnsi"/>
                <w:sz w:val="18"/>
                <w:szCs w:val="18"/>
              </w:rPr>
            </w:pPr>
            <w:r w:rsidRPr="00D364EA">
              <w:rPr>
                <w:rFonts w:cstheme="minorHAnsi"/>
                <w:b/>
                <w:bCs/>
                <w:sz w:val="18"/>
                <w:szCs w:val="18"/>
              </w:rPr>
              <w:t>R5.3.1</w:t>
            </w:r>
            <w:r>
              <w:rPr>
                <w:rFonts w:cstheme="minorHAnsi"/>
                <w:sz w:val="18"/>
                <w:szCs w:val="18"/>
              </w:rPr>
              <w:t xml:space="preserve"> </w:t>
            </w:r>
            <w:r w:rsidRPr="00D364EA">
              <w:rPr>
                <w:rFonts w:cstheme="minorHAnsi"/>
                <w:sz w:val="18"/>
                <w:szCs w:val="18"/>
              </w:rPr>
              <w:t>Reflecting on the mystery of the Transfiguration.</w:t>
            </w:r>
          </w:p>
          <w:p w14:paraId="134B8E3A" w14:textId="5D923ACA" w:rsidR="00D364EA" w:rsidRDefault="00D364EA" w:rsidP="00D364EA">
            <w:pPr>
              <w:autoSpaceDE w:val="0"/>
              <w:autoSpaceDN w:val="0"/>
              <w:adjustRightInd w:val="0"/>
              <w:rPr>
                <w:rFonts w:cstheme="minorHAnsi"/>
                <w:sz w:val="18"/>
                <w:szCs w:val="18"/>
              </w:rPr>
            </w:pPr>
            <w:r w:rsidRPr="00D364EA">
              <w:rPr>
                <w:rFonts w:cstheme="minorHAnsi"/>
                <w:b/>
                <w:bCs/>
                <w:sz w:val="18"/>
                <w:szCs w:val="18"/>
              </w:rPr>
              <w:t>R5.3.2</w:t>
            </w:r>
            <w:r>
              <w:rPr>
                <w:rFonts w:cstheme="minorHAnsi"/>
                <w:sz w:val="18"/>
                <w:szCs w:val="18"/>
              </w:rPr>
              <w:t xml:space="preserve"> </w:t>
            </w:r>
            <w:r w:rsidRPr="00D364EA">
              <w:rPr>
                <w:rFonts w:cstheme="minorHAnsi"/>
                <w:sz w:val="18"/>
                <w:szCs w:val="18"/>
              </w:rPr>
              <w:t>Reflecting on why Jesus invites us to call God ‘Father’.</w:t>
            </w:r>
          </w:p>
          <w:p w14:paraId="17C97208" w14:textId="6C9DA1F8" w:rsidR="00D364EA" w:rsidRDefault="00D364EA" w:rsidP="00D364EA">
            <w:pPr>
              <w:autoSpaceDE w:val="0"/>
              <w:autoSpaceDN w:val="0"/>
              <w:adjustRightInd w:val="0"/>
              <w:rPr>
                <w:rFonts w:cstheme="minorHAnsi"/>
                <w:sz w:val="18"/>
                <w:szCs w:val="18"/>
              </w:rPr>
            </w:pPr>
            <w:r w:rsidRPr="00D364EA">
              <w:rPr>
                <w:rFonts w:cstheme="minorHAnsi"/>
                <w:b/>
                <w:bCs/>
                <w:sz w:val="18"/>
                <w:szCs w:val="18"/>
              </w:rPr>
              <w:t>R5.3.3</w:t>
            </w:r>
            <w:r>
              <w:rPr>
                <w:rFonts w:cstheme="minorHAnsi"/>
                <w:sz w:val="18"/>
                <w:szCs w:val="18"/>
              </w:rPr>
              <w:t xml:space="preserve"> </w:t>
            </w:r>
            <w:r w:rsidRPr="00D364EA">
              <w:rPr>
                <w:rFonts w:cstheme="minorHAnsi"/>
                <w:sz w:val="18"/>
                <w:szCs w:val="18"/>
              </w:rPr>
              <w:t>Reflecting on the meaning of what they have learned about Jesus’ great commandment for their</w:t>
            </w:r>
            <w:r>
              <w:rPr>
                <w:rFonts w:cstheme="minorHAnsi"/>
                <w:sz w:val="18"/>
                <w:szCs w:val="18"/>
              </w:rPr>
              <w:t xml:space="preserve"> </w:t>
            </w:r>
            <w:r w:rsidRPr="00D364EA">
              <w:rPr>
                <w:rFonts w:cstheme="minorHAnsi"/>
                <w:sz w:val="18"/>
                <w:szCs w:val="18"/>
              </w:rPr>
              <w:t>own lives.</w:t>
            </w:r>
          </w:p>
          <w:p w14:paraId="351341CF" w14:textId="7DB3521C" w:rsidR="00D364EA" w:rsidRPr="00D636CF" w:rsidRDefault="00D364EA" w:rsidP="00D364EA">
            <w:pPr>
              <w:autoSpaceDE w:val="0"/>
              <w:autoSpaceDN w:val="0"/>
              <w:adjustRightInd w:val="0"/>
              <w:rPr>
                <w:rFonts w:cstheme="minorHAnsi"/>
                <w:sz w:val="18"/>
                <w:szCs w:val="18"/>
              </w:rPr>
            </w:pPr>
            <w:r w:rsidRPr="00D364EA">
              <w:rPr>
                <w:rFonts w:cstheme="minorHAnsi"/>
                <w:b/>
                <w:bCs/>
                <w:sz w:val="18"/>
                <w:szCs w:val="18"/>
              </w:rPr>
              <w:t>R5.3.4</w:t>
            </w:r>
            <w:r>
              <w:rPr>
                <w:rFonts w:cstheme="minorHAnsi"/>
                <w:sz w:val="18"/>
                <w:szCs w:val="18"/>
              </w:rPr>
              <w:t xml:space="preserve"> </w:t>
            </w:r>
            <w:r w:rsidRPr="00D364EA">
              <w:rPr>
                <w:rFonts w:cstheme="minorHAnsi"/>
                <w:sz w:val="18"/>
                <w:szCs w:val="18"/>
              </w:rPr>
              <w:t>Reflecting on how the communities they are part of could be transformed if everyone chose to</w:t>
            </w:r>
            <w:r>
              <w:rPr>
                <w:rFonts w:cstheme="minorHAnsi"/>
                <w:sz w:val="18"/>
                <w:szCs w:val="18"/>
              </w:rPr>
              <w:t xml:space="preserve"> </w:t>
            </w:r>
            <w:r w:rsidRPr="00D364EA">
              <w:rPr>
                <w:rFonts w:cstheme="minorHAnsi"/>
                <w:sz w:val="18"/>
                <w:szCs w:val="18"/>
              </w:rPr>
              <w:t>love their neighbour as themselves. (RVE)</w:t>
            </w:r>
          </w:p>
        </w:tc>
      </w:tr>
      <w:tr w:rsidR="00BE22F0" w:rsidRPr="00D636CF" w14:paraId="338CBE69" w14:textId="41774F52" w:rsidTr="00BE22F0">
        <w:trPr>
          <w:trHeight w:val="343"/>
        </w:trPr>
        <w:tc>
          <w:tcPr>
            <w:tcW w:w="1523" w:type="dxa"/>
            <w:shd w:val="clear" w:color="auto" w:fill="FFFF00"/>
          </w:tcPr>
          <w:p w14:paraId="672A6659" w14:textId="77777777" w:rsidR="00056D79" w:rsidRPr="00D636CF" w:rsidRDefault="00056D79" w:rsidP="00881BEA">
            <w:pPr>
              <w:rPr>
                <w:rFonts w:cstheme="minorHAnsi"/>
              </w:rPr>
            </w:pPr>
          </w:p>
        </w:tc>
        <w:tc>
          <w:tcPr>
            <w:tcW w:w="1804" w:type="dxa"/>
            <w:shd w:val="clear" w:color="auto" w:fill="FFFF00"/>
          </w:tcPr>
          <w:p w14:paraId="4D0B5BF3" w14:textId="77777777" w:rsidR="00056D79" w:rsidRPr="00D636CF" w:rsidRDefault="00056D79" w:rsidP="00881BEA">
            <w:pPr>
              <w:jc w:val="center"/>
              <w:rPr>
                <w:rFonts w:cstheme="minorHAnsi"/>
              </w:rPr>
            </w:pPr>
            <w:r w:rsidRPr="00D636CF">
              <w:rPr>
                <w:rFonts w:cstheme="minorHAnsi"/>
              </w:rPr>
              <w:t>Lesson 1</w:t>
            </w:r>
          </w:p>
          <w:p w14:paraId="47D4E84B" w14:textId="47D34ACD" w:rsidR="00E141EB" w:rsidRPr="00D636CF" w:rsidRDefault="00E141EB" w:rsidP="00881BEA">
            <w:pPr>
              <w:jc w:val="center"/>
              <w:rPr>
                <w:rFonts w:cstheme="minorHAnsi"/>
                <w:b/>
              </w:rPr>
            </w:pPr>
            <w:r w:rsidRPr="00D636CF">
              <w:rPr>
                <w:rFonts w:cstheme="minorHAnsi"/>
                <w:b/>
              </w:rPr>
              <w:t>UNDERSTAND</w:t>
            </w:r>
          </w:p>
        </w:tc>
        <w:tc>
          <w:tcPr>
            <w:tcW w:w="2149" w:type="dxa"/>
            <w:shd w:val="clear" w:color="auto" w:fill="FFFF00"/>
          </w:tcPr>
          <w:p w14:paraId="0FE965EE" w14:textId="77777777" w:rsidR="00056D79" w:rsidRPr="00D636CF" w:rsidRDefault="00056D79" w:rsidP="00881BEA">
            <w:pPr>
              <w:jc w:val="center"/>
              <w:rPr>
                <w:rFonts w:cstheme="minorHAnsi"/>
              </w:rPr>
            </w:pPr>
            <w:r w:rsidRPr="00D636CF">
              <w:rPr>
                <w:rFonts w:cstheme="minorHAnsi"/>
              </w:rPr>
              <w:t>Lesson 2</w:t>
            </w:r>
          </w:p>
          <w:p w14:paraId="46B99F7D" w14:textId="07F80B92" w:rsidR="00E141EB" w:rsidRPr="00D636CF" w:rsidRDefault="00E141EB" w:rsidP="00881BEA">
            <w:pPr>
              <w:jc w:val="center"/>
              <w:rPr>
                <w:rFonts w:cstheme="minorHAnsi"/>
                <w:b/>
              </w:rPr>
            </w:pPr>
            <w:r w:rsidRPr="00D636CF">
              <w:rPr>
                <w:rFonts w:cstheme="minorHAnsi"/>
                <w:b/>
              </w:rPr>
              <w:t>UNDERSTAND</w:t>
            </w:r>
          </w:p>
        </w:tc>
        <w:tc>
          <w:tcPr>
            <w:tcW w:w="1968" w:type="dxa"/>
            <w:shd w:val="clear" w:color="auto" w:fill="FFFF00"/>
          </w:tcPr>
          <w:p w14:paraId="5365830A" w14:textId="77777777" w:rsidR="00056D79" w:rsidRPr="00D636CF" w:rsidRDefault="00056D79" w:rsidP="00881BEA">
            <w:pPr>
              <w:jc w:val="center"/>
              <w:rPr>
                <w:rFonts w:cstheme="minorHAnsi"/>
              </w:rPr>
            </w:pPr>
            <w:r w:rsidRPr="00D636CF">
              <w:rPr>
                <w:rFonts w:cstheme="minorHAnsi"/>
              </w:rPr>
              <w:t>Lesson 3</w:t>
            </w:r>
          </w:p>
          <w:p w14:paraId="2412C798" w14:textId="77777777" w:rsidR="00B756C8" w:rsidRDefault="009D3842" w:rsidP="00881BEA">
            <w:pPr>
              <w:jc w:val="center"/>
              <w:rPr>
                <w:rFonts w:cstheme="minorHAnsi"/>
                <w:b/>
              </w:rPr>
            </w:pPr>
            <w:r w:rsidRPr="00D636CF">
              <w:rPr>
                <w:rFonts w:cstheme="minorHAnsi"/>
                <w:b/>
              </w:rPr>
              <w:t>UNDERSTAND</w:t>
            </w:r>
            <w:r w:rsidR="00B756C8">
              <w:rPr>
                <w:rFonts w:cstheme="minorHAnsi"/>
                <w:b/>
              </w:rPr>
              <w:t>/</w:t>
            </w:r>
          </w:p>
          <w:p w14:paraId="134F8B46" w14:textId="2EB65620" w:rsidR="009D3842" w:rsidRPr="00D636CF" w:rsidRDefault="00B756C8" w:rsidP="00881BEA">
            <w:pPr>
              <w:jc w:val="center"/>
              <w:rPr>
                <w:rFonts w:cstheme="minorHAnsi"/>
                <w:b/>
              </w:rPr>
            </w:pPr>
            <w:r>
              <w:rPr>
                <w:rFonts w:cstheme="minorHAnsi"/>
                <w:b/>
              </w:rPr>
              <w:t>DISCERN</w:t>
            </w:r>
          </w:p>
        </w:tc>
        <w:tc>
          <w:tcPr>
            <w:tcW w:w="3728" w:type="dxa"/>
            <w:shd w:val="clear" w:color="auto" w:fill="FFFF00"/>
          </w:tcPr>
          <w:p w14:paraId="51E084AE" w14:textId="77777777" w:rsidR="00056D79" w:rsidRPr="00D636CF" w:rsidRDefault="00056D79" w:rsidP="00881BEA">
            <w:pPr>
              <w:jc w:val="center"/>
              <w:rPr>
                <w:rFonts w:cstheme="minorHAnsi"/>
              </w:rPr>
            </w:pPr>
            <w:r w:rsidRPr="00D636CF">
              <w:rPr>
                <w:rFonts w:cstheme="minorHAnsi"/>
              </w:rPr>
              <w:t>Lesson 4</w:t>
            </w:r>
          </w:p>
          <w:p w14:paraId="5E348D25" w14:textId="6C9F9060" w:rsidR="00E141EB" w:rsidRPr="00D636CF" w:rsidRDefault="00B756C8" w:rsidP="00881BEA">
            <w:pPr>
              <w:jc w:val="center"/>
              <w:rPr>
                <w:rFonts w:cstheme="minorHAnsi"/>
                <w:b/>
              </w:rPr>
            </w:pPr>
            <w:r>
              <w:rPr>
                <w:rFonts w:cstheme="minorHAnsi"/>
                <w:b/>
              </w:rPr>
              <w:t>RESPOND</w:t>
            </w:r>
            <w:r w:rsidR="009B7A31" w:rsidRPr="00D636CF">
              <w:rPr>
                <w:rFonts w:cstheme="minorHAnsi"/>
                <w:b/>
              </w:rPr>
              <w:t xml:space="preserve"> </w:t>
            </w:r>
          </w:p>
        </w:tc>
        <w:tc>
          <w:tcPr>
            <w:tcW w:w="2431" w:type="dxa"/>
            <w:shd w:val="clear" w:color="auto" w:fill="FFFF00"/>
          </w:tcPr>
          <w:p w14:paraId="0E28A4D3" w14:textId="77777777" w:rsidR="00056D79" w:rsidRPr="00D636CF" w:rsidRDefault="00056D79" w:rsidP="0023383D">
            <w:pPr>
              <w:jc w:val="center"/>
              <w:rPr>
                <w:rFonts w:cstheme="minorHAnsi"/>
              </w:rPr>
            </w:pPr>
            <w:r w:rsidRPr="00D636CF">
              <w:rPr>
                <w:rFonts w:cstheme="minorHAnsi"/>
              </w:rPr>
              <w:t>Lesson 5</w:t>
            </w:r>
          </w:p>
          <w:p w14:paraId="67161B1A" w14:textId="77777777" w:rsidR="00553AC6" w:rsidRDefault="00553AC6" w:rsidP="0023383D">
            <w:pPr>
              <w:jc w:val="center"/>
              <w:rPr>
                <w:rFonts w:cstheme="minorHAnsi"/>
                <w:b/>
              </w:rPr>
            </w:pPr>
            <w:r>
              <w:rPr>
                <w:rFonts w:cstheme="minorHAnsi"/>
                <w:b/>
              </w:rPr>
              <w:t>UNDERSTAND/</w:t>
            </w:r>
            <w:r w:rsidR="00B756C8">
              <w:rPr>
                <w:rFonts w:cstheme="minorHAnsi"/>
                <w:b/>
              </w:rPr>
              <w:t>DISCERN</w:t>
            </w:r>
            <w:r>
              <w:rPr>
                <w:rFonts w:cstheme="minorHAnsi"/>
                <w:b/>
              </w:rPr>
              <w:t>/</w:t>
            </w:r>
          </w:p>
          <w:p w14:paraId="5C7BF271" w14:textId="6615A2DE" w:rsidR="00C17ABB" w:rsidRPr="00D636CF" w:rsidRDefault="00553AC6" w:rsidP="0023383D">
            <w:pPr>
              <w:jc w:val="center"/>
              <w:rPr>
                <w:rFonts w:cstheme="minorHAnsi"/>
                <w:b/>
              </w:rPr>
            </w:pPr>
            <w:r>
              <w:rPr>
                <w:rFonts w:cstheme="minorHAnsi"/>
                <w:b/>
              </w:rPr>
              <w:t>RESPOND</w:t>
            </w:r>
          </w:p>
        </w:tc>
        <w:tc>
          <w:tcPr>
            <w:tcW w:w="2552" w:type="dxa"/>
            <w:shd w:val="clear" w:color="auto" w:fill="FFFF00"/>
          </w:tcPr>
          <w:p w14:paraId="0B6819BD" w14:textId="77777777" w:rsidR="00056D79" w:rsidRPr="00D636CF" w:rsidRDefault="00056D79" w:rsidP="0023383D">
            <w:pPr>
              <w:jc w:val="center"/>
              <w:rPr>
                <w:rFonts w:cstheme="minorHAnsi"/>
              </w:rPr>
            </w:pPr>
            <w:r w:rsidRPr="00D636CF">
              <w:rPr>
                <w:rFonts w:cstheme="minorHAnsi"/>
              </w:rPr>
              <w:t>Lesson 6</w:t>
            </w:r>
          </w:p>
          <w:p w14:paraId="192AE039" w14:textId="50363522" w:rsidR="00C17ABB" w:rsidRPr="00D636CF" w:rsidRDefault="00553AC6" w:rsidP="0023383D">
            <w:pPr>
              <w:jc w:val="center"/>
              <w:rPr>
                <w:rFonts w:cstheme="minorHAnsi"/>
                <w:b/>
              </w:rPr>
            </w:pPr>
            <w:r>
              <w:rPr>
                <w:rFonts w:cstheme="minorHAnsi"/>
                <w:b/>
              </w:rPr>
              <w:t>DISCERN</w:t>
            </w:r>
          </w:p>
        </w:tc>
      </w:tr>
      <w:tr w:rsidR="00BE22F0" w:rsidRPr="00D636CF" w14:paraId="7E9BE0FF" w14:textId="648C4EB2" w:rsidTr="00BE22F0">
        <w:trPr>
          <w:trHeight w:val="573"/>
        </w:trPr>
        <w:tc>
          <w:tcPr>
            <w:tcW w:w="1523" w:type="dxa"/>
            <w:shd w:val="clear" w:color="auto" w:fill="FFFF00"/>
          </w:tcPr>
          <w:p w14:paraId="0A37501D" w14:textId="76A65A9D" w:rsidR="00056D79" w:rsidRPr="00D636CF" w:rsidRDefault="00056D79" w:rsidP="009D3842">
            <w:pPr>
              <w:rPr>
                <w:rFonts w:cstheme="minorHAnsi"/>
                <w:b/>
                <w:bCs/>
                <w:sz w:val="18"/>
                <w:szCs w:val="18"/>
              </w:rPr>
            </w:pPr>
            <w:r w:rsidRPr="00D636CF">
              <w:rPr>
                <w:rFonts w:cstheme="minorHAnsi"/>
                <w:b/>
                <w:bCs/>
                <w:sz w:val="18"/>
                <w:szCs w:val="18"/>
              </w:rPr>
              <w:t xml:space="preserve">Learning </w:t>
            </w:r>
            <w:r w:rsidR="009D3842" w:rsidRPr="00D636CF">
              <w:rPr>
                <w:rFonts w:cstheme="minorHAnsi"/>
                <w:b/>
                <w:bCs/>
                <w:sz w:val="18"/>
                <w:szCs w:val="18"/>
              </w:rPr>
              <w:t>Focus</w:t>
            </w:r>
            <w:r w:rsidRPr="00D636CF">
              <w:rPr>
                <w:rFonts w:cstheme="minorHAnsi"/>
                <w:b/>
                <w:bCs/>
                <w:sz w:val="18"/>
                <w:szCs w:val="18"/>
              </w:rPr>
              <w:t xml:space="preserve"> </w:t>
            </w:r>
          </w:p>
        </w:tc>
        <w:tc>
          <w:tcPr>
            <w:tcW w:w="1804" w:type="dxa"/>
            <w:shd w:val="clear" w:color="auto" w:fill="FFFFFF" w:themeFill="background1"/>
          </w:tcPr>
          <w:p w14:paraId="37F8461D" w14:textId="5217CED2" w:rsidR="00F0301B" w:rsidRPr="00D636CF" w:rsidRDefault="00F0301B" w:rsidP="004A4135">
            <w:pPr>
              <w:rPr>
                <w:rFonts w:cstheme="minorHAnsi"/>
                <w:b/>
                <w:sz w:val="18"/>
                <w:szCs w:val="18"/>
              </w:rPr>
            </w:pPr>
            <w:r w:rsidRPr="00D636CF">
              <w:rPr>
                <w:rFonts w:cstheme="minorHAnsi"/>
                <w:b/>
                <w:sz w:val="18"/>
                <w:szCs w:val="18"/>
              </w:rPr>
              <w:t>HEAR</w:t>
            </w:r>
            <w:r w:rsidR="006B3938" w:rsidRPr="00D636CF">
              <w:rPr>
                <w:rFonts w:cstheme="minorHAnsi"/>
                <w:b/>
                <w:sz w:val="18"/>
                <w:szCs w:val="18"/>
              </w:rPr>
              <w:t xml:space="preserve"> / BELIEVE</w:t>
            </w:r>
          </w:p>
          <w:p w14:paraId="13CA0CFD" w14:textId="4F754D94" w:rsidR="00056D79" w:rsidRPr="00CE101B" w:rsidRDefault="00056D79" w:rsidP="00CE101B">
            <w:pPr>
              <w:rPr>
                <w:rFonts w:cstheme="minorHAnsi"/>
                <w:sz w:val="18"/>
                <w:szCs w:val="18"/>
              </w:rPr>
            </w:pPr>
            <w:r w:rsidRPr="00D636CF">
              <w:rPr>
                <w:rFonts w:cstheme="minorHAnsi"/>
                <w:sz w:val="18"/>
                <w:szCs w:val="18"/>
              </w:rPr>
              <w:t xml:space="preserve">Know </w:t>
            </w:r>
            <w:r w:rsidR="00CE101B">
              <w:rPr>
                <w:rFonts w:cstheme="minorHAnsi"/>
                <w:sz w:val="18"/>
                <w:szCs w:val="18"/>
              </w:rPr>
              <w:t>that in t</w:t>
            </w:r>
            <w:r w:rsidR="006B3938" w:rsidRPr="00D636CF">
              <w:rPr>
                <w:rFonts w:cstheme="minorHAnsi"/>
                <w:sz w:val="18"/>
                <w:szCs w:val="18"/>
              </w:rPr>
              <w:t xml:space="preserve">he Beatitudes </w:t>
            </w:r>
            <w:r w:rsidR="00CE101B">
              <w:rPr>
                <w:rFonts w:cstheme="minorHAnsi"/>
                <w:sz w:val="18"/>
                <w:szCs w:val="18"/>
              </w:rPr>
              <w:t xml:space="preserve">Jesus tells his followers important messages </w:t>
            </w:r>
            <w:r w:rsidR="00CE101B">
              <w:rPr>
                <w:rFonts w:cstheme="minorHAnsi"/>
                <w:sz w:val="18"/>
                <w:szCs w:val="18"/>
              </w:rPr>
              <w:lastRenderedPageBreak/>
              <w:t>about what makes a life blessed.</w:t>
            </w:r>
            <w:r w:rsidR="006B3938" w:rsidRPr="00D636CF">
              <w:rPr>
                <w:rFonts w:cstheme="minorHAnsi"/>
                <w:sz w:val="18"/>
                <w:szCs w:val="18"/>
              </w:rPr>
              <w:t xml:space="preserve"> </w:t>
            </w:r>
          </w:p>
        </w:tc>
        <w:tc>
          <w:tcPr>
            <w:tcW w:w="2149" w:type="dxa"/>
            <w:shd w:val="clear" w:color="auto" w:fill="FFFFFF" w:themeFill="background1"/>
          </w:tcPr>
          <w:p w14:paraId="725577B9" w14:textId="37D08D91" w:rsidR="00F0301B" w:rsidRPr="00D636CF" w:rsidRDefault="00F0301B" w:rsidP="005A3C13">
            <w:pPr>
              <w:rPr>
                <w:rFonts w:cstheme="minorHAnsi"/>
                <w:b/>
                <w:sz w:val="18"/>
                <w:szCs w:val="18"/>
              </w:rPr>
            </w:pPr>
            <w:r w:rsidRPr="00D636CF">
              <w:rPr>
                <w:rFonts w:cstheme="minorHAnsi"/>
                <w:b/>
                <w:sz w:val="18"/>
                <w:szCs w:val="18"/>
              </w:rPr>
              <w:lastRenderedPageBreak/>
              <w:t>HEAR</w:t>
            </w:r>
            <w:r w:rsidR="00F6752F" w:rsidRPr="00D636CF">
              <w:rPr>
                <w:rFonts w:cstheme="minorHAnsi"/>
                <w:b/>
                <w:sz w:val="18"/>
                <w:szCs w:val="18"/>
              </w:rPr>
              <w:t xml:space="preserve"> / BELIEVE</w:t>
            </w:r>
          </w:p>
          <w:p w14:paraId="309661F6" w14:textId="1D7600D2" w:rsidR="00CE101B" w:rsidRPr="00D636CF" w:rsidRDefault="00CE101B" w:rsidP="00CE101B">
            <w:pPr>
              <w:rPr>
                <w:rFonts w:cstheme="minorHAnsi"/>
                <w:sz w:val="18"/>
                <w:szCs w:val="18"/>
              </w:rPr>
            </w:pPr>
            <w:r w:rsidRPr="00D636CF">
              <w:rPr>
                <w:rFonts w:cstheme="minorHAnsi"/>
                <w:sz w:val="18"/>
                <w:szCs w:val="18"/>
              </w:rPr>
              <w:t xml:space="preserve">Know and make </w:t>
            </w:r>
            <w:r w:rsidR="0037193E">
              <w:rPr>
                <w:rFonts w:cstheme="minorHAnsi"/>
                <w:sz w:val="18"/>
                <w:szCs w:val="18"/>
              </w:rPr>
              <w:t xml:space="preserve">simple </w:t>
            </w:r>
            <w:r w:rsidRPr="00D636CF">
              <w:rPr>
                <w:rFonts w:cstheme="minorHAnsi"/>
                <w:sz w:val="18"/>
                <w:szCs w:val="18"/>
              </w:rPr>
              <w:t xml:space="preserve">links between the Ten Commandments and The Beatitudes.   </w:t>
            </w:r>
          </w:p>
          <w:p w14:paraId="3C01773C" w14:textId="79ADC049" w:rsidR="00056D79" w:rsidRPr="00D636CF" w:rsidRDefault="00056D79" w:rsidP="002B7FAF">
            <w:pPr>
              <w:pStyle w:val="Title"/>
              <w:jc w:val="left"/>
              <w:rPr>
                <w:rFonts w:asciiTheme="minorHAnsi" w:hAnsiTheme="minorHAnsi" w:cstheme="minorHAnsi"/>
                <w:b w:val="0"/>
                <w:bCs w:val="0"/>
                <w:sz w:val="18"/>
                <w:szCs w:val="18"/>
              </w:rPr>
            </w:pPr>
          </w:p>
        </w:tc>
        <w:tc>
          <w:tcPr>
            <w:tcW w:w="1968" w:type="dxa"/>
            <w:shd w:val="clear" w:color="auto" w:fill="FFFFFF" w:themeFill="background1"/>
          </w:tcPr>
          <w:p w14:paraId="26C42666" w14:textId="64D6F77B" w:rsidR="00F0301B" w:rsidRPr="00D636CF" w:rsidRDefault="00F0301B" w:rsidP="00072DE3">
            <w:pPr>
              <w:rPr>
                <w:rFonts w:cstheme="minorHAnsi"/>
                <w:b/>
                <w:sz w:val="18"/>
                <w:szCs w:val="18"/>
              </w:rPr>
            </w:pPr>
            <w:r w:rsidRPr="00D636CF">
              <w:rPr>
                <w:rFonts w:cstheme="minorHAnsi"/>
                <w:b/>
                <w:sz w:val="18"/>
                <w:szCs w:val="18"/>
              </w:rPr>
              <w:t xml:space="preserve">HEAR </w:t>
            </w:r>
          </w:p>
          <w:p w14:paraId="270BCED1" w14:textId="01423AD0" w:rsidR="00056D79" w:rsidRPr="00D636CF" w:rsidRDefault="0037193E" w:rsidP="002B7FAF">
            <w:pPr>
              <w:pStyle w:val="Title"/>
              <w:jc w:val="left"/>
              <w:rPr>
                <w:rFonts w:asciiTheme="minorHAnsi" w:hAnsiTheme="minorHAnsi" w:cstheme="minorHAnsi"/>
                <w:b w:val="0"/>
                <w:bCs w:val="0"/>
                <w:sz w:val="18"/>
                <w:szCs w:val="18"/>
              </w:rPr>
            </w:pPr>
            <w:r w:rsidRPr="0037193E">
              <w:rPr>
                <w:rFonts w:asciiTheme="minorHAnsi" w:hAnsiTheme="minorHAnsi" w:cstheme="minorHAnsi"/>
                <w:b w:val="0"/>
                <w:bCs w:val="0"/>
                <w:sz w:val="18"/>
                <w:szCs w:val="18"/>
              </w:rPr>
              <w:t xml:space="preserve">Know and compare St Matthew and St Luke’s Gospel description of the new law, the </w:t>
            </w:r>
            <w:r w:rsidRPr="0037193E">
              <w:rPr>
                <w:rFonts w:asciiTheme="minorHAnsi" w:hAnsiTheme="minorHAnsi" w:cstheme="minorHAnsi"/>
                <w:b w:val="0"/>
                <w:bCs w:val="0"/>
                <w:sz w:val="18"/>
                <w:szCs w:val="18"/>
              </w:rPr>
              <w:lastRenderedPageBreak/>
              <w:t xml:space="preserve">greatest commandment.  </w:t>
            </w:r>
          </w:p>
        </w:tc>
        <w:tc>
          <w:tcPr>
            <w:tcW w:w="3728" w:type="dxa"/>
            <w:shd w:val="clear" w:color="auto" w:fill="FFFFFF" w:themeFill="background1"/>
          </w:tcPr>
          <w:p w14:paraId="3A444138" w14:textId="6786D7CF" w:rsidR="00F0301B" w:rsidRPr="00D636CF" w:rsidRDefault="00F0301B" w:rsidP="0020754D">
            <w:pPr>
              <w:rPr>
                <w:rFonts w:cstheme="minorHAnsi"/>
                <w:b/>
                <w:sz w:val="18"/>
                <w:szCs w:val="18"/>
              </w:rPr>
            </w:pPr>
            <w:r w:rsidRPr="00D636CF">
              <w:rPr>
                <w:rFonts w:cstheme="minorHAnsi"/>
                <w:b/>
                <w:sz w:val="18"/>
                <w:szCs w:val="18"/>
              </w:rPr>
              <w:lastRenderedPageBreak/>
              <w:t>HEAR</w:t>
            </w:r>
          </w:p>
          <w:p w14:paraId="5DAB6C7B" w14:textId="4D04BE87" w:rsidR="00056D79" w:rsidRPr="00E50E6D" w:rsidRDefault="00BE22F0" w:rsidP="00E50E6D">
            <w:pPr>
              <w:rPr>
                <w:rFonts w:cstheme="minorHAnsi"/>
                <w:sz w:val="18"/>
                <w:szCs w:val="18"/>
              </w:rPr>
            </w:pPr>
            <w:r w:rsidRPr="00BE22F0">
              <w:rPr>
                <w:rFonts w:cstheme="minorHAnsi"/>
                <w:sz w:val="18"/>
                <w:szCs w:val="18"/>
              </w:rPr>
              <w:t xml:space="preserve">Know that Jesus teaches us we should love our neighbour and understand how the parable of The Good Samaritan is an example of this.   </w:t>
            </w:r>
          </w:p>
        </w:tc>
        <w:tc>
          <w:tcPr>
            <w:tcW w:w="2431" w:type="dxa"/>
            <w:shd w:val="clear" w:color="auto" w:fill="FFFFFF" w:themeFill="background1"/>
          </w:tcPr>
          <w:p w14:paraId="0ADF98A1" w14:textId="197D4194" w:rsidR="00F0301B" w:rsidRPr="00D636CF" w:rsidRDefault="00F6752F" w:rsidP="00EA480F">
            <w:pPr>
              <w:rPr>
                <w:rFonts w:cstheme="minorHAnsi"/>
                <w:b/>
                <w:sz w:val="18"/>
                <w:szCs w:val="18"/>
              </w:rPr>
            </w:pPr>
            <w:r w:rsidRPr="00D636CF">
              <w:rPr>
                <w:rFonts w:cstheme="minorHAnsi"/>
                <w:b/>
                <w:sz w:val="18"/>
                <w:szCs w:val="18"/>
              </w:rPr>
              <w:t>HEAR</w:t>
            </w:r>
            <w:r w:rsidR="00BE22F0">
              <w:rPr>
                <w:rFonts w:cstheme="minorHAnsi"/>
                <w:b/>
                <w:sz w:val="18"/>
                <w:szCs w:val="18"/>
              </w:rPr>
              <w:t>/BELIEVE</w:t>
            </w:r>
          </w:p>
          <w:p w14:paraId="02EB378F" w14:textId="0F6BEB38" w:rsidR="00056D79" w:rsidRPr="00D636CF" w:rsidRDefault="00BE22F0" w:rsidP="00E141EB">
            <w:pPr>
              <w:rPr>
                <w:rFonts w:cstheme="minorHAnsi"/>
                <w:sz w:val="18"/>
                <w:szCs w:val="18"/>
              </w:rPr>
            </w:pPr>
            <w:r w:rsidRPr="00D636CF">
              <w:rPr>
                <w:rFonts w:cstheme="minorHAnsi"/>
                <w:sz w:val="18"/>
                <w:szCs w:val="18"/>
              </w:rPr>
              <w:t xml:space="preserve">Know that Jesus reveals his divine glory to three of his disciples at The Transfiguration. </w:t>
            </w:r>
          </w:p>
        </w:tc>
        <w:tc>
          <w:tcPr>
            <w:tcW w:w="2552" w:type="dxa"/>
            <w:shd w:val="clear" w:color="auto" w:fill="FFFFFF" w:themeFill="background1"/>
          </w:tcPr>
          <w:p w14:paraId="5CBCB7C5" w14:textId="77777777" w:rsidR="00553AC6" w:rsidRPr="00D636CF" w:rsidRDefault="00553AC6" w:rsidP="00553AC6">
            <w:pPr>
              <w:rPr>
                <w:rFonts w:cstheme="minorHAnsi"/>
                <w:b/>
                <w:bCs/>
                <w:sz w:val="18"/>
                <w:szCs w:val="18"/>
              </w:rPr>
            </w:pPr>
            <w:r w:rsidRPr="00D636CF">
              <w:rPr>
                <w:rFonts w:cstheme="minorHAnsi"/>
                <w:b/>
                <w:bCs/>
                <w:sz w:val="18"/>
                <w:szCs w:val="18"/>
              </w:rPr>
              <w:t>HEAR/BELIEVE/LIVE</w:t>
            </w:r>
          </w:p>
          <w:p w14:paraId="75B3FE5E" w14:textId="4EE2E2DF" w:rsidR="00553AC6" w:rsidRPr="00553AC6" w:rsidRDefault="00553AC6" w:rsidP="00553AC6">
            <w:pPr>
              <w:rPr>
                <w:rFonts w:cstheme="minorHAnsi"/>
                <w:sz w:val="18"/>
                <w:szCs w:val="18"/>
              </w:rPr>
            </w:pPr>
            <w:r w:rsidRPr="00D636CF">
              <w:rPr>
                <w:rFonts w:cstheme="minorHAnsi"/>
                <w:bCs/>
                <w:sz w:val="18"/>
                <w:szCs w:val="18"/>
              </w:rPr>
              <w:t xml:space="preserve">Know some different artistic representations of The Transfiguration.   </w:t>
            </w:r>
          </w:p>
        </w:tc>
      </w:tr>
      <w:tr w:rsidR="00BE22F0" w:rsidRPr="00D636CF" w14:paraId="7FEF30B2" w14:textId="440BAD83" w:rsidTr="00BE22F0">
        <w:trPr>
          <w:trHeight w:val="573"/>
        </w:trPr>
        <w:tc>
          <w:tcPr>
            <w:tcW w:w="1523" w:type="dxa"/>
            <w:shd w:val="clear" w:color="auto" w:fill="FFFF00"/>
          </w:tcPr>
          <w:p w14:paraId="13415F5E" w14:textId="18FEA7D2" w:rsidR="00056D79" w:rsidRPr="00D636CF" w:rsidRDefault="00056D79" w:rsidP="002B7FAF">
            <w:pPr>
              <w:rPr>
                <w:rFonts w:cstheme="minorHAnsi"/>
                <w:b/>
                <w:bCs/>
                <w:sz w:val="18"/>
                <w:szCs w:val="18"/>
              </w:rPr>
            </w:pPr>
            <w:r w:rsidRPr="00D636CF">
              <w:rPr>
                <w:rFonts w:cstheme="minorHAnsi"/>
                <w:b/>
                <w:bCs/>
                <w:sz w:val="18"/>
                <w:szCs w:val="18"/>
              </w:rPr>
              <w:t xml:space="preserve">Recall and Retrieval </w:t>
            </w:r>
          </w:p>
        </w:tc>
        <w:tc>
          <w:tcPr>
            <w:tcW w:w="1804" w:type="dxa"/>
            <w:shd w:val="clear" w:color="auto" w:fill="FFFFFF" w:themeFill="background1"/>
          </w:tcPr>
          <w:p w14:paraId="4DF44E92" w14:textId="0B9BF0B0" w:rsidR="0009240F" w:rsidRPr="00D636CF" w:rsidRDefault="00D636CF" w:rsidP="00637FDA">
            <w:pPr>
              <w:pStyle w:val="ListParagraph"/>
              <w:numPr>
                <w:ilvl w:val="0"/>
                <w:numId w:val="3"/>
              </w:numPr>
              <w:ind w:left="178" w:hanging="178"/>
              <w:rPr>
                <w:rFonts w:cstheme="minorHAnsi"/>
                <w:b/>
                <w:bCs/>
                <w:sz w:val="18"/>
                <w:szCs w:val="18"/>
              </w:rPr>
            </w:pPr>
            <w:r w:rsidRPr="00D636CF">
              <w:rPr>
                <w:rFonts w:cstheme="minorHAnsi"/>
                <w:bCs/>
                <w:sz w:val="18"/>
                <w:szCs w:val="18"/>
              </w:rPr>
              <w:t xml:space="preserve">To know and name some of the ways Christians try to live like Jesus.  </w:t>
            </w:r>
          </w:p>
        </w:tc>
        <w:tc>
          <w:tcPr>
            <w:tcW w:w="2149" w:type="dxa"/>
            <w:shd w:val="clear" w:color="auto" w:fill="FFFFFF" w:themeFill="background1"/>
          </w:tcPr>
          <w:p w14:paraId="30772470" w14:textId="2A7689DD" w:rsidR="009B5E19" w:rsidRPr="00684435" w:rsidRDefault="00684435" w:rsidP="00637FDA">
            <w:pPr>
              <w:pStyle w:val="ListParagraph"/>
              <w:numPr>
                <w:ilvl w:val="0"/>
                <w:numId w:val="3"/>
              </w:numPr>
              <w:ind w:left="178" w:hanging="178"/>
              <w:rPr>
                <w:rFonts w:cstheme="minorHAnsi"/>
                <w:sz w:val="18"/>
                <w:szCs w:val="18"/>
              </w:rPr>
            </w:pPr>
            <w:r w:rsidRPr="00684435">
              <w:rPr>
                <w:rFonts w:cstheme="minorHAnsi"/>
                <w:sz w:val="18"/>
                <w:szCs w:val="18"/>
              </w:rPr>
              <w:t>To know and name</w:t>
            </w:r>
            <w:r w:rsidR="008D75F8">
              <w:rPr>
                <w:rFonts w:cstheme="minorHAnsi"/>
                <w:sz w:val="18"/>
                <w:szCs w:val="18"/>
              </w:rPr>
              <w:t xml:space="preserve"> some of</w:t>
            </w:r>
            <w:r w:rsidRPr="00684435">
              <w:rPr>
                <w:rFonts w:cstheme="minorHAnsi"/>
                <w:sz w:val="18"/>
                <w:szCs w:val="18"/>
              </w:rPr>
              <w:t xml:space="preserve"> The Beatitudes</w:t>
            </w:r>
            <w:r>
              <w:rPr>
                <w:rFonts w:cstheme="minorHAnsi"/>
                <w:sz w:val="18"/>
                <w:szCs w:val="18"/>
              </w:rPr>
              <w:t xml:space="preserve">. </w:t>
            </w:r>
          </w:p>
        </w:tc>
        <w:tc>
          <w:tcPr>
            <w:tcW w:w="1968" w:type="dxa"/>
            <w:shd w:val="clear" w:color="auto" w:fill="FFFFFF" w:themeFill="background1"/>
          </w:tcPr>
          <w:p w14:paraId="65BD97A7" w14:textId="434B2E00" w:rsidR="00056D79" w:rsidRPr="007E2F7E" w:rsidRDefault="00FE640A" w:rsidP="00637FDA">
            <w:pPr>
              <w:pStyle w:val="Title"/>
              <w:numPr>
                <w:ilvl w:val="0"/>
                <w:numId w:val="3"/>
              </w:numPr>
              <w:ind w:left="137" w:hanging="142"/>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 </w:t>
            </w:r>
            <w:r w:rsidR="0037193E" w:rsidRPr="0037193E">
              <w:rPr>
                <w:rFonts w:asciiTheme="minorHAnsi" w:hAnsiTheme="minorHAnsi" w:cstheme="minorHAnsi"/>
                <w:b w:val="0"/>
                <w:bCs w:val="0"/>
                <w:sz w:val="18"/>
                <w:szCs w:val="18"/>
              </w:rPr>
              <w:t xml:space="preserve">To know and name the four Gospel writers. </w:t>
            </w:r>
          </w:p>
        </w:tc>
        <w:tc>
          <w:tcPr>
            <w:tcW w:w="3728" w:type="dxa"/>
            <w:shd w:val="clear" w:color="auto" w:fill="FFFFFF" w:themeFill="background1"/>
          </w:tcPr>
          <w:p w14:paraId="356FDFFF" w14:textId="61E45E66" w:rsidR="00487E13" w:rsidRPr="00D636CF" w:rsidRDefault="00BE22F0" w:rsidP="00637FDA">
            <w:pPr>
              <w:pStyle w:val="ListParagraph"/>
              <w:numPr>
                <w:ilvl w:val="0"/>
                <w:numId w:val="3"/>
              </w:numPr>
              <w:rPr>
                <w:rFonts w:cstheme="minorHAnsi"/>
                <w:iCs/>
                <w:sz w:val="18"/>
                <w:szCs w:val="18"/>
              </w:rPr>
            </w:pPr>
            <w:r w:rsidRPr="00BE22F0">
              <w:rPr>
                <w:rFonts w:cstheme="minorHAnsi"/>
                <w:iCs/>
                <w:sz w:val="18"/>
                <w:szCs w:val="18"/>
              </w:rPr>
              <w:t xml:space="preserve">Know and name Jesus’ </w:t>
            </w:r>
            <w:r>
              <w:rPr>
                <w:rFonts w:cstheme="minorHAnsi"/>
                <w:iCs/>
                <w:sz w:val="18"/>
                <w:szCs w:val="18"/>
              </w:rPr>
              <w:t>greatest</w:t>
            </w:r>
            <w:r w:rsidRPr="00BE22F0">
              <w:rPr>
                <w:rFonts w:cstheme="minorHAnsi"/>
                <w:iCs/>
                <w:sz w:val="18"/>
                <w:szCs w:val="18"/>
              </w:rPr>
              <w:t xml:space="preserve"> commandment.  </w:t>
            </w:r>
          </w:p>
        </w:tc>
        <w:tc>
          <w:tcPr>
            <w:tcW w:w="2431" w:type="dxa"/>
            <w:shd w:val="clear" w:color="auto" w:fill="FFFFFF" w:themeFill="background1"/>
          </w:tcPr>
          <w:p w14:paraId="1FF11CEB" w14:textId="32430731" w:rsidR="006F249A" w:rsidRPr="00984B5E" w:rsidRDefault="00BE22F0" w:rsidP="00637FDA">
            <w:pPr>
              <w:pStyle w:val="Title"/>
              <w:numPr>
                <w:ilvl w:val="0"/>
                <w:numId w:val="3"/>
              </w:numPr>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 xml:space="preserve">Know that Elijah and Moses were prophets. </w:t>
            </w:r>
          </w:p>
        </w:tc>
        <w:tc>
          <w:tcPr>
            <w:tcW w:w="2552" w:type="dxa"/>
            <w:shd w:val="clear" w:color="auto" w:fill="FFFFFF" w:themeFill="background1"/>
          </w:tcPr>
          <w:p w14:paraId="0F0C5196" w14:textId="7B6D460A" w:rsidR="00056D79" w:rsidRPr="00D636CF" w:rsidRDefault="00553AC6" w:rsidP="00637FDA">
            <w:pPr>
              <w:pStyle w:val="ListParagraph"/>
              <w:numPr>
                <w:ilvl w:val="0"/>
                <w:numId w:val="3"/>
              </w:numPr>
              <w:ind w:left="178" w:hanging="179"/>
              <w:rPr>
                <w:rFonts w:cstheme="minorHAnsi"/>
                <w:sz w:val="18"/>
                <w:szCs w:val="18"/>
              </w:rPr>
            </w:pPr>
            <w:r>
              <w:rPr>
                <w:rFonts w:cstheme="minorHAnsi"/>
                <w:sz w:val="18"/>
                <w:szCs w:val="18"/>
              </w:rPr>
              <w:t xml:space="preserve">Turn and talk – Know what happened at the Transfiguration.  </w:t>
            </w:r>
          </w:p>
        </w:tc>
      </w:tr>
      <w:tr w:rsidR="00BE22F0" w:rsidRPr="00D636CF" w14:paraId="4CBB9063" w14:textId="04B6EA0C" w:rsidTr="00BE22F0">
        <w:trPr>
          <w:trHeight w:val="573"/>
        </w:trPr>
        <w:tc>
          <w:tcPr>
            <w:tcW w:w="1523" w:type="dxa"/>
            <w:shd w:val="clear" w:color="auto" w:fill="FFFF00"/>
          </w:tcPr>
          <w:p w14:paraId="5A39BBE3" w14:textId="1C4D62E1" w:rsidR="00056D79" w:rsidRPr="00D636CF" w:rsidRDefault="00056D79" w:rsidP="002B7FAF">
            <w:pPr>
              <w:rPr>
                <w:rFonts w:cstheme="minorHAnsi"/>
                <w:b/>
                <w:bCs/>
                <w:sz w:val="18"/>
                <w:szCs w:val="18"/>
              </w:rPr>
            </w:pPr>
            <w:r w:rsidRPr="00D636CF">
              <w:rPr>
                <w:rFonts w:cstheme="minorHAnsi"/>
                <w:b/>
                <w:bCs/>
                <w:sz w:val="18"/>
                <w:szCs w:val="18"/>
              </w:rPr>
              <w:t>Sequence of knowledge throughout the lesson</w:t>
            </w:r>
          </w:p>
        </w:tc>
        <w:tc>
          <w:tcPr>
            <w:tcW w:w="1804" w:type="dxa"/>
            <w:shd w:val="clear" w:color="auto" w:fill="FFFFFF" w:themeFill="background1"/>
          </w:tcPr>
          <w:p w14:paraId="182512CB" w14:textId="60288623" w:rsidR="00056D79" w:rsidRPr="00D636CF" w:rsidRDefault="00056D79" w:rsidP="002B7FAF">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0DAEE5CD" w14:textId="4DB09EF5" w:rsidR="00B85A31" w:rsidRPr="00D636CF" w:rsidRDefault="00B85A31" w:rsidP="002B7FAF">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45DE27DE" w14:textId="3EF9CB55" w:rsidR="000204A6" w:rsidRPr="00D636CF" w:rsidRDefault="000204A6" w:rsidP="00CE101B">
            <w:pPr>
              <w:pStyle w:val="ListParagraph"/>
              <w:numPr>
                <w:ilvl w:val="0"/>
                <w:numId w:val="1"/>
              </w:numPr>
              <w:rPr>
                <w:rFonts w:cstheme="minorHAnsi"/>
                <w:sz w:val="18"/>
                <w:szCs w:val="18"/>
              </w:rPr>
            </w:pPr>
            <w:r w:rsidRPr="00D636CF">
              <w:rPr>
                <w:rFonts w:cstheme="minorHAnsi"/>
                <w:sz w:val="18"/>
                <w:szCs w:val="18"/>
              </w:rPr>
              <w:t xml:space="preserve">Know The Beatitudes are a set of teachings from Jesus to positively guide our behaviour. </w:t>
            </w:r>
          </w:p>
          <w:p w14:paraId="0FFA495C" w14:textId="5A738ABC" w:rsidR="000204A6" w:rsidRPr="00D636CF" w:rsidRDefault="000204A6" w:rsidP="00CE101B">
            <w:pPr>
              <w:pStyle w:val="ListParagraph"/>
              <w:numPr>
                <w:ilvl w:val="0"/>
                <w:numId w:val="1"/>
              </w:numPr>
              <w:rPr>
                <w:rFonts w:cstheme="minorHAnsi"/>
                <w:sz w:val="18"/>
                <w:szCs w:val="18"/>
              </w:rPr>
            </w:pPr>
            <w:r w:rsidRPr="00D636CF">
              <w:rPr>
                <w:rFonts w:cstheme="minorHAnsi"/>
                <w:sz w:val="18"/>
                <w:szCs w:val="18"/>
              </w:rPr>
              <w:t xml:space="preserve">Know the Beatitudes from St Matthew’s Gospel contain eight </w:t>
            </w:r>
            <w:r w:rsidR="008D75F8">
              <w:rPr>
                <w:rFonts w:cstheme="minorHAnsi"/>
                <w:sz w:val="18"/>
                <w:szCs w:val="18"/>
              </w:rPr>
              <w:t>statements</w:t>
            </w:r>
            <w:r w:rsidRPr="00D636CF">
              <w:rPr>
                <w:rFonts w:cstheme="minorHAnsi"/>
                <w:sz w:val="18"/>
                <w:szCs w:val="18"/>
              </w:rPr>
              <w:t xml:space="preserve">. </w:t>
            </w:r>
          </w:p>
          <w:p w14:paraId="79BECFFA" w14:textId="77777777" w:rsidR="00DE4995" w:rsidRDefault="00F6752F" w:rsidP="00CE101B">
            <w:pPr>
              <w:pStyle w:val="ListParagraph"/>
              <w:numPr>
                <w:ilvl w:val="0"/>
                <w:numId w:val="1"/>
              </w:numPr>
              <w:rPr>
                <w:rFonts w:cstheme="minorHAnsi"/>
                <w:sz w:val="18"/>
                <w:szCs w:val="18"/>
              </w:rPr>
            </w:pPr>
            <w:r w:rsidRPr="00D636CF">
              <w:rPr>
                <w:rFonts w:cstheme="minorHAnsi"/>
                <w:sz w:val="18"/>
                <w:szCs w:val="18"/>
              </w:rPr>
              <w:t xml:space="preserve">Know The Beatitudes describe how faithful Christians should aim to live their lives. </w:t>
            </w:r>
          </w:p>
          <w:p w14:paraId="4FE06503" w14:textId="316752EB" w:rsidR="00CE101B" w:rsidRPr="00CE101B" w:rsidRDefault="00CE101B" w:rsidP="00CE101B">
            <w:pPr>
              <w:pStyle w:val="Title"/>
              <w:numPr>
                <w:ilvl w:val="0"/>
                <w:numId w:val="1"/>
              </w:numPr>
              <w:jc w:val="left"/>
              <w:rPr>
                <w:rFonts w:asciiTheme="minorHAnsi" w:hAnsiTheme="minorHAnsi" w:cstheme="minorHAnsi"/>
                <w:b w:val="0"/>
                <w:bCs w:val="0"/>
                <w:sz w:val="18"/>
                <w:szCs w:val="18"/>
              </w:rPr>
            </w:pPr>
            <w:r w:rsidRPr="00D636CF">
              <w:rPr>
                <w:rFonts w:asciiTheme="minorHAnsi" w:hAnsiTheme="minorHAnsi" w:cstheme="minorHAnsi"/>
                <w:b w:val="0"/>
                <w:sz w:val="18"/>
                <w:szCs w:val="18"/>
              </w:rPr>
              <w:t xml:space="preserve">Know that The Beatitudes show the loving face of Christ. </w:t>
            </w:r>
          </w:p>
        </w:tc>
        <w:tc>
          <w:tcPr>
            <w:tcW w:w="2149" w:type="dxa"/>
            <w:shd w:val="clear" w:color="auto" w:fill="FFFFFF" w:themeFill="background1"/>
          </w:tcPr>
          <w:p w14:paraId="73889106" w14:textId="198FE406" w:rsidR="00056D79" w:rsidRPr="00D636CF" w:rsidRDefault="00056D79" w:rsidP="002B7FAF">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402B71ED" w14:textId="3FB760F6" w:rsidR="00B85A31" w:rsidRPr="00D636CF" w:rsidRDefault="00B85A31" w:rsidP="00B85A31">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4E09C518" w14:textId="3FF7946E" w:rsidR="0037193E" w:rsidRDefault="0037193E" w:rsidP="00CE101B">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Know what is similar about the Ten Commandments and The Beatitudes.</w:t>
            </w:r>
          </w:p>
          <w:p w14:paraId="605EAE26" w14:textId="3AB45AB1" w:rsidR="0037193E" w:rsidRDefault="0037193E" w:rsidP="00CE101B">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what is different about the Ten Commandments and The Beatitudes. </w:t>
            </w:r>
          </w:p>
          <w:p w14:paraId="680BC647" w14:textId="620AA932" w:rsidR="00CE101B" w:rsidRPr="00D636CF" w:rsidRDefault="00CE101B" w:rsidP="00CE101B">
            <w:pPr>
              <w:pStyle w:val="Title"/>
              <w:numPr>
                <w:ilvl w:val="0"/>
                <w:numId w:val="2"/>
              </w:numPr>
              <w:ind w:left="172" w:hanging="172"/>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Know and make links between The Beatitudes and the Ten Commandments. </w:t>
            </w:r>
          </w:p>
          <w:p w14:paraId="5E6E7A5C" w14:textId="5EEEBE4B" w:rsidR="00DE4995" w:rsidRPr="00D636CF" w:rsidRDefault="00DE4995" w:rsidP="00DE4995">
            <w:pPr>
              <w:pStyle w:val="Title"/>
              <w:jc w:val="left"/>
              <w:rPr>
                <w:rFonts w:asciiTheme="minorHAnsi" w:hAnsiTheme="minorHAnsi" w:cstheme="minorHAnsi"/>
                <w:b w:val="0"/>
                <w:bCs w:val="0"/>
                <w:sz w:val="18"/>
                <w:szCs w:val="18"/>
              </w:rPr>
            </w:pPr>
          </w:p>
        </w:tc>
        <w:tc>
          <w:tcPr>
            <w:tcW w:w="1968" w:type="dxa"/>
            <w:shd w:val="clear" w:color="auto" w:fill="FFFFFF" w:themeFill="background1"/>
          </w:tcPr>
          <w:p w14:paraId="70B24617" w14:textId="790F9F13" w:rsidR="00056D79" w:rsidRPr="00D636CF" w:rsidRDefault="00056D79" w:rsidP="002B7FAF">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67568759" w14:textId="4580719B" w:rsidR="00B85A31" w:rsidRPr="00D636CF" w:rsidRDefault="00B85A31" w:rsidP="00D76BA6">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33EC296A" w14:textId="1F9AEC3B" w:rsidR="0037193E" w:rsidRDefault="0037193E" w:rsidP="0037193E">
            <w:pPr>
              <w:pStyle w:val="ListParagraph"/>
              <w:numPr>
                <w:ilvl w:val="0"/>
                <w:numId w:val="2"/>
              </w:numPr>
              <w:spacing w:after="160" w:line="259" w:lineRule="auto"/>
              <w:rPr>
                <w:rFonts w:eastAsia="Times New Roman" w:cstheme="minorHAnsi"/>
                <w:sz w:val="18"/>
                <w:szCs w:val="18"/>
                <w:lang w:val="en-US"/>
              </w:rPr>
            </w:pPr>
            <w:r>
              <w:rPr>
                <w:rFonts w:eastAsia="Times New Roman" w:cstheme="minorHAnsi"/>
                <w:sz w:val="18"/>
                <w:szCs w:val="18"/>
                <w:lang w:val="en-US"/>
              </w:rPr>
              <w:t xml:space="preserve">Know what Jesus’ greatest commandment is. </w:t>
            </w:r>
          </w:p>
          <w:p w14:paraId="05211E43" w14:textId="34080D1F" w:rsidR="00FE640A" w:rsidRDefault="0037193E" w:rsidP="0037193E">
            <w:pPr>
              <w:pStyle w:val="ListParagraph"/>
              <w:numPr>
                <w:ilvl w:val="0"/>
                <w:numId w:val="2"/>
              </w:numPr>
              <w:spacing w:after="160" w:line="259" w:lineRule="auto"/>
              <w:rPr>
                <w:rFonts w:eastAsia="Times New Roman" w:cstheme="minorHAnsi"/>
                <w:sz w:val="18"/>
                <w:szCs w:val="18"/>
                <w:lang w:val="en-US"/>
              </w:rPr>
            </w:pPr>
            <w:r w:rsidRPr="0037193E">
              <w:rPr>
                <w:rFonts w:eastAsia="Times New Roman" w:cstheme="minorHAnsi"/>
                <w:sz w:val="18"/>
                <w:szCs w:val="18"/>
                <w:lang w:val="en-US"/>
              </w:rPr>
              <w:t xml:space="preserve">Know that Jesus </w:t>
            </w:r>
            <w:proofErr w:type="spellStart"/>
            <w:r w:rsidRPr="0037193E">
              <w:rPr>
                <w:rFonts w:eastAsia="Times New Roman" w:cstheme="minorHAnsi"/>
                <w:sz w:val="18"/>
                <w:szCs w:val="18"/>
                <w:lang w:val="en-US"/>
              </w:rPr>
              <w:t>summarises</w:t>
            </w:r>
            <w:proofErr w:type="spellEnd"/>
            <w:r w:rsidRPr="0037193E">
              <w:rPr>
                <w:rFonts w:eastAsia="Times New Roman" w:cstheme="minorHAnsi"/>
                <w:sz w:val="18"/>
                <w:szCs w:val="18"/>
                <w:lang w:val="en-US"/>
              </w:rPr>
              <w:t xml:space="preserve"> the law as The Greatest Commandment</w:t>
            </w:r>
            <w:r>
              <w:rPr>
                <w:rFonts w:eastAsia="Times New Roman" w:cstheme="minorHAnsi"/>
                <w:sz w:val="18"/>
                <w:szCs w:val="18"/>
                <w:lang w:val="en-US"/>
              </w:rPr>
              <w:t xml:space="preserve">. </w:t>
            </w:r>
          </w:p>
          <w:p w14:paraId="682F7146" w14:textId="5B70D2C0" w:rsidR="00B756C8" w:rsidRPr="0037193E" w:rsidRDefault="00B756C8" w:rsidP="0037193E">
            <w:pPr>
              <w:pStyle w:val="ListParagraph"/>
              <w:numPr>
                <w:ilvl w:val="0"/>
                <w:numId w:val="2"/>
              </w:numPr>
              <w:spacing w:after="160" w:line="259" w:lineRule="auto"/>
              <w:rPr>
                <w:rFonts w:eastAsia="Times New Roman" w:cstheme="minorHAnsi"/>
                <w:sz w:val="18"/>
                <w:szCs w:val="18"/>
                <w:lang w:val="en-US"/>
              </w:rPr>
            </w:pPr>
            <w:r>
              <w:rPr>
                <w:rFonts w:eastAsia="Times New Roman" w:cstheme="minorHAnsi"/>
                <w:sz w:val="18"/>
                <w:szCs w:val="18"/>
                <w:lang w:val="en-US"/>
              </w:rPr>
              <w:t xml:space="preserve">Know the similarities and differences between Matthew and Luke’s description of the greatest commandment. </w:t>
            </w:r>
          </w:p>
          <w:p w14:paraId="6C3B028C" w14:textId="328B8AF7" w:rsidR="00DE4995" w:rsidRPr="00D636CF" w:rsidRDefault="00DE4995" w:rsidP="00A70107">
            <w:pPr>
              <w:pStyle w:val="Title"/>
              <w:jc w:val="left"/>
              <w:rPr>
                <w:rFonts w:asciiTheme="minorHAnsi" w:hAnsiTheme="minorHAnsi" w:cstheme="minorHAnsi"/>
                <w:b w:val="0"/>
                <w:bCs w:val="0"/>
                <w:sz w:val="18"/>
                <w:szCs w:val="18"/>
              </w:rPr>
            </w:pPr>
          </w:p>
        </w:tc>
        <w:tc>
          <w:tcPr>
            <w:tcW w:w="3728" w:type="dxa"/>
            <w:shd w:val="clear" w:color="auto" w:fill="FFFFFF" w:themeFill="background1"/>
          </w:tcPr>
          <w:p w14:paraId="7D46F19A" w14:textId="170F391B" w:rsidR="00056D79" w:rsidRPr="00D636CF" w:rsidRDefault="00056D79" w:rsidP="002B7FAF">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14:paraId="3E0E6BE5" w14:textId="0CD972AA" w:rsidR="00B85A31" w:rsidRPr="00D636CF" w:rsidRDefault="00B85A31" w:rsidP="004539C2">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53A2B2F7" w14:textId="264EA53F" w:rsidR="00BE22F0" w:rsidRDefault="00BE22F0" w:rsidP="00BE2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that Jesus teaches Christians to love our </w:t>
            </w:r>
            <w:proofErr w:type="spellStart"/>
            <w:r>
              <w:rPr>
                <w:rFonts w:asciiTheme="minorHAnsi" w:hAnsiTheme="minorHAnsi" w:cstheme="minorHAnsi"/>
                <w:b w:val="0"/>
                <w:bCs w:val="0"/>
                <w:sz w:val="18"/>
                <w:szCs w:val="18"/>
              </w:rPr>
              <w:t>neighbour</w:t>
            </w:r>
            <w:proofErr w:type="spellEnd"/>
            <w:r>
              <w:rPr>
                <w:rFonts w:asciiTheme="minorHAnsi" w:hAnsiTheme="minorHAnsi" w:cstheme="minorHAnsi"/>
                <w:b w:val="0"/>
                <w:bCs w:val="0"/>
                <w:sz w:val="18"/>
                <w:szCs w:val="18"/>
              </w:rPr>
              <w:t>.</w:t>
            </w:r>
          </w:p>
          <w:p w14:paraId="7C3C095D" w14:textId="43245D03" w:rsidR="00BE22F0" w:rsidRDefault="00BE22F0" w:rsidP="00BE2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ways for how we can love our </w:t>
            </w:r>
            <w:proofErr w:type="spellStart"/>
            <w:r>
              <w:rPr>
                <w:rFonts w:asciiTheme="minorHAnsi" w:hAnsiTheme="minorHAnsi" w:cstheme="minorHAnsi"/>
                <w:b w:val="0"/>
                <w:bCs w:val="0"/>
                <w:sz w:val="18"/>
                <w:szCs w:val="18"/>
              </w:rPr>
              <w:t>neighbour</w:t>
            </w:r>
            <w:proofErr w:type="spellEnd"/>
            <w:r>
              <w:rPr>
                <w:rFonts w:asciiTheme="minorHAnsi" w:hAnsiTheme="minorHAnsi" w:cstheme="minorHAnsi"/>
                <w:b w:val="0"/>
                <w:bCs w:val="0"/>
                <w:sz w:val="18"/>
                <w:szCs w:val="18"/>
              </w:rPr>
              <w:t xml:space="preserve">. </w:t>
            </w:r>
          </w:p>
          <w:p w14:paraId="41C8F396" w14:textId="79B298F4" w:rsidR="00B47252" w:rsidRPr="00D636CF" w:rsidRDefault="00BE22F0" w:rsidP="00BE22F0">
            <w:pPr>
              <w:pStyle w:val="Title"/>
              <w:numPr>
                <w:ilvl w:val="0"/>
                <w:numId w:val="20"/>
              </w:numPr>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 xml:space="preserve">Know The </w:t>
            </w:r>
            <w:r>
              <w:rPr>
                <w:rFonts w:asciiTheme="minorHAnsi" w:hAnsiTheme="minorHAnsi" w:cstheme="minorHAnsi"/>
                <w:b w:val="0"/>
                <w:bCs w:val="0"/>
                <w:sz w:val="18"/>
                <w:szCs w:val="18"/>
              </w:rPr>
              <w:t>g</w:t>
            </w:r>
            <w:r w:rsidRPr="00BE22F0">
              <w:rPr>
                <w:rFonts w:asciiTheme="minorHAnsi" w:hAnsiTheme="minorHAnsi" w:cstheme="minorHAnsi"/>
                <w:b w:val="0"/>
                <w:bCs w:val="0"/>
                <w:sz w:val="18"/>
                <w:szCs w:val="18"/>
              </w:rPr>
              <w:t xml:space="preserve">reatest Commandment describes how faithful Christians should aim to live their lives. </w:t>
            </w:r>
          </w:p>
        </w:tc>
        <w:tc>
          <w:tcPr>
            <w:tcW w:w="2431" w:type="dxa"/>
            <w:shd w:val="clear" w:color="auto" w:fill="FFFFFF" w:themeFill="background1"/>
          </w:tcPr>
          <w:p w14:paraId="0C107D80" w14:textId="2BB06B70" w:rsidR="00056D79" w:rsidRPr="00D636CF" w:rsidRDefault="00056D79" w:rsidP="002B7FAF">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43FD6F6B" w14:textId="77777777" w:rsidR="00B85A31" w:rsidRPr="00D636CF" w:rsidRDefault="00B85A31" w:rsidP="00B85A31">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7AD465ED" w14:textId="77777777" w:rsidR="00BE22F0" w:rsidRPr="00BE22F0" w:rsidRDefault="00BE22F0" w:rsidP="00BE22F0">
            <w:pPr>
              <w:pStyle w:val="ListParagraph"/>
              <w:numPr>
                <w:ilvl w:val="0"/>
                <w:numId w:val="9"/>
              </w:numPr>
              <w:spacing w:after="0" w:line="240" w:lineRule="auto"/>
              <w:rPr>
                <w:rFonts w:cstheme="minorHAnsi"/>
                <w:sz w:val="18"/>
                <w:szCs w:val="18"/>
              </w:rPr>
            </w:pPr>
            <w:r w:rsidRPr="00BE22F0">
              <w:rPr>
                <w:rFonts w:cstheme="minorHAnsi"/>
                <w:sz w:val="18"/>
                <w:szCs w:val="18"/>
              </w:rPr>
              <w:t>Know that at the Transfiguration Jesus revealed his divine glory</w:t>
            </w:r>
          </w:p>
          <w:p w14:paraId="29D6B04F" w14:textId="41573B12" w:rsidR="00674E39" w:rsidRPr="00D636CF" w:rsidRDefault="00BE22F0" w:rsidP="00BE22F0">
            <w:pPr>
              <w:pStyle w:val="ListParagraph"/>
              <w:numPr>
                <w:ilvl w:val="0"/>
                <w:numId w:val="9"/>
              </w:numPr>
              <w:rPr>
                <w:rFonts w:cstheme="minorHAnsi"/>
                <w:sz w:val="18"/>
                <w:szCs w:val="18"/>
              </w:rPr>
            </w:pPr>
            <w:r w:rsidRPr="00BE22F0">
              <w:rPr>
                <w:rFonts w:cstheme="minorHAnsi"/>
                <w:sz w:val="18"/>
                <w:szCs w:val="18"/>
              </w:rPr>
              <w:t xml:space="preserve">Know that Elijah and Moses appeared at The Transfiguration, as they symbolise the law and the prophets. </w:t>
            </w:r>
          </w:p>
        </w:tc>
        <w:tc>
          <w:tcPr>
            <w:tcW w:w="2552" w:type="dxa"/>
            <w:shd w:val="clear" w:color="auto" w:fill="FFFFFF" w:themeFill="background1"/>
          </w:tcPr>
          <w:p w14:paraId="7EA41E60" w14:textId="77777777" w:rsidR="00704C7B" w:rsidRPr="00D636CF" w:rsidRDefault="00704C7B" w:rsidP="00704C7B">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792E4AF3" w14:textId="06A791FC" w:rsidR="00704C7B" w:rsidRPr="00D636CF" w:rsidRDefault="00704C7B" w:rsidP="00704C7B">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714B5E38" w14:textId="2175AB4F" w:rsidR="00553AC6" w:rsidRDefault="00553AC6" w:rsidP="00553AC6">
            <w:pPr>
              <w:pStyle w:val="Title"/>
              <w:numPr>
                <w:ilvl w:val="0"/>
                <w:numId w:val="5"/>
              </w:numPr>
              <w:spacing w:line="259" w:lineRule="auto"/>
              <w:jc w:val="left"/>
              <w:rPr>
                <w:rFonts w:asciiTheme="minorHAnsi" w:hAnsiTheme="minorHAnsi" w:cstheme="minorHAnsi"/>
                <w:b w:val="0"/>
                <w:bCs w:val="0"/>
                <w:sz w:val="18"/>
                <w:szCs w:val="18"/>
              </w:rPr>
            </w:pPr>
            <w:r w:rsidRPr="009C12AE">
              <w:rPr>
                <w:rFonts w:asciiTheme="minorHAnsi" w:hAnsiTheme="minorHAnsi" w:cstheme="minorHAnsi"/>
                <w:b w:val="0"/>
                <w:bCs w:val="0"/>
                <w:sz w:val="18"/>
                <w:szCs w:val="18"/>
              </w:rPr>
              <w:t xml:space="preserve">Know that there are different artistic representations for the bible story of </w:t>
            </w:r>
            <w:r>
              <w:rPr>
                <w:rFonts w:asciiTheme="minorHAnsi" w:hAnsiTheme="minorHAnsi" w:cstheme="minorHAnsi"/>
                <w:b w:val="0"/>
                <w:bCs w:val="0"/>
                <w:sz w:val="18"/>
                <w:szCs w:val="18"/>
              </w:rPr>
              <w:t>t</w:t>
            </w:r>
            <w:r w:rsidRPr="009C12AE">
              <w:rPr>
                <w:rFonts w:asciiTheme="minorHAnsi" w:hAnsiTheme="minorHAnsi" w:cstheme="minorHAnsi"/>
                <w:b w:val="0"/>
                <w:bCs w:val="0"/>
                <w:sz w:val="18"/>
                <w:szCs w:val="18"/>
              </w:rPr>
              <w:t xml:space="preserve">he Transfiguration. </w:t>
            </w:r>
          </w:p>
          <w:p w14:paraId="736A7D6E" w14:textId="77777777" w:rsidR="00553AC6" w:rsidRDefault="00553AC6" w:rsidP="00553AC6">
            <w:pPr>
              <w:pStyle w:val="Title"/>
              <w:numPr>
                <w:ilvl w:val="0"/>
                <w:numId w:val="5"/>
              </w:numPr>
              <w:spacing w:line="259" w:lineRule="auto"/>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Understand why different artists represent the same bible story in different ways. </w:t>
            </w:r>
          </w:p>
          <w:p w14:paraId="5440D0CF" w14:textId="1461D62C" w:rsidR="00553AC6" w:rsidRPr="009C12AE" w:rsidRDefault="00553AC6" w:rsidP="00553AC6">
            <w:pPr>
              <w:pStyle w:val="Title"/>
              <w:numPr>
                <w:ilvl w:val="0"/>
                <w:numId w:val="5"/>
              </w:numPr>
              <w:spacing w:line="259" w:lineRule="auto"/>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that people can have different interpretations of the artwork to yourself.  </w:t>
            </w:r>
          </w:p>
          <w:p w14:paraId="783D867A" w14:textId="67CA27ED" w:rsidR="00056D79" w:rsidRPr="00D636CF" w:rsidRDefault="00056D79" w:rsidP="00553AC6">
            <w:pPr>
              <w:pStyle w:val="Title"/>
              <w:ind w:left="357"/>
              <w:jc w:val="left"/>
              <w:rPr>
                <w:rFonts w:asciiTheme="minorHAnsi" w:hAnsiTheme="minorHAnsi" w:cstheme="minorHAnsi"/>
                <w:b w:val="0"/>
                <w:sz w:val="18"/>
                <w:szCs w:val="18"/>
              </w:rPr>
            </w:pPr>
          </w:p>
        </w:tc>
      </w:tr>
      <w:tr w:rsidR="00BE22F0" w:rsidRPr="00D636CF" w14:paraId="14C50A43" w14:textId="14AD616E" w:rsidTr="00BE22F0">
        <w:trPr>
          <w:trHeight w:val="573"/>
        </w:trPr>
        <w:tc>
          <w:tcPr>
            <w:tcW w:w="1523" w:type="dxa"/>
            <w:shd w:val="clear" w:color="auto" w:fill="FFFF00"/>
          </w:tcPr>
          <w:p w14:paraId="5F1699F8" w14:textId="5324F32B" w:rsidR="00056D79" w:rsidRPr="00D636CF" w:rsidRDefault="00056D79" w:rsidP="002B7FAF">
            <w:pPr>
              <w:rPr>
                <w:rFonts w:cstheme="minorHAnsi"/>
                <w:b/>
                <w:bCs/>
                <w:sz w:val="18"/>
                <w:szCs w:val="18"/>
              </w:rPr>
            </w:pPr>
            <w:r w:rsidRPr="00D636CF">
              <w:rPr>
                <w:rFonts w:cstheme="minorHAnsi"/>
                <w:b/>
                <w:bCs/>
                <w:sz w:val="18"/>
                <w:szCs w:val="18"/>
              </w:rPr>
              <w:t>Key Skills/disciplinary knowledge</w:t>
            </w:r>
          </w:p>
        </w:tc>
        <w:tc>
          <w:tcPr>
            <w:tcW w:w="1804" w:type="dxa"/>
            <w:shd w:val="clear" w:color="auto" w:fill="FFFFFF" w:themeFill="background1"/>
          </w:tcPr>
          <w:p w14:paraId="011DB350" w14:textId="3FA99D19" w:rsidR="00185C16" w:rsidRPr="00D636CF" w:rsidRDefault="005B0223" w:rsidP="005B0223">
            <w:pPr>
              <w:autoSpaceDE w:val="0"/>
              <w:autoSpaceDN w:val="0"/>
              <w:adjustRightInd w:val="0"/>
              <w:rPr>
                <w:rFonts w:cstheme="minorHAnsi"/>
                <w:sz w:val="18"/>
                <w:szCs w:val="18"/>
              </w:rPr>
            </w:pPr>
            <w:r w:rsidRPr="00D636CF">
              <w:rPr>
                <w:rFonts w:cstheme="minorHAnsi"/>
                <w:b/>
                <w:bCs/>
                <w:sz w:val="18"/>
                <w:szCs w:val="18"/>
              </w:rPr>
              <w:t xml:space="preserve">U5.3.1 - </w:t>
            </w:r>
            <w:r w:rsidRPr="00D636CF">
              <w:rPr>
                <w:rFonts w:cstheme="minorHAnsi"/>
                <w:sz w:val="18"/>
                <w:szCs w:val="18"/>
              </w:rPr>
              <w:t>Recognise that in the Beatitudes Jesus tells his followers important messages about what makes a life blessed.</w:t>
            </w:r>
          </w:p>
        </w:tc>
        <w:tc>
          <w:tcPr>
            <w:tcW w:w="2149" w:type="dxa"/>
            <w:shd w:val="clear" w:color="auto" w:fill="FFFFFF" w:themeFill="background1"/>
          </w:tcPr>
          <w:p w14:paraId="6B74ACF9" w14:textId="475935D0" w:rsidR="00026096" w:rsidRPr="00D636CF" w:rsidRDefault="00CE101B" w:rsidP="009D3842">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D636CF">
              <w:rPr>
                <w:rFonts w:cstheme="minorHAnsi"/>
                <w:b/>
                <w:bCs/>
                <w:sz w:val="18"/>
                <w:szCs w:val="18"/>
              </w:rPr>
              <w:t>U5.3.3</w:t>
            </w:r>
            <w:r w:rsidRPr="00D636CF">
              <w:rPr>
                <w:rFonts w:cstheme="minorHAnsi"/>
                <w:sz w:val="18"/>
                <w:szCs w:val="18"/>
              </w:rPr>
              <w:t xml:space="preserve"> - Make simple links between the Beatitudes and the Ten Commandments.</w:t>
            </w:r>
          </w:p>
        </w:tc>
        <w:tc>
          <w:tcPr>
            <w:tcW w:w="1968" w:type="dxa"/>
            <w:shd w:val="clear" w:color="auto" w:fill="FFFFFF" w:themeFill="background1"/>
          </w:tcPr>
          <w:p w14:paraId="6A26F432" w14:textId="77777777" w:rsidR="0037193E" w:rsidRDefault="0037193E" w:rsidP="0037193E">
            <w:pPr>
              <w:autoSpaceDE w:val="0"/>
              <w:autoSpaceDN w:val="0"/>
              <w:adjustRightInd w:val="0"/>
              <w:rPr>
                <w:rFonts w:cstheme="minorHAnsi"/>
                <w:sz w:val="18"/>
                <w:szCs w:val="18"/>
              </w:rPr>
            </w:pPr>
            <w:r w:rsidRPr="0037193E">
              <w:rPr>
                <w:rFonts w:cstheme="minorHAnsi"/>
                <w:b/>
                <w:bCs/>
                <w:sz w:val="18"/>
                <w:szCs w:val="18"/>
              </w:rPr>
              <w:t>U5.3.2</w:t>
            </w:r>
            <w:r w:rsidRPr="0037193E">
              <w:rPr>
                <w:rFonts w:cstheme="minorHAnsi"/>
                <w:sz w:val="18"/>
                <w:szCs w:val="18"/>
              </w:rPr>
              <w:t xml:space="preserve"> - Compare Matthew and Luke’s description of the new law, or great commandment.</w:t>
            </w:r>
          </w:p>
          <w:p w14:paraId="73730A63" w14:textId="77777777" w:rsidR="0037193E" w:rsidRPr="0037193E" w:rsidRDefault="0037193E" w:rsidP="0037193E">
            <w:pPr>
              <w:autoSpaceDE w:val="0"/>
              <w:autoSpaceDN w:val="0"/>
              <w:adjustRightInd w:val="0"/>
              <w:spacing w:after="0" w:line="240" w:lineRule="auto"/>
              <w:rPr>
                <w:rFonts w:cstheme="minorHAnsi"/>
                <w:sz w:val="18"/>
                <w:szCs w:val="18"/>
              </w:rPr>
            </w:pPr>
          </w:p>
          <w:p w14:paraId="761CAD0A" w14:textId="1266CD25" w:rsidR="005B0223" w:rsidRPr="00D636CF" w:rsidRDefault="0037193E" w:rsidP="0037193E">
            <w:pPr>
              <w:autoSpaceDE w:val="0"/>
              <w:autoSpaceDN w:val="0"/>
              <w:adjustRightInd w:val="0"/>
              <w:rPr>
                <w:rFonts w:cstheme="minorHAnsi"/>
                <w:sz w:val="18"/>
                <w:szCs w:val="18"/>
              </w:rPr>
            </w:pPr>
            <w:r w:rsidRPr="0037193E">
              <w:rPr>
                <w:rFonts w:cstheme="minorHAnsi"/>
                <w:b/>
                <w:bCs/>
                <w:sz w:val="18"/>
                <w:szCs w:val="18"/>
              </w:rPr>
              <w:t>D5.3.1</w:t>
            </w:r>
            <w:r w:rsidRPr="0037193E">
              <w:rPr>
                <w:rFonts w:cstheme="minorHAnsi"/>
                <w:sz w:val="18"/>
                <w:szCs w:val="18"/>
              </w:rPr>
              <w:t xml:space="preserve"> - Express a point of view about Jesus’ great</w:t>
            </w:r>
            <w:r>
              <w:rPr>
                <w:rFonts w:cstheme="minorHAnsi"/>
                <w:sz w:val="18"/>
                <w:szCs w:val="18"/>
              </w:rPr>
              <w:t>est</w:t>
            </w:r>
            <w:r w:rsidRPr="0037193E">
              <w:rPr>
                <w:rFonts w:cstheme="minorHAnsi"/>
                <w:sz w:val="18"/>
                <w:szCs w:val="18"/>
              </w:rPr>
              <w:t xml:space="preserve"> commandment as a rule for life.</w:t>
            </w:r>
          </w:p>
        </w:tc>
        <w:tc>
          <w:tcPr>
            <w:tcW w:w="3728" w:type="dxa"/>
            <w:shd w:val="clear" w:color="auto" w:fill="FFFFFF" w:themeFill="background1"/>
          </w:tcPr>
          <w:p w14:paraId="093A3F6A" w14:textId="77777777" w:rsidR="00BE22F0" w:rsidRPr="0037193E" w:rsidRDefault="00BE22F0" w:rsidP="00BE22F0">
            <w:pPr>
              <w:autoSpaceDE w:val="0"/>
              <w:autoSpaceDN w:val="0"/>
              <w:adjustRightInd w:val="0"/>
              <w:spacing w:after="0" w:line="240" w:lineRule="auto"/>
              <w:rPr>
                <w:rFonts w:cstheme="minorHAnsi"/>
                <w:sz w:val="18"/>
                <w:szCs w:val="18"/>
              </w:rPr>
            </w:pPr>
            <w:r w:rsidRPr="00B756C8">
              <w:rPr>
                <w:rFonts w:cstheme="minorHAnsi"/>
                <w:b/>
                <w:bCs/>
                <w:sz w:val="18"/>
                <w:szCs w:val="18"/>
              </w:rPr>
              <w:t>U5.3.2</w:t>
            </w:r>
            <w:r>
              <w:rPr>
                <w:rFonts w:cstheme="minorHAnsi"/>
                <w:sz w:val="18"/>
                <w:szCs w:val="18"/>
              </w:rPr>
              <w:t xml:space="preserve"> – Make links between the new law, a parable (</w:t>
            </w:r>
            <w:r w:rsidRPr="00BE22F0">
              <w:rPr>
                <w:rFonts w:cstheme="minorHAnsi"/>
                <w:i/>
                <w:iCs/>
                <w:sz w:val="18"/>
                <w:szCs w:val="18"/>
              </w:rPr>
              <w:t>The Good Samaritan</w:t>
            </w:r>
            <w:r>
              <w:rPr>
                <w:rFonts w:cstheme="minorHAnsi"/>
                <w:sz w:val="18"/>
                <w:szCs w:val="18"/>
              </w:rPr>
              <w:t xml:space="preserve">) and Jesus' summary of the law and lessons for Christian life today. </w:t>
            </w:r>
          </w:p>
          <w:p w14:paraId="1C62177E" w14:textId="77777777" w:rsidR="005B0223" w:rsidRDefault="005B0223" w:rsidP="005B0223">
            <w:pPr>
              <w:autoSpaceDE w:val="0"/>
              <w:autoSpaceDN w:val="0"/>
              <w:adjustRightInd w:val="0"/>
              <w:rPr>
                <w:rFonts w:cstheme="minorHAnsi"/>
                <w:sz w:val="18"/>
                <w:szCs w:val="18"/>
              </w:rPr>
            </w:pPr>
          </w:p>
          <w:p w14:paraId="0621F118" w14:textId="09512B0C" w:rsidR="00BE22F0" w:rsidRPr="00BE22F0" w:rsidRDefault="00BE22F0" w:rsidP="00BE22F0">
            <w:pPr>
              <w:autoSpaceDE w:val="0"/>
              <w:autoSpaceDN w:val="0"/>
              <w:adjustRightInd w:val="0"/>
              <w:rPr>
                <w:rFonts w:cstheme="minorHAnsi"/>
                <w:sz w:val="18"/>
                <w:szCs w:val="18"/>
              </w:rPr>
            </w:pPr>
            <w:r w:rsidRPr="00D636CF">
              <w:rPr>
                <w:rFonts w:cstheme="minorHAnsi"/>
                <w:b/>
                <w:bCs/>
                <w:sz w:val="18"/>
                <w:szCs w:val="18"/>
              </w:rPr>
              <w:t>R5.3.2</w:t>
            </w:r>
            <w:r w:rsidRPr="00D636CF">
              <w:rPr>
                <w:rFonts w:cstheme="minorHAnsi"/>
                <w:sz w:val="18"/>
                <w:szCs w:val="18"/>
              </w:rPr>
              <w:t xml:space="preserve"> - </w:t>
            </w:r>
            <w:r w:rsidRPr="007E2F7E">
              <w:rPr>
                <w:rFonts w:cstheme="minorHAnsi"/>
                <w:sz w:val="18"/>
                <w:szCs w:val="18"/>
              </w:rPr>
              <w:t>Reflecting on the meaning of what they have learned about Jesus’ great commandment for their</w:t>
            </w:r>
            <w:r>
              <w:rPr>
                <w:rFonts w:cstheme="minorHAnsi"/>
                <w:sz w:val="18"/>
                <w:szCs w:val="18"/>
              </w:rPr>
              <w:t xml:space="preserve"> </w:t>
            </w:r>
            <w:r w:rsidRPr="007E2F7E">
              <w:rPr>
                <w:rFonts w:cstheme="minorHAnsi"/>
                <w:sz w:val="18"/>
                <w:szCs w:val="18"/>
              </w:rPr>
              <w:t>own lives.</w:t>
            </w:r>
          </w:p>
          <w:p w14:paraId="45274341" w14:textId="0F913C89" w:rsidR="00BE22F0" w:rsidRPr="00D636CF" w:rsidRDefault="00BE22F0" w:rsidP="005B0223">
            <w:pPr>
              <w:autoSpaceDE w:val="0"/>
              <w:autoSpaceDN w:val="0"/>
              <w:adjustRightInd w:val="0"/>
              <w:rPr>
                <w:rFonts w:cstheme="minorHAnsi"/>
                <w:sz w:val="18"/>
                <w:szCs w:val="18"/>
              </w:rPr>
            </w:pPr>
          </w:p>
        </w:tc>
        <w:tc>
          <w:tcPr>
            <w:tcW w:w="2431" w:type="dxa"/>
            <w:shd w:val="clear" w:color="auto" w:fill="FFFFFF" w:themeFill="background1"/>
          </w:tcPr>
          <w:p w14:paraId="1EE87DE1" w14:textId="1F6F145D" w:rsidR="00887CEA" w:rsidRDefault="00951431" w:rsidP="007E2F7E">
            <w:pPr>
              <w:pStyle w:val="Title"/>
              <w:jc w:val="left"/>
              <w:rPr>
                <w:rFonts w:asciiTheme="minorHAnsi" w:hAnsiTheme="minorHAnsi" w:cstheme="minorHAnsi"/>
                <w:b w:val="0"/>
                <w:bCs w:val="0"/>
                <w:sz w:val="18"/>
                <w:szCs w:val="18"/>
              </w:rPr>
            </w:pPr>
            <w:r w:rsidRPr="00951431">
              <w:rPr>
                <w:rFonts w:asciiTheme="minorHAnsi" w:hAnsiTheme="minorHAnsi" w:cstheme="minorHAnsi"/>
                <w:sz w:val="18"/>
                <w:szCs w:val="18"/>
              </w:rPr>
              <w:t>U5.3.4</w:t>
            </w:r>
            <w:r w:rsidRPr="00951431">
              <w:rPr>
                <w:rFonts w:asciiTheme="minorHAnsi" w:hAnsiTheme="minorHAnsi" w:cstheme="minorHAnsi"/>
                <w:b w:val="0"/>
                <w:bCs w:val="0"/>
                <w:sz w:val="18"/>
                <w:szCs w:val="18"/>
              </w:rPr>
              <w:t xml:space="preserve"> - Describe accurately in sequence and detail what the disciples see at the Transfiguration, saying something about the importance of Moses and Elijah.</w:t>
            </w:r>
          </w:p>
          <w:p w14:paraId="60C450B8" w14:textId="77777777" w:rsidR="00887CEA" w:rsidRDefault="00887CEA" w:rsidP="007E2F7E">
            <w:pPr>
              <w:pStyle w:val="Title"/>
              <w:jc w:val="left"/>
              <w:rPr>
                <w:rFonts w:asciiTheme="minorHAnsi" w:hAnsiTheme="minorHAnsi" w:cstheme="minorHAnsi"/>
                <w:b w:val="0"/>
                <w:bCs w:val="0"/>
                <w:sz w:val="18"/>
                <w:szCs w:val="18"/>
              </w:rPr>
            </w:pPr>
          </w:p>
          <w:p w14:paraId="07699EEC" w14:textId="77777777" w:rsidR="00951431" w:rsidRDefault="00951431" w:rsidP="007E2F7E">
            <w:pPr>
              <w:pStyle w:val="Title"/>
              <w:jc w:val="left"/>
              <w:rPr>
                <w:rFonts w:asciiTheme="minorHAnsi" w:hAnsiTheme="minorHAnsi" w:cstheme="minorHAnsi"/>
                <w:b w:val="0"/>
                <w:bCs w:val="0"/>
                <w:sz w:val="18"/>
                <w:szCs w:val="18"/>
              </w:rPr>
            </w:pPr>
            <w:r w:rsidRPr="00951431">
              <w:rPr>
                <w:rFonts w:asciiTheme="minorHAnsi" w:hAnsiTheme="minorHAnsi" w:cstheme="minorHAnsi"/>
                <w:sz w:val="18"/>
                <w:szCs w:val="18"/>
              </w:rPr>
              <w:t>D5.3.2</w:t>
            </w:r>
            <w:r w:rsidRPr="00951431">
              <w:rPr>
                <w:rFonts w:asciiTheme="minorHAnsi" w:hAnsiTheme="minorHAnsi" w:cstheme="minorHAnsi"/>
                <w:b w:val="0"/>
                <w:bCs w:val="0"/>
                <w:sz w:val="18"/>
                <w:szCs w:val="18"/>
              </w:rPr>
              <w:t xml:space="preserve"> - Imagining how Peter, James, or John felt at the Transfiguration. Explain their </w:t>
            </w:r>
            <w:r w:rsidRPr="00951431">
              <w:rPr>
                <w:rFonts w:asciiTheme="minorHAnsi" w:hAnsiTheme="minorHAnsi" w:cstheme="minorHAnsi"/>
                <w:b w:val="0"/>
                <w:bCs w:val="0"/>
                <w:sz w:val="18"/>
                <w:szCs w:val="18"/>
              </w:rPr>
              <w:lastRenderedPageBreak/>
              <w:t>thinking with reference to why this event is a mystery.</w:t>
            </w:r>
          </w:p>
          <w:p w14:paraId="4E39468B" w14:textId="77777777" w:rsidR="00951431" w:rsidRDefault="00951431" w:rsidP="007E2F7E">
            <w:pPr>
              <w:pStyle w:val="Title"/>
              <w:jc w:val="left"/>
              <w:rPr>
                <w:rFonts w:asciiTheme="minorHAnsi" w:hAnsiTheme="minorHAnsi" w:cstheme="minorHAnsi"/>
                <w:b w:val="0"/>
                <w:bCs w:val="0"/>
                <w:sz w:val="18"/>
                <w:szCs w:val="18"/>
              </w:rPr>
            </w:pPr>
          </w:p>
          <w:p w14:paraId="0E4C00BD" w14:textId="69247921" w:rsidR="00951431" w:rsidRPr="00D636CF" w:rsidRDefault="00951431" w:rsidP="007E2F7E">
            <w:pPr>
              <w:pStyle w:val="Title"/>
              <w:jc w:val="left"/>
              <w:rPr>
                <w:rFonts w:asciiTheme="minorHAnsi" w:hAnsiTheme="minorHAnsi" w:cstheme="minorHAnsi"/>
                <w:b w:val="0"/>
                <w:bCs w:val="0"/>
                <w:sz w:val="18"/>
                <w:szCs w:val="18"/>
              </w:rPr>
            </w:pPr>
            <w:r w:rsidRPr="00951431">
              <w:rPr>
                <w:rFonts w:asciiTheme="minorHAnsi" w:hAnsiTheme="minorHAnsi" w:cstheme="minorHAnsi"/>
                <w:sz w:val="18"/>
                <w:szCs w:val="18"/>
              </w:rPr>
              <w:t>R5.3.1</w:t>
            </w:r>
            <w:r>
              <w:rPr>
                <w:rFonts w:asciiTheme="minorHAnsi" w:hAnsiTheme="minorHAnsi" w:cstheme="minorHAnsi"/>
                <w:b w:val="0"/>
                <w:bCs w:val="0"/>
                <w:sz w:val="18"/>
                <w:szCs w:val="18"/>
              </w:rPr>
              <w:t xml:space="preserve"> – Reflect on the mystery of the Transfiguration. </w:t>
            </w:r>
          </w:p>
        </w:tc>
        <w:tc>
          <w:tcPr>
            <w:tcW w:w="2552" w:type="dxa"/>
            <w:shd w:val="clear" w:color="auto" w:fill="FFFFFF" w:themeFill="background1"/>
          </w:tcPr>
          <w:p w14:paraId="542E450F" w14:textId="77777777" w:rsidR="00553AC6" w:rsidRPr="00D636CF" w:rsidRDefault="00553AC6" w:rsidP="00553AC6">
            <w:pPr>
              <w:pStyle w:val="Title"/>
              <w:jc w:val="left"/>
              <w:rPr>
                <w:rFonts w:asciiTheme="minorHAnsi" w:hAnsiTheme="minorHAnsi" w:cstheme="minorHAnsi"/>
                <w:b w:val="0"/>
                <w:bCs w:val="0"/>
                <w:sz w:val="18"/>
                <w:szCs w:val="18"/>
              </w:rPr>
            </w:pPr>
            <w:r w:rsidRPr="00D636CF">
              <w:rPr>
                <w:rFonts w:asciiTheme="minorHAnsi" w:hAnsiTheme="minorHAnsi" w:cstheme="minorHAnsi"/>
                <w:sz w:val="18"/>
                <w:szCs w:val="18"/>
              </w:rPr>
              <w:lastRenderedPageBreak/>
              <w:t>R5.3.1</w:t>
            </w:r>
            <w:r w:rsidRPr="00D636CF">
              <w:rPr>
                <w:rFonts w:asciiTheme="minorHAnsi" w:hAnsiTheme="minorHAnsi" w:cstheme="minorHAnsi"/>
                <w:b w:val="0"/>
                <w:bCs w:val="0"/>
                <w:sz w:val="18"/>
                <w:szCs w:val="18"/>
              </w:rPr>
              <w:t xml:space="preserve"> - Reflecting on the mystery of the Transfiguration.</w:t>
            </w:r>
          </w:p>
          <w:p w14:paraId="0E1C45F1" w14:textId="77777777" w:rsidR="00553AC6" w:rsidRPr="00D636CF" w:rsidRDefault="00553AC6" w:rsidP="00553AC6">
            <w:pPr>
              <w:pStyle w:val="Title"/>
              <w:jc w:val="left"/>
              <w:rPr>
                <w:rFonts w:asciiTheme="minorHAnsi" w:hAnsiTheme="minorHAnsi" w:cstheme="minorHAnsi"/>
                <w:b w:val="0"/>
                <w:bCs w:val="0"/>
                <w:sz w:val="18"/>
                <w:szCs w:val="18"/>
              </w:rPr>
            </w:pPr>
          </w:p>
          <w:p w14:paraId="6DB3DAD5" w14:textId="77777777" w:rsidR="00553AC6" w:rsidRPr="00E50E6D" w:rsidRDefault="00553AC6" w:rsidP="00553AC6">
            <w:pPr>
              <w:pStyle w:val="Title"/>
              <w:jc w:val="left"/>
              <w:rPr>
                <w:rFonts w:asciiTheme="minorHAnsi" w:hAnsiTheme="minorHAnsi" w:cstheme="minorHAnsi"/>
                <w:b w:val="0"/>
                <w:bCs w:val="0"/>
                <w:sz w:val="18"/>
                <w:szCs w:val="18"/>
              </w:rPr>
            </w:pPr>
            <w:r w:rsidRPr="00E50E6D">
              <w:rPr>
                <w:rFonts w:asciiTheme="minorHAnsi" w:hAnsiTheme="minorHAnsi" w:cstheme="minorHAnsi"/>
                <w:color w:val="222222"/>
                <w:sz w:val="18"/>
                <w:szCs w:val="18"/>
                <w:lang w:eastAsia="en-GB"/>
              </w:rPr>
              <w:t>U5.3.3</w:t>
            </w:r>
            <w:r w:rsidRPr="00E50E6D">
              <w:rPr>
                <w:rFonts w:asciiTheme="minorHAnsi" w:hAnsiTheme="minorHAnsi" w:cstheme="minorHAnsi"/>
                <w:b w:val="0"/>
                <w:bCs w:val="0"/>
                <w:color w:val="222222"/>
                <w:sz w:val="18"/>
                <w:szCs w:val="18"/>
                <w:lang w:eastAsia="en-GB"/>
              </w:rPr>
              <w:t xml:space="preserve"> - </w:t>
            </w:r>
            <w:r w:rsidRPr="00E50E6D">
              <w:rPr>
                <w:rFonts w:asciiTheme="minorHAnsi" w:hAnsiTheme="minorHAnsi" w:cstheme="minorHAnsi"/>
                <w:b w:val="0"/>
                <w:bCs w:val="0"/>
                <w:sz w:val="18"/>
                <w:szCs w:val="18"/>
              </w:rPr>
              <w:t>Exploring how they and others interpret artists’ meanings, in response to paintings of the Transfiguration.</w:t>
            </w:r>
          </w:p>
          <w:p w14:paraId="55A89390" w14:textId="77777777" w:rsidR="005B0223" w:rsidRPr="00D636CF" w:rsidRDefault="005B0223" w:rsidP="005B0223">
            <w:pPr>
              <w:pStyle w:val="Title"/>
              <w:jc w:val="left"/>
              <w:rPr>
                <w:rFonts w:asciiTheme="minorHAnsi" w:hAnsiTheme="minorHAnsi" w:cstheme="minorHAnsi"/>
                <w:sz w:val="18"/>
                <w:szCs w:val="18"/>
              </w:rPr>
            </w:pPr>
          </w:p>
          <w:p w14:paraId="5A7F7128" w14:textId="08DBCE5F" w:rsidR="005B0223" w:rsidRPr="00D636CF" w:rsidRDefault="005B0223" w:rsidP="005B0223">
            <w:pPr>
              <w:autoSpaceDE w:val="0"/>
              <w:autoSpaceDN w:val="0"/>
              <w:adjustRightInd w:val="0"/>
              <w:rPr>
                <w:rFonts w:cstheme="minorHAnsi"/>
                <w:sz w:val="18"/>
                <w:szCs w:val="18"/>
              </w:rPr>
            </w:pPr>
          </w:p>
        </w:tc>
      </w:tr>
      <w:tr w:rsidR="00BE22F0" w:rsidRPr="00D636CF" w14:paraId="61BD95E4" w14:textId="17799691" w:rsidTr="00BE22F0">
        <w:trPr>
          <w:trHeight w:val="573"/>
        </w:trPr>
        <w:tc>
          <w:tcPr>
            <w:tcW w:w="1523" w:type="dxa"/>
            <w:shd w:val="clear" w:color="auto" w:fill="FFFF00"/>
          </w:tcPr>
          <w:p w14:paraId="20995EF7" w14:textId="08D8B478" w:rsidR="00056D79" w:rsidRPr="00D636CF" w:rsidRDefault="00056D79" w:rsidP="002B7FAF">
            <w:pPr>
              <w:rPr>
                <w:rFonts w:cstheme="minorHAnsi"/>
                <w:b/>
                <w:bCs/>
                <w:sz w:val="18"/>
                <w:szCs w:val="18"/>
              </w:rPr>
            </w:pPr>
            <w:r w:rsidRPr="00D636CF">
              <w:rPr>
                <w:rFonts w:cstheme="minorHAnsi"/>
                <w:b/>
                <w:bCs/>
                <w:sz w:val="18"/>
                <w:szCs w:val="18"/>
              </w:rPr>
              <w:t>Main teaching activity</w:t>
            </w:r>
          </w:p>
          <w:p w14:paraId="5F65AA3C" w14:textId="52A5E184" w:rsidR="00056D79" w:rsidRPr="00D636CF" w:rsidRDefault="00056D79" w:rsidP="002B7FAF">
            <w:pPr>
              <w:rPr>
                <w:rFonts w:cstheme="minorHAnsi"/>
                <w:b/>
                <w:bCs/>
                <w:i/>
                <w:iCs/>
                <w:sz w:val="18"/>
                <w:szCs w:val="18"/>
              </w:rPr>
            </w:pPr>
          </w:p>
        </w:tc>
        <w:tc>
          <w:tcPr>
            <w:tcW w:w="1804" w:type="dxa"/>
            <w:shd w:val="clear" w:color="auto" w:fill="FFFFFF" w:themeFill="background1"/>
          </w:tcPr>
          <w:p w14:paraId="69B04AEB" w14:textId="55E1F777" w:rsidR="00CE101B" w:rsidRDefault="00CE101B" w:rsidP="00CE101B">
            <w:pPr>
              <w:pStyle w:val="ListParagraph"/>
              <w:numPr>
                <w:ilvl w:val="0"/>
                <w:numId w:val="4"/>
              </w:numPr>
              <w:spacing w:after="160" w:line="259" w:lineRule="auto"/>
              <w:rPr>
                <w:rFonts w:eastAsia="Times New Roman" w:cstheme="minorHAnsi"/>
                <w:sz w:val="18"/>
                <w:szCs w:val="18"/>
                <w:lang w:val="en-US"/>
              </w:rPr>
            </w:pPr>
            <w:r>
              <w:rPr>
                <w:rFonts w:eastAsia="Times New Roman" w:cstheme="minorHAnsi"/>
                <w:sz w:val="18"/>
                <w:szCs w:val="18"/>
                <w:lang w:val="en-US"/>
              </w:rPr>
              <w:t xml:space="preserve">Display the </w:t>
            </w:r>
            <w:proofErr w:type="spellStart"/>
            <w:r>
              <w:rPr>
                <w:rFonts w:eastAsia="Times New Roman" w:cstheme="minorHAnsi"/>
                <w:sz w:val="18"/>
                <w:szCs w:val="18"/>
                <w:lang w:val="en-US"/>
              </w:rPr>
              <w:t>Mafa</w:t>
            </w:r>
            <w:proofErr w:type="spellEnd"/>
            <w:r>
              <w:rPr>
                <w:rFonts w:eastAsia="Times New Roman" w:cstheme="minorHAnsi"/>
                <w:sz w:val="18"/>
                <w:szCs w:val="18"/>
                <w:lang w:val="en-US"/>
              </w:rPr>
              <w:t xml:space="preserve"> Jesus painting of the Sermon on the Mount. </w:t>
            </w:r>
          </w:p>
          <w:p w14:paraId="37E3D297" w14:textId="771A6087" w:rsidR="00CE101B" w:rsidRPr="00CE101B" w:rsidRDefault="00CE101B" w:rsidP="00CE101B">
            <w:pPr>
              <w:pStyle w:val="ListParagraph"/>
              <w:numPr>
                <w:ilvl w:val="0"/>
                <w:numId w:val="4"/>
              </w:numPr>
              <w:spacing w:after="160" w:line="259" w:lineRule="auto"/>
              <w:rPr>
                <w:rFonts w:eastAsia="Times New Roman" w:cstheme="minorHAnsi"/>
                <w:sz w:val="18"/>
                <w:szCs w:val="18"/>
                <w:lang w:val="en-US"/>
              </w:rPr>
            </w:pPr>
            <w:r w:rsidRPr="00CE101B">
              <w:rPr>
                <w:rFonts w:eastAsia="Times New Roman" w:cstheme="minorHAnsi"/>
                <w:sz w:val="18"/>
                <w:szCs w:val="18"/>
                <w:lang w:val="en-US"/>
              </w:rPr>
              <w:t xml:space="preserve">Silent debate that includes what you think the people in the painting are thinking, feeling and saying. </w:t>
            </w:r>
            <w:r>
              <w:rPr>
                <w:rFonts w:eastAsia="Times New Roman" w:cstheme="minorHAnsi"/>
                <w:sz w:val="18"/>
                <w:szCs w:val="18"/>
                <w:lang w:val="en-US"/>
              </w:rPr>
              <w:t xml:space="preserve">Stick the picture in the </w:t>
            </w:r>
            <w:proofErr w:type="spellStart"/>
            <w:r>
              <w:rPr>
                <w:rFonts w:eastAsia="Times New Roman" w:cstheme="minorHAnsi"/>
                <w:sz w:val="18"/>
                <w:szCs w:val="18"/>
                <w:lang w:val="en-US"/>
              </w:rPr>
              <w:t>centre</w:t>
            </w:r>
            <w:proofErr w:type="spellEnd"/>
            <w:r>
              <w:rPr>
                <w:rFonts w:eastAsia="Times New Roman" w:cstheme="minorHAnsi"/>
                <w:sz w:val="18"/>
                <w:szCs w:val="18"/>
                <w:lang w:val="en-US"/>
              </w:rPr>
              <w:t xml:space="preserve"> of the A1 sheets for pupils to record on. </w:t>
            </w:r>
          </w:p>
          <w:p w14:paraId="0983D278" w14:textId="00412DD8" w:rsidR="00145653" w:rsidRPr="00D636CF" w:rsidRDefault="00CD40D5" w:rsidP="00637FDA">
            <w:pPr>
              <w:pStyle w:val="Title"/>
              <w:numPr>
                <w:ilvl w:val="0"/>
                <w:numId w:val="4"/>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Work in </w:t>
            </w:r>
            <w:r w:rsidR="00CE101B">
              <w:rPr>
                <w:rFonts w:asciiTheme="minorHAnsi" w:hAnsiTheme="minorHAnsi" w:cstheme="minorHAnsi"/>
                <w:b w:val="0"/>
                <w:bCs w:val="0"/>
                <w:sz w:val="18"/>
                <w:szCs w:val="18"/>
              </w:rPr>
              <w:t>table groups</w:t>
            </w:r>
            <w:r w:rsidRPr="00D636CF">
              <w:rPr>
                <w:rFonts w:asciiTheme="minorHAnsi" w:hAnsiTheme="minorHAnsi" w:cstheme="minorHAnsi"/>
                <w:b w:val="0"/>
                <w:bCs w:val="0"/>
                <w:sz w:val="18"/>
                <w:szCs w:val="18"/>
              </w:rPr>
              <w:t>. Each group have one of the eight Beatitudes.</w:t>
            </w:r>
          </w:p>
          <w:p w14:paraId="4B94E477" w14:textId="3386C5F5" w:rsidR="00CD40D5" w:rsidRPr="00D636CF" w:rsidRDefault="00CD40D5" w:rsidP="00637FDA">
            <w:pPr>
              <w:pStyle w:val="Title"/>
              <w:numPr>
                <w:ilvl w:val="0"/>
                <w:numId w:val="4"/>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Think about the meaning of that Beatitude and explain it in your own words. </w:t>
            </w:r>
          </w:p>
          <w:p w14:paraId="546509B7" w14:textId="3696FC6B" w:rsidR="00CD40D5" w:rsidRPr="00D636CF" w:rsidRDefault="00CD40D5" w:rsidP="00637FDA">
            <w:pPr>
              <w:pStyle w:val="Title"/>
              <w:numPr>
                <w:ilvl w:val="0"/>
                <w:numId w:val="4"/>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Make links to your own lives and how you would live this out.</w:t>
            </w:r>
          </w:p>
          <w:p w14:paraId="595E6A37" w14:textId="4C9A8622" w:rsidR="00CD40D5" w:rsidRPr="00D636CF" w:rsidRDefault="00CD40D5" w:rsidP="00637FDA">
            <w:pPr>
              <w:pStyle w:val="Title"/>
              <w:numPr>
                <w:ilvl w:val="0"/>
                <w:numId w:val="4"/>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Make links to how Christians </w:t>
            </w:r>
            <w:r w:rsidRPr="00D636CF">
              <w:rPr>
                <w:rFonts w:asciiTheme="minorHAnsi" w:hAnsiTheme="minorHAnsi" w:cstheme="minorHAnsi"/>
                <w:b w:val="0"/>
                <w:bCs w:val="0"/>
                <w:sz w:val="18"/>
                <w:szCs w:val="18"/>
              </w:rPr>
              <w:lastRenderedPageBreak/>
              <w:t xml:space="preserve">live this out in their own lives. </w:t>
            </w:r>
          </w:p>
          <w:p w14:paraId="5F1894CD" w14:textId="7D9FDE92" w:rsidR="00CD40D5" w:rsidRPr="00D636CF" w:rsidRDefault="00CD40D5" w:rsidP="00637FDA">
            <w:pPr>
              <w:pStyle w:val="Title"/>
              <w:numPr>
                <w:ilvl w:val="0"/>
                <w:numId w:val="4"/>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Make wider links to the Bible, hymns, prayer, virtues, </w:t>
            </w:r>
            <w:r w:rsidR="00A6728B">
              <w:rPr>
                <w:rFonts w:asciiTheme="minorHAnsi" w:hAnsiTheme="minorHAnsi" w:cstheme="minorHAnsi"/>
                <w:b w:val="0"/>
                <w:bCs w:val="0"/>
                <w:sz w:val="18"/>
                <w:szCs w:val="18"/>
              </w:rPr>
              <w:t xml:space="preserve">and </w:t>
            </w:r>
            <w:r w:rsidRPr="00D636CF">
              <w:rPr>
                <w:rFonts w:asciiTheme="minorHAnsi" w:hAnsiTheme="minorHAnsi" w:cstheme="minorHAnsi"/>
                <w:b w:val="0"/>
                <w:bCs w:val="0"/>
                <w:sz w:val="18"/>
                <w:szCs w:val="18"/>
              </w:rPr>
              <w:t>CST.</w:t>
            </w:r>
          </w:p>
          <w:p w14:paraId="5A409F41" w14:textId="00E516C3" w:rsidR="00C77F71" w:rsidRPr="00D636CF" w:rsidRDefault="00CD40D5" w:rsidP="00637FDA">
            <w:pPr>
              <w:pStyle w:val="Title"/>
              <w:numPr>
                <w:ilvl w:val="0"/>
                <w:numId w:val="4"/>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Present findings to the whole class. Encourage an environment of active listening and allow pupils to ask questions. </w:t>
            </w:r>
          </w:p>
        </w:tc>
        <w:tc>
          <w:tcPr>
            <w:tcW w:w="2149" w:type="dxa"/>
            <w:shd w:val="clear" w:color="auto" w:fill="FFFFFF" w:themeFill="background1"/>
          </w:tcPr>
          <w:p w14:paraId="550CE4CD" w14:textId="0F0854F1" w:rsidR="00CE101B" w:rsidRPr="00D636CF" w:rsidRDefault="00CE101B" w:rsidP="0037193E">
            <w:pPr>
              <w:pStyle w:val="Title"/>
              <w:numPr>
                <w:ilvl w:val="0"/>
                <w:numId w:val="19"/>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lastRenderedPageBreak/>
              <w:t xml:space="preserve">Children need a double page for this lesson. </w:t>
            </w:r>
          </w:p>
          <w:p w14:paraId="6AB25E11" w14:textId="77777777" w:rsidR="00CE101B" w:rsidRPr="00D636CF" w:rsidRDefault="00CE101B" w:rsidP="0037193E">
            <w:pPr>
              <w:pStyle w:val="Title"/>
              <w:numPr>
                <w:ilvl w:val="0"/>
                <w:numId w:val="19"/>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On one side of the page, stick The Ten Commandments and the other side The Beatitudes.</w:t>
            </w:r>
          </w:p>
          <w:p w14:paraId="57CFAAF6" w14:textId="047F6E6A" w:rsidR="00CE101B" w:rsidRPr="00D636CF" w:rsidRDefault="00B756C8" w:rsidP="0037193E">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Make simple links between the two passages.</w:t>
            </w:r>
            <w:r w:rsidR="00CE101B" w:rsidRPr="00D636CF">
              <w:rPr>
                <w:rFonts w:asciiTheme="minorHAnsi" w:hAnsiTheme="minorHAnsi" w:cstheme="minorHAnsi"/>
                <w:b w:val="0"/>
                <w:bCs w:val="0"/>
                <w:sz w:val="18"/>
                <w:szCs w:val="18"/>
              </w:rPr>
              <w:t xml:space="preserve">   </w:t>
            </w:r>
          </w:p>
          <w:p w14:paraId="35756CAE" w14:textId="77777777" w:rsidR="00CE101B" w:rsidRDefault="00CE101B" w:rsidP="0037193E">
            <w:pPr>
              <w:pStyle w:val="Title"/>
              <w:jc w:val="left"/>
              <w:rPr>
                <w:rFonts w:asciiTheme="minorHAnsi" w:hAnsiTheme="minorHAnsi" w:cstheme="minorHAnsi"/>
                <w:b w:val="0"/>
                <w:bCs w:val="0"/>
                <w:sz w:val="18"/>
                <w:szCs w:val="18"/>
              </w:rPr>
            </w:pPr>
          </w:p>
          <w:p w14:paraId="4B098FAC" w14:textId="0873A84C" w:rsidR="00887CEA" w:rsidRDefault="00CE101B" w:rsidP="0037193E">
            <w:pPr>
              <w:pStyle w:val="Title"/>
              <w:numPr>
                <w:ilvl w:val="0"/>
                <w:numId w:val="19"/>
              </w:numPr>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Share their findings with the class. </w:t>
            </w:r>
            <w:r w:rsidR="00887CEA">
              <w:rPr>
                <w:rFonts w:asciiTheme="minorHAnsi" w:hAnsiTheme="minorHAnsi" w:cstheme="minorHAnsi"/>
                <w:b w:val="0"/>
                <w:bCs w:val="0"/>
                <w:sz w:val="18"/>
                <w:szCs w:val="18"/>
              </w:rPr>
              <w:t xml:space="preserve"> </w:t>
            </w:r>
          </w:p>
          <w:p w14:paraId="7C2A6A2F" w14:textId="19DFED27" w:rsidR="0037193E" w:rsidRPr="00D636CF" w:rsidRDefault="0037193E" w:rsidP="0037193E">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their understanding and give reasons for their choices. </w:t>
            </w:r>
          </w:p>
        </w:tc>
        <w:tc>
          <w:tcPr>
            <w:tcW w:w="1968" w:type="dxa"/>
            <w:shd w:val="clear" w:color="auto" w:fill="FFFFFF" w:themeFill="background1"/>
          </w:tcPr>
          <w:p w14:paraId="47BCA43B" w14:textId="6908B517" w:rsidR="0037193E" w:rsidRPr="0037193E" w:rsidRDefault="0037193E" w:rsidP="0037193E">
            <w:pPr>
              <w:pStyle w:val="Title"/>
              <w:numPr>
                <w:ilvl w:val="0"/>
                <w:numId w:val="7"/>
              </w:numPr>
              <w:spacing w:line="240" w:lineRule="auto"/>
              <w:jc w:val="left"/>
              <w:rPr>
                <w:rFonts w:asciiTheme="minorHAnsi" w:hAnsiTheme="minorHAnsi" w:cstheme="minorHAnsi"/>
                <w:b w:val="0"/>
                <w:bCs w:val="0"/>
                <w:sz w:val="18"/>
                <w:szCs w:val="18"/>
              </w:rPr>
            </w:pPr>
            <w:r w:rsidRPr="0037193E">
              <w:rPr>
                <w:rFonts w:asciiTheme="minorHAnsi" w:hAnsiTheme="minorHAnsi" w:cstheme="minorHAnsi"/>
                <w:b w:val="0"/>
                <w:bCs w:val="0"/>
                <w:sz w:val="18"/>
                <w:szCs w:val="18"/>
              </w:rPr>
              <w:t>Read both Matthew’s and Luke’s Gospel accounts</w:t>
            </w:r>
            <w:r w:rsidR="00B756C8">
              <w:rPr>
                <w:rFonts w:asciiTheme="minorHAnsi" w:hAnsiTheme="minorHAnsi" w:cstheme="minorHAnsi"/>
                <w:b w:val="0"/>
                <w:bCs w:val="0"/>
                <w:sz w:val="18"/>
                <w:szCs w:val="18"/>
              </w:rPr>
              <w:t xml:space="preserve"> of the greatest commandment</w:t>
            </w:r>
            <w:r w:rsidRPr="0037193E">
              <w:rPr>
                <w:rFonts w:asciiTheme="minorHAnsi" w:hAnsiTheme="minorHAnsi" w:cstheme="minorHAnsi"/>
                <w:b w:val="0"/>
                <w:bCs w:val="0"/>
                <w:sz w:val="18"/>
                <w:szCs w:val="18"/>
              </w:rPr>
              <w:t xml:space="preserve">. </w:t>
            </w:r>
          </w:p>
          <w:p w14:paraId="7A9CD72D" w14:textId="77777777" w:rsidR="00B756C8" w:rsidRPr="00B756C8" w:rsidRDefault="00B756C8" w:rsidP="00B756C8">
            <w:pPr>
              <w:pStyle w:val="ListParagraph"/>
              <w:numPr>
                <w:ilvl w:val="0"/>
                <w:numId w:val="7"/>
              </w:numPr>
              <w:rPr>
                <w:rFonts w:eastAsia="Times New Roman" w:cstheme="minorHAnsi"/>
                <w:sz w:val="18"/>
                <w:szCs w:val="18"/>
                <w:lang w:val="en-US"/>
              </w:rPr>
            </w:pPr>
            <w:r w:rsidRPr="00B756C8">
              <w:rPr>
                <w:rFonts w:eastAsia="Times New Roman" w:cstheme="minorHAnsi"/>
                <w:sz w:val="18"/>
                <w:szCs w:val="18"/>
                <w:lang w:val="en-US"/>
              </w:rPr>
              <w:t xml:space="preserve">Compare similarities and differences of these using different </w:t>
            </w:r>
            <w:proofErr w:type="spellStart"/>
            <w:r w:rsidRPr="00B756C8">
              <w:rPr>
                <w:rFonts w:eastAsia="Times New Roman" w:cstheme="minorHAnsi"/>
                <w:sz w:val="18"/>
                <w:szCs w:val="18"/>
                <w:lang w:val="en-US"/>
              </w:rPr>
              <w:t>colour</w:t>
            </w:r>
            <w:proofErr w:type="spellEnd"/>
            <w:r w:rsidRPr="00B756C8">
              <w:rPr>
                <w:rFonts w:eastAsia="Times New Roman" w:cstheme="minorHAnsi"/>
                <w:sz w:val="18"/>
                <w:szCs w:val="18"/>
                <w:lang w:val="en-US"/>
              </w:rPr>
              <w:t xml:space="preserve"> highlighters – one </w:t>
            </w:r>
            <w:proofErr w:type="spellStart"/>
            <w:r w:rsidRPr="00B756C8">
              <w:rPr>
                <w:rFonts w:eastAsia="Times New Roman" w:cstheme="minorHAnsi"/>
                <w:sz w:val="18"/>
                <w:szCs w:val="18"/>
                <w:lang w:val="en-US"/>
              </w:rPr>
              <w:t>colour</w:t>
            </w:r>
            <w:proofErr w:type="spellEnd"/>
            <w:r w:rsidRPr="00B756C8">
              <w:rPr>
                <w:rFonts w:eastAsia="Times New Roman" w:cstheme="minorHAnsi"/>
                <w:sz w:val="18"/>
                <w:szCs w:val="18"/>
                <w:lang w:val="en-US"/>
              </w:rPr>
              <w:t xml:space="preserve"> for similar and one for different.  </w:t>
            </w:r>
          </w:p>
          <w:p w14:paraId="02388AA8" w14:textId="150CB36C" w:rsidR="00FA0151" w:rsidRPr="00D636CF" w:rsidRDefault="00B756C8" w:rsidP="0037193E">
            <w:pPr>
              <w:pStyle w:val="Title"/>
              <w:numPr>
                <w:ilvl w:val="0"/>
                <w:numId w:val="7"/>
              </w:numPr>
              <w:jc w:val="left"/>
              <w:rPr>
                <w:rFonts w:asciiTheme="minorHAnsi" w:hAnsiTheme="minorHAnsi" w:cstheme="minorHAnsi"/>
                <w:b w:val="0"/>
                <w:bCs w:val="0"/>
                <w:sz w:val="18"/>
                <w:szCs w:val="18"/>
              </w:rPr>
            </w:pPr>
            <w:r w:rsidRPr="00B756C8">
              <w:rPr>
                <w:rFonts w:asciiTheme="minorHAnsi" w:hAnsiTheme="minorHAnsi" w:cstheme="minorHAnsi"/>
                <w:b w:val="0"/>
                <w:bCs w:val="0"/>
                <w:sz w:val="18"/>
                <w:szCs w:val="18"/>
              </w:rPr>
              <w:t xml:space="preserve">Explain their understanding and give reasons for their choices. </w:t>
            </w:r>
            <w:r w:rsidR="0037193E" w:rsidRPr="0037193E">
              <w:rPr>
                <w:rFonts w:asciiTheme="minorHAnsi" w:hAnsiTheme="minorHAnsi" w:cstheme="minorHAnsi"/>
                <w:b w:val="0"/>
                <w:bCs w:val="0"/>
                <w:sz w:val="18"/>
                <w:szCs w:val="18"/>
              </w:rPr>
              <w:t xml:space="preserve"> </w:t>
            </w:r>
          </w:p>
        </w:tc>
        <w:tc>
          <w:tcPr>
            <w:tcW w:w="3728" w:type="dxa"/>
            <w:shd w:val="clear" w:color="auto" w:fill="FFFFFF" w:themeFill="background1"/>
          </w:tcPr>
          <w:p w14:paraId="0B66456C" w14:textId="616658FB" w:rsidR="00BE22F0" w:rsidRPr="00BE22F0" w:rsidRDefault="00BE22F0" w:rsidP="00BE22F0">
            <w:pPr>
              <w:pStyle w:val="Title"/>
              <w:spacing w:line="240" w:lineRule="auto"/>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1.</w:t>
            </w:r>
            <w:r>
              <w:rPr>
                <w:rFonts w:asciiTheme="minorHAnsi" w:hAnsiTheme="minorHAnsi" w:cstheme="minorHAnsi"/>
                <w:b w:val="0"/>
                <w:bCs w:val="0"/>
                <w:sz w:val="18"/>
                <w:szCs w:val="18"/>
              </w:rPr>
              <w:t xml:space="preserve"> </w:t>
            </w:r>
            <w:r w:rsidRPr="00BE22F0">
              <w:rPr>
                <w:rFonts w:asciiTheme="minorHAnsi" w:hAnsiTheme="minorHAnsi" w:cstheme="minorHAnsi"/>
                <w:b w:val="0"/>
                <w:bCs w:val="0"/>
                <w:sz w:val="18"/>
                <w:szCs w:val="18"/>
              </w:rPr>
              <w:t xml:space="preserve">Share read the story of The Good Samaritan (Luke 10:25-37) </w:t>
            </w:r>
          </w:p>
          <w:p w14:paraId="2DE77C24" w14:textId="77777777" w:rsidR="00BE22F0" w:rsidRDefault="00BE22F0" w:rsidP="00BE22F0">
            <w:pPr>
              <w:pStyle w:val="Title"/>
              <w:jc w:val="left"/>
              <w:rPr>
                <w:rFonts w:asciiTheme="minorHAnsi" w:hAnsiTheme="minorHAnsi" w:cstheme="minorHAnsi"/>
                <w:b w:val="0"/>
                <w:bCs w:val="0"/>
                <w:sz w:val="18"/>
                <w:szCs w:val="18"/>
              </w:rPr>
            </w:pPr>
          </w:p>
          <w:p w14:paraId="6D81FD00" w14:textId="113F6372" w:rsidR="00BE22F0" w:rsidRDefault="00BE22F0" w:rsidP="00BE22F0">
            <w:pPr>
              <w:pStyle w:val="Title"/>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2.</w:t>
            </w:r>
            <w:r>
              <w:rPr>
                <w:rFonts w:asciiTheme="minorHAnsi" w:hAnsiTheme="minorHAnsi" w:cstheme="minorHAnsi"/>
                <w:b w:val="0"/>
                <w:bCs w:val="0"/>
                <w:sz w:val="18"/>
                <w:szCs w:val="18"/>
              </w:rPr>
              <w:t xml:space="preserve"> </w:t>
            </w:r>
            <w:r w:rsidRPr="00BE22F0">
              <w:rPr>
                <w:rFonts w:asciiTheme="minorHAnsi" w:hAnsiTheme="minorHAnsi" w:cstheme="minorHAnsi"/>
                <w:b w:val="0"/>
                <w:bCs w:val="0"/>
                <w:sz w:val="18"/>
                <w:szCs w:val="18"/>
              </w:rPr>
              <w:t xml:space="preserve">Watch the short video  </w:t>
            </w:r>
            <w:hyperlink r:id="rId10" w:history="1">
              <w:r w:rsidRPr="00104E3D">
                <w:rPr>
                  <w:rStyle w:val="Hyperlink"/>
                  <w:rFonts w:asciiTheme="minorHAnsi" w:hAnsiTheme="minorHAnsi" w:cstheme="minorHAnsi"/>
                  <w:b w:val="0"/>
                  <w:bCs w:val="0"/>
                  <w:sz w:val="18"/>
                  <w:szCs w:val="18"/>
                </w:rPr>
                <w:t>https://www.bbc.co.uk/programmes/p011400q</w:t>
              </w:r>
            </w:hyperlink>
          </w:p>
          <w:p w14:paraId="1948B975" w14:textId="77777777" w:rsidR="00BE22F0" w:rsidRDefault="00BE22F0" w:rsidP="00BE22F0">
            <w:pPr>
              <w:pStyle w:val="Title"/>
              <w:jc w:val="left"/>
              <w:rPr>
                <w:rFonts w:asciiTheme="minorHAnsi" w:hAnsiTheme="minorHAnsi" w:cstheme="minorHAnsi"/>
                <w:b w:val="0"/>
                <w:bCs w:val="0"/>
                <w:sz w:val="18"/>
                <w:szCs w:val="18"/>
              </w:rPr>
            </w:pPr>
          </w:p>
          <w:p w14:paraId="2ED3CEC1" w14:textId="24923D5C" w:rsidR="00BE22F0" w:rsidRPr="00BE22F0" w:rsidRDefault="00BE22F0" w:rsidP="00BE22F0">
            <w:pPr>
              <w:pStyle w:val="Title"/>
              <w:spacing w:line="240" w:lineRule="auto"/>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3.</w:t>
            </w:r>
            <w:r>
              <w:rPr>
                <w:rFonts w:asciiTheme="minorHAnsi" w:hAnsiTheme="minorHAnsi" w:cstheme="minorHAnsi"/>
                <w:b w:val="0"/>
                <w:bCs w:val="0"/>
                <w:sz w:val="18"/>
                <w:szCs w:val="18"/>
              </w:rPr>
              <w:t xml:space="preserve"> </w:t>
            </w:r>
            <w:r w:rsidRPr="00BE22F0">
              <w:rPr>
                <w:rFonts w:asciiTheme="minorHAnsi" w:hAnsiTheme="minorHAnsi" w:cstheme="minorHAnsi"/>
                <w:b w:val="0"/>
                <w:bCs w:val="0"/>
                <w:sz w:val="18"/>
                <w:szCs w:val="18"/>
              </w:rPr>
              <w:t>Turn and Talk – key questions to discuss.</w:t>
            </w:r>
          </w:p>
          <w:p w14:paraId="04BD91ED" w14:textId="77777777" w:rsidR="00BE22F0" w:rsidRDefault="00BE22F0" w:rsidP="00BE22F0">
            <w:pPr>
              <w:pStyle w:val="Title"/>
              <w:jc w:val="left"/>
              <w:rPr>
                <w:rFonts w:asciiTheme="minorHAnsi" w:hAnsiTheme="minorHAnsi" w:cstheme="minorHAnsi"/>
                <w:b w:val="0"/>
                <w:bCs w:val="0"/>
                <w:sz w:val="18"/>
                <w:szCs w:val="18"/>
              </w:rPr>
            </w:pPr>
          </w:p>
          <w:p w14:paraId="0EAF8F5E" w14:textId="15FF787A" w:rsidR="00BE22F0" w:rsidRPr="00BE22F0" w:rsidRDefault="00BE22F0" w:rsidP="00BE22F0">
            <w:pPr>
              <w:pStyle w:val="Title"/>
              <w:spacing w:line="240" w:lineRule="auto"/>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4.</w:t>
            </w:r>
            <w:r>
              <w:rPr>
                <w:rFonts w:asciiTheme="minorHAnsi" w:hAnsiTheme="minorHAnsi" w:cstheme="minorHAnsi"/>
                <w:b w:val="0"/>
                <w:bCs w:val="0"/>
                <w:sz w:val="18"/>
                <w:szCs w:val="18"/>
              </w:rPr>
              <w:t xml:space="preserve"> </w:t>
            </w:r>
            <w:r w:rsidRPr="00BE22F0">
              <w:rPr>
                <w:rFonts w:asciiTheme="minorHAnsi" w:hAnsiTheme="minorHAnsi" w:cstheme="minorHAnsi"/>
                <w:b w:val="0"/>
                <w:bCs w:val="0"/>
                <w:sz w:val="18"/>
                <w:szCs w:val="18"/>
              </w:rPr>
              <w:t xml:space="preserve">Drama activity - In small groups, role-play different sections of the parable. </w:t>
            </w:r>
          </w:p>
          <w:p w14:paraId="011EDCC9" w14:textId="77777777" w:rsidR="00BE22F0" w:rsidRDefault="00BE22F0" w:rsidP="00BE22F0">
            <w:pPr>
              <w:pStyle w:val="Title"/>
              <w:jc w:val="left"/>
              <w:rPr>
                <w:rFonts w:asciiTheme="minorHAnsi" w:hAnsiTheme="minorHAnsi" w:cstheme="minorHAnsi"/>
                <w:b w:val="0"/>
                <w:bCs w:val="0"/>
                <w:sz w:val="18"/>
                <w:szCs w:val="18"/>
              </w:rPr>
            </w:pPr>
          </w:p>
          <w:p w14:paraId="4E2C12FE" w14:textId="2E71B790" w:rsidR="00487E13" w:rsidRPr="00D636CF" w:rsidRDefault="00BE22F0" w:rsidP="00BE22F0">
            <w:pPr>
              <w:pStyle w:val="Title"/>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5.</w:t>
            </w:r>
            <w:r>
              <w:rPr>
                <w:rFonts w:asciiTheme="minorHAnsi" w:hAnsiTheme="minorHAnsi" w:cstheme="minorHAnsi"/>
                <w:b w:val="0"/>
                <w:bCs w:val="0"/>
                <w:sz w:val="18"/>
                <w:szCs w:val="18"/>
              </w:rPr>
              <w:t xml:space="preserve"> Record in your RE book</w:t>
            </w:r>
            <w:r w:rsidRPr="00BE22F0">
              <w:rPr>
                <w:rFonts w:asciiTheme="minorHAnsi" w:hAnsiTheme="minorHAnsi" w:cstheme="minorHAnsi"/>
                <w:b w:val="0"/>
                <w:bCs w:val="0"/>
                <w:sz w:val="18"/>
                <w:szCs w:val="18"/>
              </w:rPr>
              <w:t xml:space="preserve"> how you can make links with the teaching of this parable and how you can live out Jesus’ greatest commandment in your own life. </w:t>
            </w:r>
            <w:r>
              <w:rPr>
                <w:rFonts w:asciiTheme="minorHAnsi" w:hAnsiTheme="minorHAnsi" w:cstheme="minorHAnsi"/>
                <w:b w:val="0"/>
                <w:bCs w:val="0"/>
                <w:sz w:val="18"/>
                <w:szCs w:val="18"/>
              </w:rPr>
              <w:t>(</w:t>
            </w:r>
            <w:r w:rsidRPr="00BE22F0">
              <w:rPr>
                <w:rFonts w:asciiTheme="minorHAnsi" w:hAnsiTheme="minorHAnsi" w:cstheme="minorHAnsi"/>
                <w:b w:val="0"/>
                <w:bCs w:val="0"/>
                <w:i/>
                <w:iCs/>
                <w:sz w:val="18"/>
                <w:szCs w:val="18"/>
              </w:rPr>
              <w:t>Leave a space for the photograph of the role-play.)</w:t>
            </w:r>
            <w:r>
              <w:rPr>
                <w:rFonts w:asciiTheme="minorHAnsi" w:hAnsiTheme="minorHAnsi" w:cstheme="minorHAnsi"/>
                <w:b w:val="0"/>
                <w:bCs w:val="0"/>
                <w:sz w:val="18"/>
                <w:szCs w:val="18"/>
              </w:rPr>
              <w:t xml:space="preserve"> </w:t>
            </w:r>
            <w:r w:rsidRPr="00BE22F0">
              <w:rPr>
                <w:rFonts w:asciiTheme="minorHAnsi" w:hAnsiTheme="minorHAnsi" w:cstheme="minorHAnsi"/>
                <w:b w:val="0"/>
                <w:bCs w:val="0"/>
                <w:sz w:val="18"/>
                <w:szCs w:val="18"/>
              </w:rPr>
              <w:t xml:space="preserve">  </w:t>
            </w:r>
          </w:p>
        </w:tc>
        <w:tc>
          <w:tcPr>
            <w:tcW w:w="2431" w:type="dxa"/>
            <w:shd w:val="clear" w:color="auto" w:fill="FFFFFF" w:themeFill="background1"/>
          </w:tcPr>
          <w:p w14:paraId="6E12B80F" w14:textId="51CC3329" w:rsidR="00951431" w:rsidRPr="00951431" w:rsidRDefault="00951431" w:rsidP="00951431">
            <w:pPr>
              <w:pStyle w:val="Title"/>
              <w:numPr>
                <w:ilvl w:val="0"/>
                <w:numId w:val="21"/>
              </w:numPr>
              <w:spacing w:line="240" w:lineRule="auto"/>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Share the video of Tom Baptist reading the story of The Transfiguration. This includes an explanation from Tom about this story. </w:t>
            </w:r>
          </w:p>
          <w:p w14:paraId="5F2C00DF" w14:textId="29516DA0" w:rsidR="00951431" w:rsidRPr="00951431" w:rsidRDefault="00951431" w:rsidP="00951431">
            <w:pPr>
              <w:pStyle w:val="Title"/>
              <w:numPr>
                <w:ilvl w:val="0"/>
                <w:numId w:val="21"/>
              </w:numPr>
              <w:spacing w:line="240" w:lineRule="auto"/>
              <w:jc w:val="left"/>
              <w:rPr>
                <w:rFonts w:asciiTheme="minorHAnsi" w:hAnsiTheme="minorHAnsi" w:cstheme="minorHAnsi"/>
                <w:b w:val="0"/>
                <w:bCs w:val="0"/>
                <w:sz w:val="18"/>
                <w:szCs w:val="18"/>
              </w:rPr>
            </w:pPr>
            <w:r w:rsidRPr="00951431">
              <w:rPr>
                <w:rFonts w:asciiTheme="minorHAnsi" w:hAnsiTheme="minorHAnsi" w:cstheme="minorHAnsi"/>
                <w:b w:val="0"/>
                <w:bCs w:val="0"/>
                <w:sz w:val="18"/>
                <w:szCs w:val="18"/>
              </w:rPr>
              <w:t>Create your own story board</w:t>
            </w:r>
            <w:r>
              <w:rPr>
                <w:rFonts w:asciiTheme="minorHAnsi" w:hAnsiTheme="minorHAnsi" w:cstheme="minorHAnsi"/>
                <w:b w:val="0"/>
                <w:bCs w:val="0"/>
                <w:sz w:val="18"/>
                <w:szCs w:val="18"/>
              </w:rPr>
              <w:t xml:space="preserve"> / comic strip</w:t>
            </w:r>
            <w:r w:rsidRPr="00951431">
              <w:rPr>
                <w:rFonts w:asciiTheme="minorHAnsi" w:hAnsiTheme="minorHAnsi" w:cstheme="minorHAnsi"/>
                <w:b w:val="0"/>
                <w:bCs w:val="0"/>
                <w:sz w:val="18"/>
                <w:szCs w:val="18"/>
              </w:rPr>
              <w:t xml:space="preserve"> to show knowledge of the</w:t>
            </w:r>
            <w:r>
              <w:rPr>
                <w:rFonts w:asciiTheme="minorHAnsi" w:hAnsiTheme="minorHAnsi" w:cstheme="minorHAnsi"/>
                <w:b w:val="0"/>
                <w:bCs w:val="0"/>
                <w:sz w:val="18"/>
                <w:szCs w:val="18"/>
              </w:rPr>
              <w:t xml:space="preserve"> </w:t>
            </w:r>
            <w:r w:rsidRPr="00951431">
              <w:rPr>
                <w:rFonts w:asciiTheme="minorHAnsi" w:hAnsiTheme="minorHAnsi" w:cstheme="minorHAnsi"/>
                <w:b w:val="0"/>
                <w:bCs w:val="0"/>
                <w:sz w:val="18"/>
                <w:szCs w:val="18"/>
              </w:rPr>
              <w:t>story.</w:t>
            </w:r>
          </w:p>
          <w:p w14:paraId="3D86502C" w14:textId="128A9C1C" w:rsidR="009C12AE" w:rsidRDefault="00951431" w:rsidP="00951431">
            <w:pPr>
              <w:pStyle w:val="Title"/>
              <w:numPr>
                <w:ilvl w:val="0"/>
                <w:numId w:val="21"/>
              </w:numPr>
              <w:jc w:val="left"/>
              <w:rPr>
                <w:rFonts w:asciiTheme="minorHAnsi" w:hAnsiTheme="minorHAnsi" w:cstheme="minorHAnsi"/>
                <w:b w:val="0"/>
                <w:bCs w:val="0"/>
                <w:sz w:val="18"/>
                <w:szCs w:val="18"/>
              </w:rPr>
            </w:pPr>
            <w:r w:rsidRPr="00951431">
              <w:rPr>
                <w:rFonts w:asciiTheme="minorHAnsi" w:hAnsiTheme="minorHAnsi" w:cstheme="minorHAnsi"/>
                <w:b w:val="0"/>
                <w:bCs w:val="0"/>
                <w:sz w:val="18"/>
                <w:szCs w:val="18"/>
              </w:rPr>
              <w:t>Include the language of ‘divine glory’, ‘Elijah’ and ‘Moses’</w:t>
            </w:r>
            <w:r w:rsidR="00553AC6">
              <w:rPr>
                <w:rFonts w:asciiTheme="minorHAnsi" w:hAnsiTheme="minorHAnsi" w:cstheme="minorHAnsi"/>
                <w:b w:val="0"/>
                <w:bCs w:val="0"/>
                <w:sz w:val="18"/>
                <w:szCs w:val="18"/>
              </w:rPr>
              <w:t xml:space="preserve"> and say something about the importance of Elijah and Moses. </w:t>
            </w:r>
          </w:p>
          <w:p w14:paraId="194BE2E6" w14:textId="77777777" w:rsidR="00553AC6" w:rsidRDefault="00553AC6" w:rsidP="00951431">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through the storyboard / comic strip how Peter, James and John felt at the Transfiguration. </w:t>
            </w:r>
          </w:p>
          <w:p w14:paraId="0BE16A74" w14:textId="70F14809" w:rsidR="00553AC6" w:rsidRPr="00D636CF" w:rsidRDefault="00553AC6" w:rsidP="00951431">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their thinking with reference to why this event is a mystery.  </w:t>
            </w:r>
          </w:p>
        </w:tc>
        <w:tc>
          <w:tcPr>
            <w:tcW w:w="2552" w:type="dxa"/>
            <w:shd w:val="clear" w:color="auto" w:fill="FFFFFF" w:themeFill="background1"/>
          </w:tcPr>
          <w:p w14:paraId="0E4BC113" w14:textId="0B5CD32B" w:rsidR="00E06ED5" w:rsidRDefault="00E06ED5" w:rsidP="00E06ED5">
            <w:pPr>
              <w:pStyle w:val="Title"/>
              <w:numPr>
                <w:ilvl w:val="0"/>
                <w:numId w:val="2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Look at different artistic representations of </w:t>
            </w:r>
            <w:r>
              <w:rPr>
                <w:rFonts w:asciiTheme="minorHAnsi" w:hAnsiTheme="minorHAnsi" w:cstheme="minorHAnsi"/>
                <w:b w:val="0"/>
                <w:bCs w:val="0"/>
                <w:sz w:val="18"/>
                <w:szCs w:val="18"/>
              </w:rPr>
              <w:t>t</w:t>
            </w:r>
            <w:r>
              <w:rPr>
                <w:rFonts w:asciiTheme="minorHAnsi" w:hAnsiTheme="minorHAnsi" w:cstheme="minorHAnsi"/>
                <w:b w:val="0"/>
                <w:bCs w:val="0"/>
                <w:sz w:val="18"/>
                <w:szCs w:val="18"/>
              </w:rPr>
              <w:t xml:space="preserve">he Transfiguration. </w:t>
            </w:r>
          </w:p>
          <w:p w14:paraId="0B3AAE8D" w14:textId="77777777" w:rsidR="00E06ED5" w:rsidRDefault="00E06ED5" w:rsidP="00E06ED5">
            <w:pPr>
              <w:pStyle w:val="Title"/>
              <w:numPr>
                <w:ilvl w:val="0"/>
                <w:numId w:val="2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Why do you think different artists represent the bible story in different ways? </w:t>
            </w:r>
          </w:p>
          <w:p w14:paraId="155C6502" w14:textId="6255FC89" w:rsidR="00E06ED5" w:rsidRDefault="00E06ED5" w:rsidP="00E06ED5">
            <w:pPr>
              <w:pStyle w:val="Title"/>
              <w:numPr>
                <w:ilvl w:val="0"/>
                <w:numId w:val="2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Choose your selected piece of art and stick it in the RE book. </w:t>
            </w:r>
          </w:p>
          <w:p w14:paraId="654716FC" w14:textId="599DCA07" w:rsidR="00E06ED5" w:rsidRDefault="00E06ED5" w:rsidP="00E06ED5">
            <w:pPr>
              <w:pStyle w:val="Title"/>
              <w:numPr>
                <w:ilvl w:val="0"/>
                <w:numId w:val="2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Work through the questions about the artwork. </w:t>
            </w:r>
          </w:p>
          <w:p w14:paraId="2A21987F" w14:textId="7886775B" w:rsidR="00E06ED5" w:rsidRPr="00D636CF" w:rsidRDefault="00E06ED5" w:rsidP="00E06ED5">
            <w:pPr>
              <w:pStyle w:val="Title"/>
              <w:ind w:left="360"/>
              <w:jc w:val="left"/>
              <w:rPr>
                <w:rFonts w:asciiTheme="minorHAnsi" w:hAnsiTheme="minorHAnsi" w:cstheme="minorHAnsi"/>
                <w:b w:val="0"/>
                <w:bCs w:val="0"/>
                <w:sz w:val="18"/>
                <w:szCs w:val="18"/>
              </w:rPr>
            </w:pPr>
          </w:p>
          <w:p w14:paraId="2E91E662" w14:textId="0086E0D1" w:rsidR="004764C4" w:rsidRPr="00D636CF" w:rsidRDefault="004764C4" w:rsidP="00E06ED5">
            <w:pPr>
              <w:pStyle w:val="Title"/>
              <w:ind w:right="-105"/>
              <w:jc w:val="left"/>
              <w:rPr>
                <w:rFonts w:asciiTheme="minorHAnsi" w:hAnsiTheme="minorHAnsi" w:cstheme="minorHAnsi"/>
                <w:b w:val="0"/>
                <w:bCs w:val="0"/>
                <w:sz w:val="18"/>
                <w:szCs w:val="18"/>
              </w:rPr>
            </w:pPr>
          </w:p>
        </w:tc>
      </w:tr>
      <w:tr w:rsidR="00BE22F0" w:rsidRPr="00D636CF" w14:paraId="364EC9B0" w14:textId="39B630C0" w:rsidTr="00BE22F0">
        <w:trPr>
          <w:trHeight w:val="573"/>
        </w:trPr>
        <w:tc>
          <w:tcPr>
            <w:tcW w:w="1523" w:type="dxa"/>
            <w:shd w:val="clear" w:color="auto" w:fill="FFFF00"/>
          </w:tcPr>
          <w:p w14:paraId="08071609" w14:textId="4A1D48E6" w:rsidR="00056D79" w:rsidRPr="00D636CF" w:rsidRDefault="00056D79" w:rsidP="002B7FAF">
            <w:pPr>
              <w:rPr>
                <w:rFonts w:cstheme="minorHAnsi"/>
                <w:b/>
                <w:bCs/>
                <w:sz w:val="18"/>
                <w:szCs w:val="18"/>
              </w:rPr>
            </w:pPr>
            <w:r w:rsidRPr="00D636CF">
              <w:rPr>
                <w:rFonts w:cstheme="minorHAnsi"/>
                <w:b/>
                <w:bCs/>
                <w:sz w:val="18"/>
                <w:szCs w:val="18"/>
              </w:rPr>
              <w:t>Scaffolding</w:t>
            </w:r>
          </w:p>
        </w:tc>
        <w:tc>
          <w:tcPr>
            <w:tcW w:w="1804" w:type="dxa"/>
            <w:shd w:val="clear" w:color="auto" w:fill="FFFFFF" w:themeFill="background1"/>
          </w:tcPr>
          <w:p w14:paraId="75D06445" w14:textId="296DAEF2" w:rsidR="00C77F71" w:rsidRDefault="00CD40D5" w:rsidP="00026096">
            <w:pPr>
              <w:pStyle w:val="Title"/>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The group support from GD peers as well as adult support. </w:t>
            </w:r>
          </w:p>
          <w:p w14:paraId="0B4AC090" w14:textId="4DC9FECC" w:rsidR="00CE101B" w:rsidRPr="00D636CF" w:rsidRDefault="00CE101B" w:rsidP="00026096">
            <w:pPr>
              <w:pStyle w:val="Title"/>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The silent debate will support children to access the learning. </w:t>
            </w:r>
          </w:p>
          <w:p w14:paraId="12E515FD" w14:textId="1D3E3051" w:rsidR="00C77F71" w:rsidRPr="00D636CF" w:rsidRDefault="00C77F71" w:rsidP="00026096">
            <w:pPr>
              <w:pStyle w:val="Title"/>
              <w:jc w:val="left"/>
              <w:rPr>
                <w:rFonts w:asciiTheme="minorHAnsi" w:hAnsiTheme="minorHAnsi" w:cstheme="minorHAnsi"/>
                <w:b w:val="0"/>
                <w:bCs w:val="0"/>
                <w:sz w:val="18"/>
                <w:szCs w:val="18"/>
              </w:rPr>
            </w:pPr>
          </w:p>
        </w:tc>
        <w:tc>
          <w:tcPr>
            <w:tcW w:w="2149" w:type="dxa"/>
            <w:shd w:val="clear" w:color="auto" w:fill="FFFFFF" w:themeFill="background1"/>
          </w:tcPr>
          <w:p w14:paraId="79893FA8" w14:textId="32AF5972" w:rsidR="004361DA" w:rsidRPr="00D636CF" w:rsidRDefault="00CE101B"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to magpie good ideas from sharing findings with the class. This can support with scaffolding if show call throughout the lesson. </w:t>
            </w:r>
          </w:p>
        </w:tc>
        <w:tc>
          <w:tcPr>
            <w:tcW w:w="1968" w:type="dxa"/>
            <w:shd w:val="clear" w:color="auto" w:fill="FFFFFF" w:themeFill="background1"/>
          </w:tcPr>
          <w:p w14:paraId="215C0B71" w14:textId="0AA4E021" w:rsidR="00056D79" w:rsidRPr="00D636CF" w:rsidRDefault="00B756C8" w:rsidP="002B7FAF">
            <w:pPr>
              <w:pStyle w:val="Title"/>
              <w:jc w:val="left"/>
              <w:rPr>
                <w:rFonts w:asciiTheme="minorHAnsi" w:hAnsiTheme="minorHAnsi" w:cstheme="minorHAnsi"/>
                <w:b w:val="0"/>
                <w:bCs w:val="0"/>
                <w:sz w:val="18"/>
                <w:szCs w:val="18"/>
              </w:rPr>
            </w:pPr>
            <w:r w:rsidRPr="00B756C8">
              <w:rPr>
                <w:rFonts w:asciiTheme="minorHAnsi" w:hAnsiTheme="minorHAnsi" w:cstheme="minorHAnsi"/>
                <w:b w:val="0"/>
                <w:bCs w:val="0"/>
                <w:sz w:val="18"/>
                <w:szCs w:val="18"/>
              </w:rPr>
              <w:t xml:space="preserve">Examples to share and modelled examples. </w:t>
            </w:r>
          </w:p>
        </w:tc>
        <w:tc>
          <w:tcPr>
            <w:tcW w:w="3728" w:type="dxa"/>
            <w:shd w:val="clear" w:color="auto" w:fill="FFFFFF" w:themeFill="background1"/>
          </w:tcPr>
          <w:p w14:paraId="632FA7D2" w14:textId="2586FC4D" w:rsidR="004A22FD" w:rsidRPr="00D636CF" w:rsidRDefault="00BE22F0" w:rsidP="002B7FAF">
            <w:pPr>
              <w:pStyle w:val="Title"/>
              <w:jc w:val="left"/>
              <w:rPr>
                <w:rFonts w:asciiTheme="minorHAnsi" w:hAnsiTheme="minorHAnsi" w:cstheme="minorHAnsi"/>
                <w:b w:val="0"/>
                <w:bCs w:val="0"/>
                <w:sz w:val="18"/>
                <w:szCs w:val="18"/>
              </w:rPr>
            </w:pPr>
            <w:r w:rsidRPr="00BE22F0">
              <w:rPr>
                <w:rFonts w:asciiTheme="minorHAnsi" w:hAnsiTheme="minorHAnsi" w:cstheme="minorHAnsi"/>
                <w:b w:val="0"/>
                <w:bCs w:val="0"/>
                <w:sz w:val="18"/>
                <w:szCs w:val="18"/>
              </w:rPr>
              <w:t xml:space="preserve">Give the children a writing frame of what is in the parable, what the message is and how you can live that message out in your life. </w:t>
            </w:r>
          </w:p>
        </w:tc>
        <w:tc>
          <w:tcPr>
            <w:tcW w:w="2431" w:type="dxa"/>
            <w:shd w:val="clear" w:color="auto" w:fill="FFFFFF" w:themeFill="background1"/>
          </w:tcPr>
          <w:p w14:paraId="1E73D22B" w14:textId="77777777" w:rsidR="00951431" w:rsidRPr="00951431" w:rsidRDefault="00951431" w:rsidP="00951431">
            <w:pPr>
              <w:pStyle w:val="Title"/>
              <w:spacing w:line="240" w:lineRule="auto"/>
              <w:jc w:val="left"/>
              <w:rPr>
                <w:rFonts w:asciiTheme="minorHAnsi" w:hAnsiTheme="minorHAnsi" w:cstheme="minorHAnsi"/>
                <w:b w:val="0"/>
                <w:bCs w:val="0"/>
                <w:sz w:val="18"/>
                <w:szCs w:val="18"/>
              </w:rPr>
            </w:pPr>
            <w:r w:rsidRPr="00951431">
              <w:rPr>
                <w:rFonts w:asciiTheme="minorHAnsi" w:hAnsiTheme="minorHAnsi" w:cstheme="minorHAnsi"/>
                <w:b w:val="0"/>
                <w:bCs w:val="0"/>
                <w:sz w:val="18"/>
                <w:szCs w:val="18"/>
              </w:rPr>
              <w:t xml:space="preserve">Instead of six pictures, reduce the amount of comic strip pictures required. </w:t>
            </w:r>
          </w:p>
          <w:p w14:paraId="0AB0034A" w14:textId="77777777" w:rsidR="00056D79" w:rsidRDefault="00951431" w:rsidP="00951431">
            <w:pPr>
              <w:pStyle w:val="Title"/>
              <w:jc w:val="left"/>
              <w:rPr>
                <w:rFonts w:asciiTheme="minorHAnsi" w:hAnsiTheme="minorHAnsi" w:cstheme="minorHAnsi"/>
                <w:b w:val="0"/>
                <w:bCs w:val="0"/>
                <w:sz w:val="18"/>
                <w:szCs w:val="18"/>
              </w:rPr>
            </w:pPr>
            <w:r w:rsidRPr="00951431">
              <w:rPr>
                <w:rFonts w:asciiTheme="minorHAnsi" w:hAnsiTheme="minorHAnsi" w:cstheme="minorHAnsi"/>
                <w:b w:val="0"/>
                <w:bCs w:val="0"/>
                <w:sz w:val="18"/>
                <w:szCs w:val="18"/>
              </w:rPr>
              <w:t xml:space="preserve">Have pre-written sentences in the comic boxes. </w:t>
            </w:r>
          </w:p>
          <w:p w14:paraId="0FBF659A" w14:textId="77777777" w:rsidR="00EF566F" w:rsidRDefault="00EF566F" w:rsidP="00951431">
            <w:pPr>
              <w:pStyle w:val="Title"/>
              <w:jc w:val="left"/>
              <w:rPr>
                <w:rFonts w:asciiTheme="minorHAnsi" w:hAnsiTheme="minorHAnsi" w:cstheme="minorHAnsi"/>
                <w:b w:val="0"/>
                <w:bCs w:val="0"/>
                <w:sz w:val="18"/>
                <w:szCs w:val="18"/>
              </w:rPr>
            </w:pPr>
          </w:p>
          <w:p w14:paraId="3645FEDA" w14:textId="046A55A1" w:rsidR="00EF566F" w:rsidRPr="00D636CF" w:rsidRDefault="00EF566F" w:rsidP="0095143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Widgets could also be used as required. </w:t>
            </w:r>
          </w:p>
        </w:tc>
        <w:tc>
          <w:tcPr>
            <w:tcW w:w="2552" w:type="dxa"/>
            <w:shd w:val="clear" w:color="auto" w:fill="FFFFFF" w:themeFill="background1"/>
          </w:tcPr>
          <w:p w14:paraId="1D790421" w14:textId="6AD52DB7" w:rsidR="00115C77" w:rsidRPr="00D636CF" w:rsidRDefault="00E06ED5"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Work with a peer or adult support with responding to the artwork </w:t>
            </w:r>
          </w:p>
        </w:tc>
      </w:tr>
      <w:tr w:rsidR="00BE22F0" w:rsidRPr="00D636CF" w14:paraId="007D9193" w14:textId="72919286" w:rsidTr="00BE22F0">
        <w:trPr>
          <w:trHeight w:val="573"/>
        </w:trPr>
        <w:tc>
          <w:tcPr>
            <w:tcW w:w="1523" w:type="dxa"/>
            <w:shd w:val="clear" w:color="auto" w:fill="FFFF00"/>
          </w:tcPr>
          <w:p w14:paraId="517962C9" w14:textId="71BA52E2" w:rsidR="00056D79" w:rsidRPr="00D636CF" w:rsidRDefault="00056D79" w:rsidP="002B7FAF">
            <w:pPr>
              <w:rPr>
                <w:rFonts w:cstheme="minorHAnsi"/>
                <w:b/>
                <w:bCs/>
                <w:sz w:val="18"/>
                <w:szCs w:val="18"/>
              </w:rPr>
            </w:pPr>
            <w:r w:rsidRPr="00D636CF">
              <w:rPr>
                <w:rFonts w:cstheme="minorHAnsi"/>
                <w:b/>
                <w:bCs/>
                <w:sz w:val="18"/>
                <w:szCs w:val="18"/>
              </w:rPr>
              <w:t>Challenge</w:t>
            </w:r>
          </w:p>
        </w:tc>
        <w:tc>
          <w:tcPr>
            <w:tcW w:w="1804" w:type="dxa"/>
            <w:shd w:val="clear" w:color="auto" w:fill="FFFFFF" w:themeFill="background1"/>
          </w:tcPr>
          <w:p w14:paraId="5FDFE888" w14:textId="78792408" w:rsidR="00B23392" w:rsidRDefault="00CD40D5" w:rsidP="00B23392">
            <w:pPr>
              <w:pStyle w:val="Title"/>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Make wider links to CST principles and school virtues. </w:t>
            </w:r>
          </w:p>
          <w:p w14:paraId="38CF9867" w14:textId="23911835" w:rsidR="00C77F71" w:rsidRPr="00D636CF" w:rsidRDefault="00CE101B" w:rsidP="00B23392">
            <w:pPr>
              <w:pStyle w:val="Title"/>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Depth of explanation expected for more of The Beatitudes. </w:t>
            </w:r>
          </w:p>
        </w:tc>
        <w:tc>
          <w:tcPr>
            <w:tcW w:w="2149" w:type="dxa"/>
            <w:shd w:val="clear" w:color="auto" w:fill="FFFFFF" w:themeFill="background1"/>
          </w:tcPr>
          <w:p w14:paraId="0F168A07" w14:textId="47F4C49D" w:rsidR="006C2A36" w:rsidRPr="00D636CF" w:rsidRDefault="00CE101B" w:rsidP="002B7FAF">
            <w:pPr>
              <w:pStyle w:val="Title"/>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Which do you think would give the greatest impact and explain why.  </w:t>
            </w:r>
          </w:p>
        </w:tc>
        <w:tc>
          <w:tcPr>
            <w:tcW w:w="1968" w:type="dxa"/>
            <w:shd w:val="clear" w:color="auto" w:fill="FFFFFF" w:themeFill="background1"/>
          </w:tcPr>
          <w:p w14:paraId="6EB9E384" w14:textId="4AA57134" w:rsidR="00056D79" w:rsidRPr="00D636CF" w:rsidRDefault="00056D79" w:rsidP="002B7FAF">
            <w:pPr>
              <w:pStyle w:val="Title"/>
              <w:jc w:val="left"/>
              <w:rPr>
                <w:rFonts w:asciiTheme="minorHAnsi" w:hAnsiTheme="minorHAnsi" w:cstheme="minorHAnsi"/>
                <w:b w:val="0"/>
                <w:bCs w:val="0"/>
                <w:sz w:val="18"/>
                <w:szCs w:val="18"/>
              </w:rPr>
            </w:pPr>
          </w:p>
        </w:tc>
        <w:tc>
          <w:tcPr>
            <w:tcW w:w="3728" w:type="dxa"/>
            <w:shd w:val="clear" w:color="auto" w:fill="FFFFFF" w:themeFill="background1"/>
          </w:tcPr>
          <w:p w14:paraId="6C5A28E6" w14:textId="5018B086" w:rsidR="00056D79" w:rsidRPr="00D636CF" w:rsidRDefault="00056D79" w:rsidP="002B7FAF">
            <w:pPr>
              <w:pStyle w:val="Title"/>
              <w:jc w:val="left"/>
              <w:rPr>
                <w:rFonts w:asciiTheme="minorHAnsi" w:hAnsiTheme="minorHAnsi" w:cstheme="minorHAnsi"/>
                <w:b w:val="0"/>
                <w:bCs w:val="0"/>
                <w:sz w:val="18"/>
                <w:szCs w:val="18"/>
              </w:rPr>
            </w:pPr>
          </w:p>
        </w:tc>
        <w:tc>
          <w:tcPr>
            <w:tcW w:w="2431" w:type="dxa"/>
            <w:shd w:val="clear" w:color="auto" w:fill="FFFFFF" w:themeFill="background1"/>
          </w:tcPr>
          <w:p w14:paraId="59DFF9C3" w14:textId="0D2C40E7" w:rsidR="00056D79" w:rsidRPr="00D636CF" w:rsidRDefault="00951431" w:rsidP="002B7FAF">
            <w:pPr>
              <w:pStyle w:val="Title"/>
              <w:jc w:val="left"/>
              <w:rPr>
                <w:rFonts w:asciiTheme="minorHAnsi" w:hAnsiTheme="minorHAnsi" w:cstheme="minorHAnsi"/>
                <w:b w:val="0"/>
                <w:bCs w:val="0"/>
                <w:sz w:val="18"/>
                <w:szCs w:val="18"/>
              </w:rPr>
            </w:pPr>
            <w:r w:rsidRPr="00951431">
              <w:rPr>
                <w:rFonts w:asciiTheme="minorHAnsi" w:hAnsiTheme="minorHAnsi" w:cstheme="minorHAnsi"/>
                <w:b w:val="0"/>
                <w:bCs w:val="0"/>
                <w:sz w:val="18"/>
                <w:szCs w:val="18"/>
              </w:rPr>
              <w:t>Explain why Elijah and Moses appeared</w:t>
            </w:r>
            <w:r w:rsidR="00553AC6">
              <w:rPr>
                <w:rFonts w:asciiTheme="minorHAnsi" w:hAnsiTheme="minorHAnsi" w:cstheme="minorHAnsi"/>
                <w:b w:val="0"/>
                <w:bCs w:val="0"/>
                <w:sz w:val="18"/>
                <w:szCs w:val="18"/>
              </w:rPr>
              <w:t xml:space="preserve">, including why this event was a mystery. </w:t>
            </w:r>
          </w:p>
        </w:tc>
        <w:tc>
          <w:tcPr>
            <w:tcW w:w="2552" w:type="dxa"/>
            <w:shd w:val="clear" w:color="auto" w:fill="FFFFFF" w:themeFill="background1"/>
          </w:tcPr>
          <w:p w14:paraId="55AF1285" w14:textId="2A8A5CDF" w:rsidR="00056D79" w:rsidRPr="00D636CF" w:rsidRDefault="00E06ED5" w:rsidP="00884950">
            <w:pPr>
              <w:rPr>
                <w:rFonts w:cstheme="minorHAnsi"/>
                <w:bCs/>
                <w:sz w:val="18"/>
                <w:szCs w:val="18"/>
              </w:rPr>
            </w:pPr>
            <w:r>
              <w:rPr>
                <w:rFonts w:cstheme="minorHAnsi"/>
                <w:bCs/>
                <w:sz w:val="18"/>
                <w:szCs w:val="18"/>
              </w:rPr>
              <w:t xml:space="preserve">Explain why people interpret the artwork in different ways. </w:t>
            </w:r>
          </w:p>
        </w:tc>
      </w:tr>
      <w:tr w:rsidR="00BE22F0" w:rsidRPr="00D636CF" w14:paraId="405D452B" w14:textId="1B5C8857" w:rsidTr="00BE22F0">
        <w:trPr>
          <w:trHeight w:val="573"/>
        </w:trPr>
        <w:tc>
          <w:tcPr>
            <w:tcW w:w="1523" w:type="dxa"/>
            <w:shd w:val="clear" w:color="auto" w:fill="FFFF00"/>
          </w:tcPr>
          <w:p w14:paraId="5C96D7D1" w14:textId="347AE2B6" w:rsidR="00056D79" w:rsidRPr="00D636CF" w:rsidRDefault="00056D79" w:rsidP="00CD7F73">
            <w:pPr>
              <w:rPr>
                <w:rFonts w:cstheme="minorHAnsi"/>
                <w:b/>
                <w:bCs/>
                <w:sz w:val="18"/>
                <w:szCs w:val="18"/>
              </w:rPr>
            </w:pPr>
            <w:r w:rsidRPr="00D636CF">
              <w:rPr>
                <w:rFonts w:cstheme="minorHAnsi"/>
                <w:b/>
                <w:bCs/>
                <w:sz w:val="18"/>
                <w:szCs w:val="18"/>
              </w:rPr>
              <w:t>Key vocabulary</w:t>
            </w:r>
            <w:r w:rsidR="000D4611" w:rsidRPr="00D636CF">
              <w:rPr>
                <w:rFonts w:cstheme="minorHAnsi"/>
                <w:b/>
                <w:bCs/>
                <w:sz w:val="18"/>
                <w:szCs w:val="18"/>
              </w:rPr>
              <w:t xml:space="preserve"> and definition</w:t>
            </w:r>
            <w:r w:rsidR="00ED77D5" w:rsidRPr="00D636CF">
              <w:rPr>
                <w:rFonts w:cstheme="minorHAnsi"/>
                <w:b/>
                <w:bCs/>
                <w:sz w:val="18"/>
                <w:szCs w:val="18"/>
              </w:rPr>
              <w:t xml:space="preserve"> / Explicit vocabulary instruction </w:t>
            </w:r>
            <w:r w:rsidRPr="00D636CF">
              <w:rPr>
                <w:rFonts w:cstheme="minorHAnsi"/>
                <w:b/>
                <w:bCs/>
                <w:sz w:val="18"/>
                <w:szCs w:val="18"/>
              </w:rPr>
              <w:t xml:space="preserve"> </w:t>
            </w:r>
          </w:p>
          <w:p w14:paraId="72A3D3EC" w14:textId="77777777" w:rsidR="00056D79" w:rsidRPr="00D636CF" w:rsidRDefault="00056D79" w:rsidP="002B7FAF">
            <w:pPr>
              <w:rPr>
                <w:rFonts w:cstheme="minorHAnsi"/>
                <w:b/>
                <w:bCs/>
                <w:sz w:val="18"/>
                <w:szCs w:val="18"/>
              </w:rPr>
            </w:pPr>
          </w:p>
        </w:tc>
        <w:tc>
          <w:tcPr>
            <w:tcW w:w="1804" w:type="dxa"/>
            <w:shd w:val="clear" w:color="auto" w:fill="FFFFFF" w:themeFill="background1"/>
          </w:tcPr>
          <w:p w14:paraId="72E274C8" w14:textId="15ACFFAA" w:rsidR="000D4611" w:rsidRPr="00D636CF" w:rsidRDefault="00AC7F9D" w:rsidP="002B7FAF">
            <w:pPr>
              <w:rPr>
                <w:rFonts w:cstheme="minorHAnsi"/>
                <w:sz w:val="18"/>
                <w:szCs w:val="18"/>
              </w:rPr>
            </w:pPr>
            <w:r w:rsidRPr="00754E48">
              <w:rPr>
                <w:rFonts w:cstheme="minorHAnsi"/>
                <w:b/>
                <w:bCs/>
                <w:sz w:val="18"/>
                <w:szCs w:val="18"/>
              </w:rPr>
              <w:t>The Beatitudes</w:t>
            </w:r>
            <w:r w:rsidRPr="00D636CF">
              <w:rPr>
                <w:rFonts w:cstheme="minorHAnsi"/>
                <w:sz w:val="18"/>
                <w:szCs w:val="18"/>
              </w:rPr>
              <w:t xml:space="preserve"> </w:t>
            </w:r>
            <w:r w:rsidR="00754E48" w:rsidRPr="00D636CF">
              <w:rPr>
                <w:rFonts w:cstheme="minorHAnsi"/>
                <w:sz w:val="18"/>
                <w:szCs w:val="18"/>
              </w:rPr>
              <w:t xml:space="preserve">– </w:t>
            </w:r>
            <w:r w:rsidR="00754E48">
              <w:rPr>
                <w:rFonts w:cstheme="minorHAnsi"/>
                <w:sz w:val="18"/>
                <w:szCs w:val="18"/>
              </w:rPr>
              <w:t>Blessings given to the disciples by Jesus at The Sermon on the Mount.</w:t>
            </w:r>
          </w:p>
          <w:p w14:paraId="0C69286E" w14:textId="77777777" w:rsidR="00754E48" w:rsidRDefault="00754E48" w:rsidP="002B7FAF">
            <w:pPr>
              <w:rPr>
                <w:rFonts w:cstheme="minorHAnsi"/>
                <w:sz w:val="18"/>
                <w:szCs w:val="18"/>
              </w:rPr>
            </w:pPr>
          </w:p>
          <w:p w14:paraId="66411A0C" w14:textId="1F207C45" w:rsidR="00AC7F9D" w:rsidRPr="00D636CF" w:rsidRDefault="00AC7F9D" w:rsidP="002B7FAF">
            <w:pPr>
              <w:rPr>
                <w:rFonts w:cstheme="minorHAnsi"/>
                <w:sz w:val="18"/>
                <w:szCs w:val="18"/>
                <w:lang w:val="de-DE"/>
              </w:rPr>
            </w:pPr>
            <w:r w:rsidRPr="00754E48">
              <w:rPr>
                <w:rFonts w:cstheme="minorHAnsi"/>
                <w:b/>
                <w:bCs/>
                <w:sz w:val="18"/>
                <w:szCs w:val="18"/>
              </w:rPr>
              <w:t>Sermon</w:t>
            </w:r>
            <w:r w:rsidRPr="00D636CF">
              <w:rPr>
                <w:rFonts w:cstheme="minorHAnsi"/>
                <w:sz w:val="18"/>
                <w:szCs w:val="18"/>
              </w:rPr>
              <w:t xml:space="preserve"> </w:t>
            </w:r>
            <w:r w:rsidR="00754E48">
              <w:rPr>
                <w:rFonts w:cstheme="minorHAnsi"/>
                <w:sz w:val="18"/>
                <w:szCs w:val="18"/>
              </w:rPr>
              <w:t>–</w:t>
            </w:r>
            <w:r w:rsidRPr="00D636CF">
              <w:rPr>
                <w:rFonts w:cstheme="minorHAnsi"/>
                <w:sz w:val="18"/>
                <w:szCs w:val="18"/>
              </w:rPr>
              <w:t xml:space="preserve"> </w:t>
            </w:r>
            <w:r w:rsidR="00754E48">
              <w:rPr>
                <w:rFonts w:cstheme="minorHAnsi"/>
                <w:sz w:val="18"/>
                <w:szCs w:val="18"/>
              </w:rPr>
              <w:t xml:space="preserve">A talk on a religious subject based on a passage from the Bible. </w:t>
            </w:r>
          </w:p>
        </w:tc>
        <w:tc>
          <w:tcPr>
            <w:tcW w:w="2149" w:type="dxa"/>
            <w:shd w:val="clear" w:color="auto" w:fill="FFFFFF" w:themeFill="background1"/>
          </w:tcPr>
          <w:p w14:paraId="05B47A96" w14:textId="77777777" w:rsidR="00CE101B" w:rsidRPr="00D636CF" w:rsidRDefault="00CE101B" w:rsidP="00CE101B">
            <w:pPr>
              <w:rPr>
                <w:rFonts w:cstheme="minorHAnsi"/>
                <w:sz w:val="18"/>
                <w:szCs w:val="18"/>
              </w:rPr>
            </w:pPr>
            <w:r w:rsidRPr="00754E48">
              <w:rPr>
                <w:rFonts w:cstheme="minorHAnsi"/>
                <w:b/>
                <w:bCs/>
                <w:sz w:val="18"/>
                <w:szCs w:val="18"/>
              </w:rPr>
              <w:t>The Beatitudes</w:t>
            </w:r>
            <w:r w:rsidRPr="00D636CF">
              <w:rPr>
                <w:rFonts w:cstheme="minorHAnsi"/>
                <w:sz w:val="18"/>
                <w:szCs w:val="18"/>
              </w:rPr>
              <w:t xml:space="preserve"> – </w:t>
            </w:r>
            <w:r>
              <w:rPr>
                <w:rFonts w:cstheme="minorHAnsi"/>
                <w:sz w:val="18"/>
                <w:szCs w:val="18"/>
              </w:rPr>
              <w:t>Blessings given to the disciples by Jesus at The Sermon on the Mount.</w:t>
            </w:r>
          </w:p>
          <w:p w14:paraId="77CF6F1B" w14:textId="77777777" w:rsidR="00CE101B" w:rsidRDefault="00CE101B" w:rsidP="00CE101B">
            <w:pPr>
              <w:rPr>
                <w:rFonts w:cstheme="minorHAnsi"/>
                <w:sz w:val="18"/>
                <w:szCs w:val="18"/>
              </w:rPr>
            </w:pPr>
          </w:p>
          <w:p w14:paraId="7CBC8E7D" w14:textId="6BE65BDD" w:rsidR="002E1270" w:rsidRPr="00D636CF" w:rsidRDefault="00CE101B" w:rsidP="00CE101B">
            <w:pPr>
              <w:rPr>
                <w:rFonts w:eastAsia="Comic Sans MS" w:cstheme="minorHAnsi"/>
                <w:color w:val="1C1C1C"/>
                <w:sz w:val="18"/>
                <w:szCs w:val="18"/>
              </w:rPr>
            </w:pPr>
            <w:r w:rsidRPr="00754E48">
              <w:rPr>
                <w:rFonts w:cstheme="minorHAnsi"/>
                <w:b/>
                <w:bCs/>
                <w:sz w:val="18"/>
                <w:szCs w:val="18"/>
              </w:rPr>
              <w:t>Sermon</w:t>
            </w:r>
            <w:r w:rsidRPr="00D636CF">
              <w:rPr>
                <w:rFonts w:cstheme="minorHAnsi"/>
                <w:sz w:val="18"/>
                <w:szCs w:val="18"/>
              </w:rPr>
              <w:t xml:space="preserve"> </w:t>
            </w:r>
            <w:r>
              <w:rPr>
                <w:rFonts w:cstheme="minorHAnsi"/>
                <w:sz w:val="18"/>
                <w:szCs w:val="18"/>
              </w:rPr>
              <w:t>–</w:t>
            </w:r>
            <w:r w:rsidRPr="00D636CF">
              <w:rPr>
                <w:rFonts w:cstheme="minorHAnsi"/>
                <w:sz w:val="18"/>
                <w:szCs w:val="18"/>
              </w:rPr>
              <w:t xml:space="preserve"> </w:t>
            </w:r>
            <w:r>
              <w:rPr>
                <w:rFonts w:cstheme="minorHAnsi"/>
                <w:sz w:val="18"/>
                <w:szCs w:val="18"/>
              </w:rPr>
              <w:t>A talk on a religious subject based on a passage from the Bible.</w:t>
            </w:r>
          </w:p>
        </w:tc>
        <w:tc>
          <w:tcPr>
            <w:tcW w:w="1968" w:type="dxa"/>
            <w:shd w:val="clear" w:color="auto" w:fill="FFFFFF" w:themeFill="background1"/>
          </w:tcPr>
          <w:p w14:paraId="44EAFD9C" w14:textId="0304A176" w:rsidR="00616DE5" w:rsidRPr="00D636CF" w:rsidRDefault="00B756C8" w:rsidP="00AC7F9D">
            <w:pPr>
              <w:rPr>
                <w:rFonts w:cstheme="minorHAnsi"/>
                <w:sz w:val="18"/>
                <w:szCs w:val="18"/>
                <w:lang w:val="de-DE"/>
              </w:rPr>
            </w:pPr>
            <w:r w:rsidRPr="00B756C8">
              <w:rPr>
                <w:rFonts w:cstheme="minorHAnsi"/>
                <w:b/>
                <w:bCs/>
                <w:sz w:val="18"/>
                <w:szCs w:val="18"/>
                <w:lang w:val="de-DE"/>
              </w:rPr>
              <w:t>Commandment</w:t>
            </w:r>
            <w:r w:rsidRPr="00B756C8">
              <w:rPr>
                <w:rFonts w:cstheme="minorHAnsi"/>
                <w:sz w:val="18"/>
                <w:szCs w:val="18"/>
                <w:lang w:val="de-DE"/>
              </w:rPr>
              <w:t xml:space="preserve"> – a rule given to follow. </w:t>
            </w:r>
          </w:p>
        </w:tc>
        <w:tc>
          <w:tcPr>
            <w:tcW w:w="3728" w:type="dxa"/>
            <w:shd w:val="clear" w:color="auto" w:fill="FFFFFF" w:themeFill="background1"/>
          </w:tcPr>
          <w:p w14:paraId="69E383F2" w14:textId="4B0CCA2C" w:rsidR="00616DE5" w:rsidRPr="00D636CF" w:rsidRDefault="00BE22F0" w:rsidP="00FC5F95">
            <w:pPr>
              <w:rPr>
                <w:rFonts w:cstheme="minorHAnsi"/>
                <w:sz w:val="18"/>
                <w:szCs w:val="18"/>
                <w:lang w:val="de-DE"/>
              </w:rPr>
            </w:pPr>
            <w:r w:rsidRPr="00BE22F0">
              <w:rPr>
                <w:rFonts w:cstheme="minorHAnsi"/>
                <w:b/>
                <w:bCs/>
                <w:sz w:val="18"/>
                <w:szCs w:val="18"/>
                <w:lang w:val="de-DE"/>
              </w:rPr>
              <w:t>Parable</w:t>
            </w:r>
            <w:r w:rsidRPr="00BE22F0">
              <w:rPr>
                <w:rFonts w:cstheme="minorHAnsi"/>
                <w:sz w:val="18"/>
                <w:szCs w:val="18"/>
                <w:lang w:val="de-DE"/>
              </w:rPr>
              <w:t xml:space="preserve"> – a simple story told by Jesus to teach a moral or spiritual lesson. </w:t>
            </w:r>
          </w:p>
        </w:tc>
        <w:tc>
          <w:tcPr>
            <w:tcW w:w="2431" w:type="dxa"/>
            <w:shd w:val="clear" w:color="auto" w:fill="FFFFFF" w:themeFill="background1"/>
          </w:tcPr>
          <w:p w14:paraId="3656B9AB" w14:textId="499F5D65" w:rsidR="00684435" w:rsidRPr="00D636CF" w:rsidRDefault="00951431" w:rsidP="002B7FAF">
            <w:pPr>
              <w:rPr>
                <w:rFonts w:cstheme="minorHAnsi"/>
                <w:sz w:val="18"/>
                <w:szCs w:val="18"/>
                <w:lang w:val="de-DE"/>
              </w:rPr>
            </w:pPr>
            <w:r w:rsidRPr="00951431">
              <w:rPr>
                <w:rFonts w:cstheme="minorHAnsi"/>
                <w:sz w:val="18"/>
                <w:szCs w:val="18"/>
                <w:lang w:val="de-DE"/>
              </w:rPr>
              <w:t xml:space="preserve">Transfiguration – Jesus becomes radiant in glory to three of his disciples – Peter, James and John. </w:t>
            </w:r>
          </w:p>
        </w:tc>
        <w:tc>
          <w:tcPr>
            <w:tcW w:w="2552" w:type="dxa"/>
            <w:shd w:val="clear" w:color="auto" w:fill="FFFFFF" w:themeFill="background1"/>
          </w:tcPr>
          <w:p w14:paraId="7227DB59" w14:textId="77777777" w:rsidR="00E06ED5" w:rsidRPr="00D636CF" w:rsidRDefault="00E06ED5" w:rsidP="00E06ED5">
            <w:pPr>
              <w:rPr>
                <w:rFonts w:cstheme="minorHAnsi"/>
                <w:sz w:val="18"/>
                <w:szCs w:val="18"/>
                <w:lang w:val="de-DE"/>
              </w:rPr>
            </w:pPr>
            <w:r w:rsidRPr="00754E48">
              <w:rPr>
                <w:rFonts w:cstheme="minorHAnsi"/>
                <w:b/>
                <w:bCs/>
                <w:sz w:val="18"/>
                <w:szCs w:val="18"/>
                <w:lang w:val="de-DE"/>
              </w:rPr>
              <w:t>Transfiguration</w:t>
            </w:r>
            <w:r w:rsidRPr="00D636CF">
              <w:rPr>
                <w:rFonts w:cstheme="minorHAnsi"/>
                <w:sz w:val="18"/>
                <w:szCs w:val="18"/>
                <w:lang w:val="de-DE"/>
              </w:rPr>
              <w:t xml:space="preserve"> – </w:t>
            </w:r>
            <w:r>
              <w:rPr>
                <w:rFonts w:cstheme="minorHAnsi"/>
                <w:sz w:val="18"/>
                <w:szCs w:val="18"/>
                <w:lang w:val="de-DE"/>
              </w:rPr>
              <w:t xml:space="preserve">Jesus becomes radiant in glory to three of his disciples – Peter, James and John. </w:t>
            </w:r>
          </w:p>
          <w:p w14:paraId="47E743BA" w14:textId="59F57C16" w:rsidR="00AC7F9D" w:rsidRPr="00D636CF" w:rsidRDefault="00AC7F9D" w:rsidP="002B7FAF">
            <w:pPr>
              <w:rPr>
                <w:rFonts w:cstheme="minorHAnsi"/>
                <w:sz w:val="18"/>
                <w:szCs w:val="18"/>
                <w:lang w:val="de-DE"/>
              </w:rPr>
            </w:pPr>
          </w:p>
        </w:tc>
      </w:tr>
      <w:tr w:rsidR="00BE22F0" w:rsidRPr="00D636CF" w14:paraId="79E269D3" w14:textId="77777777" w:rsidTr="00BE22F0">
        <w:trPr>
          <w:trHeight w:val="573"/>
        </w:trPr>
        <w:tc>
          <w:tcPr>
            <w:tcW w:w="1523" w:type="dxa"/>
            <w:shd w:val="clear" w:color="auto" w:fill="FFFF00"/>
          </w:tcPr>
          <w:p w14:paraId="02DECFEB" w14:textId="758576CD" w:rsidR="008A0E10" w:rsidRPr="00D636CF" w:rsidRDefault="008A0E10" w:rsidP="00CD7F73">
            <w:pPr>
              <w:rPr>
                <w:rFonts w:cstheme="minorHAnsi"/>
                <w:b/>
                <w:bCs/>
                <w:sz w:val="18"/>
                <w:szCs w:val="18"/>
              </w:rPr>
            </w:pPr>
            <w:r w:rsidRPr="00D636CF">
              <w:rPr>
                <w:rFonts w:cstheme="minorHAnsi"/>
                <w:b/>
                <w:bCs/>
                <w:sz w:val="18"/>
                <w:szCs w:val="18"/>
              </w:rPr>
              <w:t>Resources</w:t>
            </w:r>
          </w:p>
        </w:tc>
        <w:tc>
          <w:tcPr>
            <w:tcW w:w="1804" w:type="dxa"/>
            <w:shd w:val="clear" w:color="auto" w:fill="FFFFFF" w:themeFill="background1"/>
          </w:tcPr>
          <w:p w14:paraId="16DB58D4" w14:textId="77777777" w:rsidR="004361DA" w:rsidRDefault="008D75F8" w:rsidP="002B7FAF">
            <w:pPr>
              <w:rPr>
                <w:rFonts w:cstheme="minorHAnsi"/>
                <w:sz w:val="18"/>
                <w:szCs w:val="18"/>
                <w:lang w:val="de-DE"/>
              </w:rPr>
            </w:pPr>
            <w:r>
              <w:rPr>
                <w:rFonts w:cstheme="minorHAnsi"/>
                <w:sz w:val="18"/>
                <w:szCs w:val="18"/>
                <w:lang w:val="de-DE"/>
              </w:rPr>
              <w:t>PowerPoint</w:t>
            </w:r>
          </w:p>
          <w:p w14:paraId="38DB0EDD" w14:textId="2E366C8D" w:rsidR="008D75F8" w:rsidRPr="00D636CF" w:rsidRDefault="008D75F8" w:rsidP="002B7FAF">
            <w:pPr>
              <w:rPr>
                <w:rFonts w:cstheme="minorHAnsi"/>
                <w:sz w:val="18"/>
                <w:szCs w:val="18"/>
                <w:lang w:val="de-DE"/>
              </w:rPr>
            </w:pPr>
            <w:r>
              <w:rPr>
                <w:rFonts w:cstheme="minorHAnsi"/>
                <w:sz w:val="18"/>
                <w:szCs w:val="18"/>
                <w:lang w:val="de-DE"/>
              </w:rPr>
              <w:t>The eight Beatitudes each on eight pieces of large paper</w:t>
            </w:r>
          </w:p>
        </w:tc>
        <w:tc>
          <w:tcPr>
            <w:tcW w:w="2149" w:type="dxa"/>
            <w:shd w:val="clear" w:color="auto" w:fill="FFFFFF" w:themeFill="background1"/>
          </w:tcPr>
          <w:p w14:paraId="43248FFB" w14:textId="77777777" w:rsidR="00CE101B" w:rsidRDefault="00CE101B" w:rsidP="00CE101B">
            <w:pPr>
              <w:rPr>
                <w:rFonts w:cstheme="minorHAnsi"/>
                <w:sz w:val="18"/>
                <w:szCs w:val="18"/>
                <w:lang w:val="de-DE"/>
              </w:rPr>
            </w:pPr>
            <w:r>
              <w:rPr>
                <w:rFonts w:cstheme="minorHAnsi"/>
                <w:sz w:val="18"/>
                <w:szCs w:val="18"/>
                <w:lang w:val="de-DE"/>
              </w:rPr>
              <w:t>PowerPoint</w:t>
            </w:r>
          </w:p>
          <w:p w14:paraId="46D5F95F" w14:textId="35B00F17" w:rsidR="008A0E10" w:rsidRPr="00D636CF" w:rsidRDefault="008A0E10" w:rsidP="34FFE469">
            <w:pPr>
              <w:rPr>
                <w:rFonts w:eastAsia="Comic Sans MS" w:cstheme="minorHAnsi"/>
                <w:color w:val="1C1C1C"/>
                <w:sz w:val="18"/>
                <w:szCs w:val="18"/>
              </w:rPr>
            </w:pPr>
          </w:p>
        </w:tc>
        <w:tc>
          <w:tcPr>
            <w:tcW w:w="1968" w:type="dxa"/>
            <w:shd w:val="clear" w:color="auto" w:fill="FFFFFF" w:themeFill="background1"/>
          </w:tcPr>
          <w:p w14:paraId="19CC8E20" w14:textId="588AA5A4" w:rsidR="00C62FBA" w:rsidRPr="00D636CF" w:rsidRDefault="00B756C8" w:rsidP="00FC5F95">
            <w:pPr>
              <w:rPr>
                <w:rFonts w:cstheme="minorHAnsi"/>
                <w:sz w:val="18"/>
                <w:szCs w:val="18"/>
                <w:lang w:val="de-DE"/>
              </w:rPr>
            </w:pPr>
            <w:r w:rsidRPr="00B756C8">
              <w:rPr>
                <w:rFonts w:cstheme="minorHAnsi"/>
                <w:sz w:val="18"/>
                <w:szCs w:val="18"/>
                <w:lang w:val="de-DE"/>
              </w:rPr>
              <w:t>PowerPoint</w:t>
            </w:r>
          </w:p>
        </w:tc>
        <w:tc>
          <w:tcPr>
            <w:tcW w:w="3728" w:type="dxa"/>
            <w:shd w:val="clear" w:color="auto" w:fill="FFFFFF" w:themeFill="background1"/>
          </w:tcPr>
          <w:p w14:paraId="5BE8E1C4" w14:textId="77777777" w:rsidR="00BE22F0" w:rsidRPr="00BE22F0" w:rsidRDefault="00BE22F0" w:rsidP="00BE22F0">
            <w:pPr>
              <w:spacing w:after="0" w:line="240" w:lineRule="auto"/>
              <w:rPr>
                <w:rFonts w:cstheme="minorHAnsi"/>
                <w:sz w:val="18"/>
                <w:szCs w:val="18"/>
                <w:lang w:val="de-DE"/>
              </w:rPr>
            </w:pPr>
            <w:r w:rsidRPr="00BE22F0">
              <w:rPr>
                <w:rFonts w:cstheme="minorHAnsi"/>
                <w:sz w:val="18"/>
                <w:szCs w:val="18"/>
                <w:lang w:val="de-DE"/>
              </w:rPr>
              <w:t>PowerPoint</w:t>
            </w:r>
          </w:p>
          <w:p w14:paraId="102A1451" w14:textId="77777777" w:rsidR="00BE22F0" w:rsidRPr="00BE22F0" w:rsidRDefault="00BE22F0" w:rsidP="00BE22F0">
            <w:pPr>
              <w:spacing w:after="0" w:line="240" w:lineRule="auto"/>
              <w:rPr>
                <w:rFonts w:cstheme="minorHAnsi"/>
                <w:sz w:val="18"/>
                <w:szCs w:val="18"/>
                <w:lang w:val="de-DE"/>
              </w:rPr>
            </w:pPr>
            <w:r w:rsidRPr="00BE22F0">
              <w:rPr>
                <w:rFonts w:cstheme="minorHAnsi"/>
                <w:sz w:val="18"/>
                <w:szCs w:val="18"/>
                <w:lang w:val="de-DE"/>
              </w:rPr>
              <w:t>Class Bibles</w:t>
            </w:r>
          </w:p>
          <w:p w14:paraId="57752895" w14:textId="395A216C" w:rsidR="00C62FBA" w:rsidRPr="00D636CF" w:rsidRDefault="00BE22F0" w:rsidP="00BE22F0">
            <w:pPr>
              <w:rPr>
                <w:rFonts w:cstheme="minorHAnsi"/>
                <w:sz w:val="18"/>
                <w:szCs w:val="18"/>
                <w:lang w:val="de-DE"/>
              </w:rPr>
            </w:pPr>
            <w:r w:rsidRPr="00BE22F0">
              <w:rPr>
                <w:rFonts w:cstheme="minorHAnsi"/>
                <w:sz w:val="18"/>
                <w:szCs w:val="18"/>
                <w:lang w:val="de-DE"/>
              </w:rPr>
              <w:t>RE books</w:t>
            </w:r>
          </w:p>
        </w:tc>
        <w:tc>
          <w:tcPr>
            <w:tcW w:w="2431" w:type="dxa"/>
            <w:shd w:val="clear" w:color="auto" w:fill="FFFFFF" w:themeFill="background1"/>
          </w:tcPr>
          <w:p w14:paraId="44A2B67E" w14:textId="66B69CE4" w:rsidR="007E2F7E" w:rsidRPr="00D636CF" w:rsidRDefault="00951431" w:rsidP="002B7FAF">
            <w:pPr>
              <w:rPr>
                <w:rFonts w:cstheme="minorHAnsi"/>
                <w:sz w:val="18"/>
                <w:szCs w:val="18"/>
                <w:lang w:val="de-DE"/>
              </w:rPr>
            </w:pPr>
            <w:r w:rsidRPr="00951431">
              <w:rPr>
                <w:rFonts w:cstheme="minorHAnsi"/>
                <w:sz w:val="18"/>
                <w:szCs w:val="18"/>
                <w:lang w:val="de-DE"/>
              </w:rPr>
              <w:t>PowerPoint</w:t>
            </w:r>
          </w:p>
        </w:tc>
        <w:tc>
          <w:tcPr>
            <w:tcW w:w="2552" w:type="dxa"/>
            <w:shd w:val="clear" w:color="auto" w:fill="FFFFFF" w:themeFill="background1"/>
          </w:tcPr>
          <w:p w14:paraId="01C4AF2F" w14:textId="77777777" w:rsidR="00E06ED5" w:rsidRDefault="00E06ED5" w:rsidP="00E06ED5">
            <w:pPr>
              <w:rPr>
                <w:rFonts w:cstheme="minorHAnsi"/>
                <w:sz w:val="18"/>
                <w:szCs w:val="18"/>
                <w:lang w:val="de-DE"/>
              </w:rPr>
            </w:pPr>
            <w:r>
              <w:rPr>
                <w:rFonts w:cstheme="minorHAnsi"/>
                <w:sz w:val="18"/>
                <w:szCs w:val="18"/>
                <w:lang w:val="de-DE"/>
              </w:rPr>
              <w:t>PowerPoint</w:t>
            </w:r>
          </w:p>
          <w:p w14:paraId="0A787083" w14:textId="1E766A1F" w:rsidR="00E06ED5" w:rsidRDefault="00E06ED5" w:rsidP="00E06ED5">
            <w:pPr>
              <w:rPr>
                <w:rFonts w:cstheme="minorHAnsi"/>
                <w:sz w:val="18"/>
                <w:szCs w:val="18"/>
                <w:lang w:val="de-DE"/>
              </w:rPr>
            </w:pPr>
            <w:r>
              <w:rPr>
                <w:rFonts w:cstheme="minorHAnsi"/>
                <w:sz w:val="18"/>
                <w:szCs w:val="18"/>
                <w:lang w:val="de-DE"/>
              </w:rPr>
              <w:t>RE books</w:t>
            </w:r>
          </w:p>
          <w:p w14:paraId="4980FD93" w14:textId="65BAF782" w:rsidR="00E06ED5" w:rsidRDefault="00E06ED5" w:rsidP="00E06ED5">
            <w:pPr>
              <w:rPr>
                <w:rFonts w:cstheme="minorHAnsi"/>
                <w:sz w:val="18"/>
                <w:szCs w:val="18"/>
                <w:lang w:val="de-DE"/>
              </w:rPr>
            </w:pPr>
            <w:r>
              <w:rPr>
                <w:rFonts w:cstheme="minorHAnsi"/>
                <w:sz w:val="18"/>
                <w:szCs w:val="18"/>
                <w:lang w:val="de-DE"/>
              </w:rPr>
              <w:t>Variety of a</w:t>
            </w:r>
            <w:r>
              <w:rPr>
                <w:rFonts w:cstheme="minorHAnsi"/>
                <w:sz w:val="18"/>
                <w:szCs w:val="18"/>
                <w:lang w:val="de-DE"/>
              </w:rPr>
              <w:t>rtistic images for The Transfiguration</w:t>
            </w:r>
          </w:p>
          <w:p w14:paraId="77E5DC0E" w14:textId="77777777" w:rsidR="00361D8A" w:rsidRDefault="00E06ED5" w:rsidP="00E06ED5">
            <w:pPr>
              <w:rPr>
                <w:rFonts w:cstheme="minorHAnsi"/>
                <w:sz w:val="18"/>
                <w:szCs w:val="18"/>
                <w:lang w:val="de-DE"/>
              </w:rPr>
            </w:pPr>
            <w:r>
              <w:rPr>
                <w:rFonts w:cstheme="minorHAnsi"/>
                <w:sz w:val="18"/>
                <w:szCs w:val="18"/>
                <w:lang w:val="de-DE"/>
              </w:rPr>
              <w:lastRenderedPageBreak/>
              <w:t>Small pictures printed</w:t>
            </w:r>
          </w:p>
          <w:p w14:paraId="313FDBDD" w14:textId="5BAD2219" w:rsidR="00E06ED5" w:rsidRPr="00D636CF" w:rsidRDefault="00E06ED5" w:rsidP="00E06ED5">
            <w:pPr>
              <w:rPr>
                <w:rFonts w:cstheme="minorHAnsi"/>
                <w:sz w:val="18"/>
                <w:szCs w:val="18"/>
                <w:lang w:val="de-DE"/>
              </w:rPr>
            </w:pPr>
            <w:r>
              <w:rPr>
                <w:rFonts w:cstheme="minorHAnsi"/>
                <w:sz w:val="18"/>
                <w:szCs w:val="18"/>
                <w:lang w:val="de-DE"/>
              </w:rPr>
              <w:t xml:space="preserve">List of art interpretation questions to respond to. </w:t>
            </w:r>
          </w:p>
        </w:tc>
      </w:tr>
      <w:tr w:rsidR="00BE22F0" w:rsidRPr="00D636CF" w14:paraId="5E9F925A" w14:textId="23E47FF2" w:rsidTr="00BE22F0">
        <w:trPr>
          <w:trHeight w:val="573"/>
        </w:trPr>
        <w:tc>
          <w:tcPr>
            <w:tcW w:w="1523" w:type="dxa"/>
            <w:shd w:val="clear" w:color="auto" w:fill="FFFF00"/>
          </w:tcPr>
          <w:p w14:paraId="3B21E050" w14:textId="7C28A3D1" w:rsidR="00CE101B" w:rsidRPr="00D636CF" w:rsidRDefault="00CE101B" w:rsidP="00CE101B">
            <w:pPr>
              <w:rPr>
                <w:rFonts w:cstheme="minorHAnsi"/>
                <w:b/>
                <w:bCs/>
                <w:sz w:val="18"/>
                <w:szCs w:val="18"/>
              </w:rPr>
            </w:pPr>
            <w:r w:rsidRPr="00D636CF">
              <w:rPr>
                <w:rFonts w:cstheme="minorHAnsi"/>
                <w:b/>
                <w:bCs/>
                <w:sz w:val="18"/>
                <w:szCs w:val="18"/>
              </w:rPr>
              <w:lastRenderedPageBreak/>
              <w:t>Diversity Links</w:t>
            </w:r>
          </w:p>
        </w:tc>
        <w:tc>
          <w:tcPr>
            <w:tcW w:w="1804" w:type="dxa"/>
            <w:shd w:val="clear" w:color="auto" w:fill="FFFFFF" w:themeFill="background1"/>
          </w:tcPr>
          <w:p w14:paraId="1DA7401F" w14:textId="2574F25C" w:rsidR="00CE101B" w:rsidRPr="00D636CF" w:rsidRDefault="00CE101B" w:rsidP="00CE101B">
            <w:pPr>
              <w:rPr>
                <w:rFonts w:cstheme="minorHAnsi"/>
                <w:sz w:val="18"/>
                <w:szCs w:val="18"/>
                <w:lang w:val="de-DE"/>
              </w:rPr>
            </w:pPr>
            <w:proofErr w:type="spellStart"/>
            <w:r>
              <w:rPr>
                <w:rFonts w:eastAsia="Comic Sans MS" w:cstheme="minorHAnsi"/>
                <w:color w:val="1C1C1C"/>
                <w:sz w:val="18"/>
                <w:szCs w:val="18"/>
              </w:rPr>
              <w:t>Mafa</w:t>
            </w:r>
            <w:proofErr w:type="spellEnd"/>
            <w:r>
              <w:rPr>
                <w:rFonts w:eastAsia="Comic Sans MS" w:cstheme="minorHAnsi"/>
                <w:color w:val="1C1C1C"/>
                <w:sz w:val="18"/>
                <w:szCs w:val="18"/>
              </w:rPr>
              <w:t xml:space="preserve"> Jesus (Cameroon) </w:t>
            </w:r>
          </w:p>
        </w:tc>
        <w:tc>
          <w:tcPr>
            <w:tcW w:w="2149" w:type="dxa"/>
            <w:shd w:val="clear" w:color="auto" w:fill="FFFFFF" w:themeFill="background1"/>
          </w:tcPr>
          <w:p w14:paraId="34539DAF" w14:textId="6D727487" w:rsidR="00CE101B" w:rsidRPr="00D636CF" w:rsidRDefault="00CE101B" w:rsidP="00CE101B">
            <w:pPr>
              <w:rPr>
                <w:rFonts w:eastAsia="Comic Sans MS" w:cstheme="minorHAnsi"/>
                <w:color w:val="1C1C1C"/>
                <w:sz w:val="18"/>
                <w:szCs w:val="18"/>
              </w:rPr>
            </w:pPr>
          </w:p>
        </w:tc>
        <w:tc>
          <w:tcPr>
            <w:tcW w:w="1968" w:type="dxa"/>
            <w:shd w:val="clear" w:color="auto" w:fill="FFFFFF" w:themeFill="background1"/>
          </w:tcPr>
          <w:p w14:paraId="06D513CD" w14:textId="6CD0C157" w:rsidR="00CE101B" w:rsidRPr="00D636CF" w:rsidRDefault="00CE101B" w:rsidP="00CE101B">
            <w:pPr>
              <w:rPr>
                <w:rFonts w:cstheme="minorHAnsi"/>
                <w:sz w:val="18"/>
                <w:szCs w:val="18"/>
                <w:lang w:val="de-DE"/>
              </w:rPr>
            </w:pPr>
          </w:p>
        </w:tc>
        <w:tc>
          <w:tcPr>
            <w:tcW w:w="3728" w:type="dxa"/>
            <w:shd w:val="clear" w:color="auto" w:fill="FFFFFF" w:themeFill="background1"/>
          </w:tcPr>
          <w:p w14:paraId="37654F0E" w14:textId="1F960E62" w:rsidR="00CE101B" w:rsidRPr="00D636CF" w:rsidRDefault="00CE101B" w:rsidP="00CE101B">
            <w:pPr>
              <w:rPr>
                <w:rFonts w:cstheme="minorHAnsi"/>
                <w:sz w:val="18"/>
                <w:szCs w:val="18"/>
                <w:lang w:val="de-DE"/>
              </w:rPr>
            </w:pPr>
          </w:p>
        </w:tc>
        <w:tc>
          <w:tcPr>
            <w:tcW w:w="2431" w:type="dxa"/>
            <w:shd w:val="clear" w:color="auto" w:fill="FFFFFF" w:themeFill="background1"/>
          </w:tcPr>
          <w:p w14:paraId="44968CAD" w14:textId="5AB28F1B" w:rsidR="00CE101B" w:rsidRPr="00D636CF" w:rsidRDefault="00CE101B" w:rsidP="00CE101B">
            <w:pPr>
              <w:rPr>
                <w:rFonts w:cstheme="minorHAnsi"/>
                <w:sz w:val="18"/>
                <w:szCs w:val="18"/>
                <w:lang w:val="de-DE"/>
              </w:rPr>
            </w:pPr>
          </w:p>
        </w:tc>
        <w:tc>
          <w:tcPr>
            <w:tcW w:w="2552" w:type="dxa"/>
            <w:shd w:val="clear" w:color="auto" w:fill="FFFFFF" w:themeFill="background1"/>
          </w:tcPr>
          <w:p w14:paraId="100D1DC4" w14:textId="2DAC8C78" w:rsidR="00CE101B" w:rsidRPr="00D636CF" w:rsidRDefault="00E06ED5" w:rsidP="00CE101B">
            <w:pPr>
              <w:rPr>
                <w:rFonts w:cstheme="minorHAnsi"/>
                <w:sz w:val="18"/>
                <w:szCs w:val="18"/>
                <w:lang w:val="de-DE"/>
              </w:rPr>
            </w:pPr>
            <w:r>
              <w:rPr>
                <w:rFonts w:cstheme="minorHAnsi"/>
                <w:sz w:val="18"/>
                <w:szCs w:val="18"/>
                <w:lang w:val="de-DE"/>
              </w:rPr>
              <w:t xml:space="preserve">Use diverse representations of the image. </w:t>
            </w:r>
          </w:p>
        </w:tc>
      </w:tr>
      <w:tr w:rsidR="00BE22F0" w:rsidRPr="00D636CF" w14:paraId="29A192F1" w14:textId="77777777" w:rsidTr="00BE22F0">
        <w:trPr>
          <w:trHeight w:val="573"/>
        </w:trPr>
        <w:tc>
          <w:tcPr>
            <w:tcW w:w="1523" w:type="dxa"/>
            <w:shd w:val="clear" w:color="auto" w:fill="FFFF00"/>
          </w:tcPr>
          <w:p w14:paraId="2CF83010" w14:textId="42110C5D" w:rsidR="00CE101B" w:rsidRPr="00D636CF" w:rsidRDefault="00CE101B" w:rsidP="00CE101B">
            <w:pPr>
              <w:rPr>
                <w:rFonts w:cstheme="minorHAnsi"/>
                <w:b/>
                <w:bCs/>
                <w:sz w:val="18"/>
                <w:szCs w:val="18"/>
              </w:rPr>
            </w:pPr>
            <w:r w:rsidRPr="00D636CF">
              <w:rPr>
                <w:rFonts w:cstheme="minorHAnsi"/>
                <w:b/>
                <w:bCs/>
                <w:sz w:val="18"/>
                <w:szCs w:val="18"/>
              </w:rPr>
              <w:t xml:space="preserve">Checking for understanding (summative assessment) </w:t>
            </w:r>
          </w:p>
        </w:tc>
        <w:tc>
          <w:tcPr>
            <w:tcW w:w="1804" w:type="dxa"/>
            <w:shd w:val="clear" w:color="auto" w:fill="FFFFFF" w:themeFill="background1"/>
          </w:tcPr>
          <w:p w14:paraId="48589A12" w14:textId="2E22FD6F" w:rsidR="00CE101B" w:rsidRPr="00D636CF" w:rsidRDefault="00CE101B" w:rsidP="00CE101B">
            <w:pPr>
              <w:autoSpaceDE w:val="0"/>
              <w:autoSpaceDN w:val="0"/>
              <w:adjustRightInd w:val="0"/>
              <w:rPr>
                <w:rFonts w:cstheme="minorHAnsi"/>
                <w:sz w:val="20"/>
                <w:szCs w:val="20"/>
              </w:rPr>
            </w:pPr>
          </w:p>
        </w:tc>
        <w:tc>
          <w:tcPr>
            <w:tcW w:w="2149" w:type="dxa"/>
            <w:shd w:val="clear" w:color="auto" w:fill="FFFFFF" w:themeFill="background1"/>
          </w:tcPr>
          <w:p w14:paraId="0A1B9097" w14:textId="167FFD2B" w:rsidR="00CE101B" w:rsidRPr="00D636CF" w:rsidRDefault="00CE101B" w:rsidP="00CE101B">
            <w:pPr>
              <w:pStyle w:val="Title"/>
              <w:jc w:val="left"/>
              <w:rPr>
                <w:rFonts w:asciiTheme="minorHAnsi" w:hAnsiTheme="minorHAnsi" w:cstheme="minorHAnsi"/>
                <w:b w:val="0"/>
                <w:bCs w:val="0"/>
                <w:sz w:val="18"/>
                <w:szCs w:val="18"/>
              </w:rPr>
            </w:pPr>
            <w:r w:rsidRPr="00CE101B">
              <w:rPr>
                <w:rFonts w:asciiTheme="minorHAnsi" w:hAnsiTheme="minorHAnsi" w:cstheme="minorHAnsi"/>
                <w:b w:val="0"/>
                <w:bCs w:val="0"/>
                <w:sz w:val="18"/>
                <w:szCs w:val="18"/>
              </w:rPr>
              <w:t>3. Use developing specialist vocabulary to show how the Ten Commandments help human beings live good and happy lives, making links with Jesus’ teaching.</w:t>
            </w:r>
          </w:p>
        </w:tc>
        <w:tc>
          <w:tcPr>
            <w:tcW w:w="1968" w:type="dxa"/>
            <w:shd w:val="clear" w:color="auto" w:fill="FFFFFF" w:themeFill="background1"/>
          </w:tcPr>
          <w:p w14:paraId="5E86A17B" w14:textId="5DE1960B" w:rsidR="00CE101B" w:rsidRPr="00D636CF" w:rsidRDefault="00CE101B" w:rsidP="00CE101B">
            <w:pPr>
              <w:rPr>
                <w:rFonts w:cstheme="minorHAnsi"/>
              </w:rPr>
            </w:pPr>
          </w:p>
        </w:tc>
        <w:tc>
          <w:tcPr>
            <w:tcW w:w="3728" w:type="dxa"/>
            <w:shd w:val="clear" w:color="auto" w:fill="FFFFFF" w:themeFill="background1"/>
          </w:tcPr>
          <w:p w14:paraId="6DEDE776" w14:textId="4FF1DF70" w:rsidR="00CE101B" w:rsidRPr="00D636CF" w:rsidRDefault="00CE101B" w:rsidP="00CE101B">
            <w:pPr>
              <w:rPr>
                <w:rFonts w:cstheme="minorHAnsi"/>
                <w:sz w:val="18"/>
                <w:szCs w:val="18"/>
                <w:lang w:val="de-DE"/>
              </w:rPr>
            </w:pPr>
          </w:p>
        </w:tc>
        <w:tc>
          <w:tcPr>
            <w:tcW w:w="2431" w:type="dxa"/>
            <w:shd w:val="clear" w:color="auto" w:fill="FFFFFF" w:themeFill="background1"/>
          </w:tcPr>
          <w:p w14:paraId="5AD59CC4" w14:textId="5F806E72" w:rsidR="00CE101B" w:rsidRPr="00D636CF" w:rsidRDefault="00951431" w:rsidP="00CE101B">
            <w:pPr>
              <w:rPr>
                <w:rFonts w:cstheme="minorHAnsi"/>
                <w:sz w:val="18"/>
                <w:szCs w:val="18"/>
                <w:lang w:val="de-DE"/>
              </w:rPr>
            </w:pPr>
            <w:r w:rsidRPr="00951431">
              <w:rPr>
                <w:rFonts w:cstheme="minorHAnsi"/>
                <w:sz w:val="18"/>
                <w:szCs w:val="18"/>
                <w:lang w:val="de-DE"/>
              </w:rPr>
              <w:t>8. Explain the significance of Moses and Elijah at the Transfiguration.</w:t>
            </w:r>
          </w:p>
        </w:tc>
        <w:tc>
          <w:tcPr>
            <w:tcW w:w="2552" w:type="dxa"/>
            <w:shd w:val="clear" w:color="auto" w:fill="FFFFFF" w:themeFill="background1"/>
          </w:tcPr>
          <w:p w14:paraId="4FEBF1A1" w14:textId="1AFB2510" w:rsidR="00CE101B" w:rsidRPr="00D636CF" w:rsidRDefault="00E06ED5" w:rsidP="00CE101B">
            <w:pPr>
              <w:rPr>
                <w:rFonts w:cstheme="minorHAnsi"/>
                <w:color w:val="222222"/>
                <w:sz w:val="18"/>
                <w:szCs w:val="18"/>
                <w:shd w:val="clear" w:color="auto" w:fill="FFFFFF"/>
              </w:rPr>
            </w:pPr>
            <w:r w:rsidRPr="00951431">
              <w:rPr>
                <w:rFonts w:cstheme="minorHAnsi"/>
                <w:sz w:val="18"/>
                <w:szCs w:val="18"/>
                <w:lang w:val="de-DE"/>
              </w:rPr>
              <w:t>8. Explain the significance of Moses and Elijah at the Transfiguration.</w:t>
            </w:r>
          </w:p>
        </w:tc>
      </w:tr>
    </w:tbl>
    <w:p w14:paraId="677B3CFE" w14:textId="27E91FFD" w:rsidR="0016523D" w:rsidRPr="00D636CF" w:rsidRDefault="0016523D" w:rsidP="00C64599">
      <w:pPr>
        <w:tabs>
          <w:tab w:val="left" w:pos="4231"/>
        </w:tabs>
        <w:rPr>
          <w:rFonts w:cstheme="minorHAnsi"/>
        </w:rPr>
      </w:pPr>
    </w:p>
    <w:tbl>
      <w:tblPr>
        <w:tblStyle w:val="TableGrid"/>
        <w:tblpPr w:leftFromText="180" w:rightFromText="180" w:vertAnchor="page" w:horzAnchor="margin" w:tblpXSpec="center" w:tblpY="661"/>
        <w:tblW w:w="16155" w:type="dxa"/>
        <w:tblLook w:val="04A0" w:firstRow="1" w:lastRow="0" w:firstColumn="1" w:lastColumn="0" w:noHBand="0" w:noVBand="1"/>
      </w:tblPr>
      <w:tblGrid>
        <w:gridCol w:w="1555"/>
        <w:gridCol w:w="3685"/>
        <w:gridCol w:w="3686"/>
        <w:gridCol w:w="3543"/>
        <w:gridCol w:w="3686"/>
      </w:tblGrid>
      <w:tr w:rsidR="007779AE" w:rsidRPr="00D636CF" w14:paraId="7CC2CC32" w14:textId="77777777" w:rsidTr="007779AE">
        <w:trPr>
          <w:trHeight w:val="573"/>
        </w:trPr>
        <w:tc>
          <w:tcPr>
            <w:tcW w:w="16155" w:type="dxa"/>
            <w:gridSpan w:val="5"/>
            <w:shd w:val="clear" w:color="auto" w:fill="CC0066"/>
          </w:tcPr>
          <w:p w14:paraId="72CE49A6" w14:textId="77777777" w:rsidR="007779AE" w:rsidRDefault="007779AE" w:rsidP="007779AE">
            <w:pPr>
              <w:shd w:val="clear" w:color="auto" w:fill="00B050"/>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lastRenderedPageBreak/>
              <w:t xml:space="preserve">Big Question – How can Jesus’ greatest commandment and the Beatitudes be used as rules for living our own lives? </w:t>
            </w:r>
          </w:p>
          <w:p w14:paraId="6EEC5D43" w14:textId="77777777" w:rsidR="007779AE" w:rsidRPr="00D636CF" w:rsidRDefault="007779AE" w:rsidP="007779AE">
            <w:pPr>
              <w:shd w:val="clear" w:color="auto" w:fill="00B050"/>
              <w:tabs>
                <w:tab w:val="left" w:pos="2604"/>
                <w:tab w:val="center" w:pos="7757"/>
              </w:tabs>
              <w:jc w:val="center"/>
              <w:rPr>
                <w:rFonts w:cstheme="minorHAnsi"/>
                <w:b/>
                <w:bCs/>
                <w:color w:val="FFFFFF" w:themeColor="background1"/>
                <w:sz w:val="24"/>
                <w:szCs w:val="24"/>
              </w:rPr>
            </w:pPr>
          </w:p>
        </w:tc>
      </w:tr>
      <w:tr w:rsidR="006E550B" w:rsidRPr="00D636CF" w14:paraId="14E10D2D" w14:textId="77777777" w:rsidTr="007779AE">
        <w:trPr>
          <w:trHeight w:val="343"/>
        </w:trPr>
        <w:tc>
          <w:tcPr>
            <w:tcW w:w="1555" w:type="dxa"/>
            <w:shd w:val="clear" w:color="auto" w:fill="FFFF00"/>
          </w:tcPr>
          <w:p w14:paraId="76224E1F" w14:textId="322CFB02" w:rsidR="006E550B" w:rsidRPr="00D636CF" w:rsidRDefault="006E550B" w:rsidP="00881BEA">
            <w:pPr>
              <w:rPr>
                <w:rFonts w:cstheme="minorHAnsi"/>
              </w:rPr>
            </w:pPr>
            <w:r w:rsidRPr="00D636CF">
              <w:rPr>
                <w:rFonts w:cstheme="minorHAnsi"/>
                <w:b/>
                <w:sz w:val="20"/>
                <w:highlight w:val="cyan"/>
              </w:rPr>
              <w:t>CST Lesson –</w:t>
            </w:r>
            <w:r w:rsidRPr="00D636CF">
              <w:rPr>
                <w:rFonts w:cstheme="minorHAnsi"/>
                <w:sz w:val="20"/>
                <w:highlight w:val="cyan"/>
              </w:rPr>
              <w:t xml:space="preserve"> </w:t>
            </w:r>
            <w:r w:rsidRPr="00D636CF">
              <w:rPr>
                <w:rFonts w:cstheme="minorHAnsi"/>
                <w:sz w:val="18"/>
                <w:highlight w:val="cyan"/>
              </w:rPr>
              <w:t>Rights and Responsibilities</w:t>
            </w:r>
            <w:r w:rsidRPr="00D636CF">
              <w:rPr>
                <w:rFonts w:cstheme="minorHAnsi"/>
                <w:sz w:val="18"/>
              </w:rPr>
              <w:t xml:space="preserve"> </w:t>
            </w:r>
          </w:p>
        </w:tc>
        <w:tc>
          <w:tcPr>
            <w:tcW w:w="3685" w:type="dxa"/>
            <w:shd w:val="clear" w:color="auto" w:fill="FFFF00"/>
          </w:tcPr>
          <w:p w14:paraId="58E4108F" w14:textId="77777777" w:rsidR="006E550B" w:rsidRPr="00D636CF" w:rsidRDefault="006E550B" w:rsidP="00881BEA">
            <w:pPr>
              <w:jc w:val="center"/>
              <w:rPr>
                <w:rFonts w:cstheme="minorHAnsi"/>
              </w:rPr>
            </w:pPr>
            <w:r w:rsidRPr="00D636CF">
              <w:rPr>
                <w:rFonts w:cstheme="minorHAnsi"/>
              </w:rPr>
              <w:t>Lesson 7</w:t>
            </w:r>
          </w:p>
          <w:p w14:paraId="1D1BFD1D" w14:textId="23E41FA1" w:rsidR="006E550B" w:rsidRPr="00D636CF" w:rsidRDefault="006E550B" w:rsidP="00881BEA">
            <w:pPr>
              <w:jc w:val="center"/>
              <w:rPr>
                <w:rFonts w:cstheme="minorHAnsi"/>
                <w:b/>
              </w:rPr>
            </w:pPr>
            <w:r>
              <w:rPr>
                <w:rFonts w:cstheme="minorHAnsi"/>
                <w:b/>
              </w:rPr>
              <w:t xml:space="preserve">UNDERSTAND / </w:t>
            </w:r>
            <w:r w:rsidRPr="00D636CF">
              <w:rPr>
                <w:rFonts w:cstheme="minorHAnsi"/>
                <w:b/>
              </w:rPr>
              <w:t>REFLECT</w:t>
            </w:r>
          </w:p>
        </w:tc>
        <w:tc>
          <w:tcPr>
            <w:tcW w:w="3686" w:type="dxa"/>
            <w:shd w:val="clear" w:color="auto" w:fill="FFFF00"/>
          </w:tcPr>
          <w:p w14:paraId="4946D1A7" w14:textId="77777777" w:rsidR="006E550B" w:rsidRPr="00D636CF" w:rsidRDefault="006E550B" w:rsidP="00881BEA">
            <w:pPr>
              <w:jc w:val="center"/>
              <w:rPr>
                <w:rFonts w:cstheme="minorHAnsi"/>
              </w:rPr>
            </w:pPr>
            <w:r w:rsidRPr="00D636CF">
              <w:rPr>
                <w:rFonts w:cstheme="minorHAnsi"/>
              </w:rPr>
              <w:t>Lesson 8</w:t>
            </w:r>
          </w:p>
          <w:p w14:paraId="55CA1322" w14:textId="3CE5D9DF" w:rsidR="006E550B" w:rsidRPr="00D636CF" w:rsidRDefault="006E550B" w:rsidP="00881BEA">
            <w:pPr>
              <w:jc w:val="center"/>
              <w:rPr>
                <w:rFonts w:cstheme="minorHAnsi"/>
                <w:b/>
              </w:rPr>
            </w:pPr>
            <w:r w:rsidRPr="00D636CF">
              <w:rPr>
                <w:rFonts w:cstheme="minorHAnsi"/>
                <w:b/>
              </w:rPr>
              <w:t>UNDERSTAND</w:t>
            </w:r>
          </w:p>
        </w:tc>
        <w:tc>
          <w:tcPr>
            <w:tcW w:w="3543" w:type="dxa"/>
            <w:shd w:val="clear" w:color="auto" w:fill="FFFF00"/>
          </w:tcPr>
          <w:p w14:paraId="527AF60A" w14:textId="77777777" w:rsidR="006E550B" w:rsidRPr="00D636CF" w:rsidRDefault="006E550B" w:rsidP="00881BEA">
            <w:pPr>
              <w:jc w:val="center"/>
              <w:rPr>
                <w:rFonts w:cstheme="minorHAnsi"/>
              </w:rPr>
            </w:pPr>
            <w:r w:rsidRPr="00D636CF">
              <w:rPr>
                <w:rFonts w:cstheme="minorHAnsi"/>
              </w:rPr>
              <w:t>Lesson 9</w:t>
            </w:r>
          </w:p>
          <w:p w14:paraId="444CD1C6" w14:textId="0E737875" w:rsidR="006E550B" w:rsidRPr="00D636CF" w:rsidRDefault="006E550B" w:rsidP="00881BEA">
            <w:pPr>
              <w:jc w:val="center"/>
              <w:rPr>
                <w:rFonts w:cstheme="minorHAnsi"/>
                <w:b/>
              </w:rPr>
            </w:pPr>
            <w:r>
              <w:rPr>
                <w:rFonts w:cstheme="minorHAnsi"/>
                <w:b/>
              </w:rPr>
              <w:t>DISERN/</w:t>
            </w:r>
            <w:r w:rsidRPr="00D636CF">
              <w:rPr>
                <w:rFonts w:cstheme="minorHAnsi"/>
                <w:b/>
              </w:rPr>
              <w:t xml:space="preserve"> RESPOND</w:t>
            </w:r>
          </w:p>
        </w:tc>
        <w:tc>
          <w:tcPr>
            <w:tcW w:w="3686" w:type="dxa"/>
            <w:shd w:val="clear" w:color="auto" w:fill="FFFF00"/>
          </w:tcPr>
          <w:p w14:paraId="3195F4EC" w14:textId="77777777" w:rsidR="006E550B" w:rsidRPr="00D636CF" w:rsidRDefault="006E550B" w:rsidP="00881BEA">
            <w:pPr>
              <w:jc w:val="center"/>
              <w:rPr>
                <w:rFonts w:cstheme="minorHAnsi"/>
              </w:rPr>
            </w:pPr>
            <w:r w:rsidRPr="00D636CF">
              <w:rPr>
                <w:rFonts w:cstheme="minorHAnsi"/>
              </w:rPr>
              <w:t>Lesson 10</w:t>
            </w:r>
          </w:p>
          <w:p w14:paraId="52186B46" w14:textId="09E61C84" w:rsidR="006E550B" w:rsidRPr="00D636CF" w:rsidRDefault="006E550B" w:rsidP="00881BEA">
            <w:pPr>
              <w:jc w:val="center"/>
              <w:rPr>
                <w:rFonts w:cstheme="minorHAnsi"/>
                <w:b/>
              </w:rPr>
            </w:pPr>
            <w:r>
              <w:rPr>
                <w:rFonts w:cstheme="minorHAnsi"/>
                <w:b/>
              </w:rPr>
              <w:t>RESPOND</w:t>
            </w:r>
          </w:p>
        </w:tc>
      </w:tr>
      <w:tr w:rsidR="006E550B" w:rsidRPr="00D636CF" w14:paraId="71CF6447" w14:textId="77777777" w:rsidTr="007779AE">
        <w:trPr>
          <w:trHeight w:val="573"/>
        </w:trPr>
        <w:tc>
          <w:tcPr>
            <w:tcW w:w="1555" w:type="dxa"/>
            <w:shd w:val="clear" w:color="auto" w:fill="FFFF00"/>
          </w:tcPr>
          <w:p w14:paraId="18C323A2" w14:textId="00B8FED4" w:rsidR="006E550B" w:rsidRPr="00D636CF" w:rsidRDefault="006E550B" w:rsidP="009D3842">
            <w:pPr>
              <w:rPr>
                <w:rFonts w:cstheme="minorHAnsi"/>
                <w:b/>
                <w:bCs/>
                <w:sz w:val="18"/>
                <w:szCs w:val="18"/>
              </w:rPr>
            </w:pPr>
            <w:r w:rsidRPr="00D636CF">
              <w:rPr>
                <w:rFonts w:cstheme="minorHAnsi"/>
                <w:b/>
                <w:bCs/>
                <w:sz w:val="18"/>
                <w:szCs w:val="18"/>
              </w:rPr>
              <w:t>Learning Focus</w:t>
            </w:r>
          </w:p>
        </w:tc>
        <w:tc>
          <w:tcPr>
            <w:tcW w:w="3685" w:type="dxa"/>
            <w:shd w:val="clear" w:color="auto" w:fill="FFFFFF" w:themeFill="background1"/>
          </w:tcPr>
          <w:p w14:paraId="081BB42F" w14:textId="77777777" w:rsidR="006E550B" w:rsidRPr="00D636CF" w:rsidRDefault="006E550B" w:rsidP="00E06ED5">
            <w:pPr>
              <w:rPr>
                <w:rFonts w:cstheme="minorHAnsi"/>
                <w:b/>
                <w:bCs/>
                <w:sz w:val="18"/>
                <w:szCs w:val="18"/>
              </w:rPr>
            </w:pPr>
            <w:r w:rsidRPr="00D636CF">
              <w:rPr>
                <w:rFonts w:cstheme="minorHAnsi"/>
                <w:b/>
                <w:bCs/>
                <w:sz w:val="18"/>
                <w:szCs w:val="18"/>
              </w:rPr>
              <w:t>HEAR/BELIEVE / CELEBRATE</w:t>
            </w:r>
          </w:p>
          <w:p w14:paraId="15B43E0B" w14:textId="29DC1A4F" w:rsidR="006E550B" w:rsidRPr="00D636CF" w:rsidRDefault="006E550B" w:rsidP="00E06ED5">
            <w:pPr>
              <w:rPr>
                <w:rFonts w:cstheme="minorHAnsi"/>
                <w:b/>
                <w:bCs/>
                <w:sz w:val="18"/>
                <w:szCs w:val="18"/>
              </w:rPr>
            </w:pPr>
            <w:r w:rsidRPr="00D636CF">
              <w:rPr>
                <w:rFonts w:cstheme="minorHAnsi"/>
                <w:bCs/>
                <w:sz w:val="18"/>
                <w:szCs w:val="18"/>
              </w:rPr>
              <w:t xml:space="preserve">Know that the Our Father prayer is the perfect prayer given to us by Jesus and it is composed of seven petitions. </w:t>
            </w:r>
          </w:p>
        </w:tc>
        <w:tc>
          <w:tcPr>
            <w:tcW w:w="3686" w:type="dxa"/>
            <w:shd w:val="clear" w:color="auto" w:fill="FFFFFF" w:themeFill="background1"/>
          </w:tcPr>
          <w:p w14:paraId="2573F948" w14:textId="77777777" w:rsidR="006E550B" w:rsidRPr="006E550B" w:rsidRDefault="006E550B" w:rsidP="006E550B">
            <w:pPr>
              <w:spacing w:after="0" w:line="240" w:lineRule="auto"/>
              <w:rPr>
                <w:rFonts w:cstheme="minorHAnsi"/>
                <w:b/>
                <w:bCs/>
                <w:sz w:val="18"/>
                <w:szCs w:val="18"/>
              </w:rPr>
            </w:pPr>
            <w:r w:rsidRPr="006E550B">
              <w:rPr>
                <w:rFonts w:cstheme="minorHAnsi"/>
                <w:b/>
                <w:bCs/>
                <w:sz w:val="18"/>
                <w:szCs w:val="18"/>
              </w:rPr>
              <w:t xml:space="preserve">CELEBRATE </w:t>
            </w:r>
          </w:p>
          <w:p w14:paraId="6D746689" w14:textId="6D2EFA46" w:rsidR="006E550B" w:rsidRPr="006E550B" w:rsidRDefault="006E550B" w:rsidP="006E550B">
            <w:pPr>
              <w:rPr>
                <w:rFonts w:cstheme="minorHAnsi"/>
                <w:sz w:val="18"/>
                <w:szCs w:val="18"/>
              </w:rPr>
            </w:pPr>
            <w:r w:rsidRPr="006E550B">
              <w:rPr>
                <w:rFonts w:cstheme="minorHAnsi"/>
                <w:sz w:val="18"/>
                <w:szCs w:val="18"/>
              </w:rPr>
              <w:t xml:space="preserve">Know that the theological virtues of faith, hope and love help Christians live out the Beatitudes.  </w:t>
            </w:r>
          </w:p>
        </w:tc>
        <w:tc>
          <w:tcPr>
            <w:tcW w:w="3543" w:type="dxa"/>
            <w:shd w:val="clear" w:color="auto" w:fill="FFFFFF" w:themeFill="background1"/>
          </w:tcPr>
          <w:p w14:paraId="29DB0D90" w14:textId="77777777" w:rsidR="006E550B" w:rsidRPr="00D636CF" w:rsidRDefault="006E550B" w:rsidP="006E550B">
            <w:pPr>
              <w:rPr>
                <w:rFonts w:cstheme="minorHAnsi"/>
                <w:b/>
                <w:bCs/>
                <w:sz w:val="18"/>
                <w:szCs w:val="18"/>
              </w:rPr>
            </w:pPr>
            <w:r w:rsidRPr="00D636CF">
              <w:rPr>
                <w:rFonts w:cstheme="minorHAnsi"/>
                <w:b/>
                <w:bCs/>
                <w:sz w:val="18"/>
                <w:szCs w:val="18"/>
              </w:rPr>
              <w:t>LIVE</w:t>
            </w:r>
          </w:p>
          <w:p w14:paraId="6584982C" w14:textId="53A40F2C" w:rsidR="006E550B" w:rsidRPr="00D636CF" w:rsidRDefault="006E550B" w:rsidP="006E550B">
            <w:pPr>
              <w:rPr>
                <w:rFonts w:cstheme="minorHAnsi"/>
                <w:bCs/>
                <w:sz w:val="18"/>
                <w:szCs w:val="18"/>
              </w:rPr>
            </w:pPr>
            <w:r w:rsidRPr="00D636CF">
              <w:rPr>
                <w:rFonts w:cstheme="minorHAnsi"/>
                <w:bCs/>
                <w:sz w:val="18"/>
                <w:szCs w:val="18"/>
              </w:rPr>
              <w:t xml:space="preserve">Reflect on how the theological virtues help Christians live out The Beatitudes.   </w:t>
            </w:r>
          </w:p>
        </w:tc>
        <w:tc>
          <w:tcPr>
            <w:tcW w:w="3686" w:type="dxa"/>
            <w:shd w:val="clear" w:color="auto" w:fill="FFFFFF" w:themeFill="background1"/>
          </w:tcPr>
          <w:p w14:paraId="47FD59A1" w14:textId="77777777" w:rsidR="006E550B" w:rsidRPr="00D636CF" w:rsidRDefault="006E550B" w:rsidP="006E550B">
            <w:pPr>
              <w:rPr>
                <w:rFonts w:cstheme="minorHAnsi"/>
                <w:b/>
                <w:bCs/>
                <w:sz w:val="18"/>
                <w:szCs w:val="18"/>
              </w:rPr>
            </w:pPr>
            <w:r w:rsidRPr="00D636CF">
              <w:rPr>
                <w:rFonts w:cstheme="minorHAnsi"/>
                <w:b/>
                <w:bCs/>
                <w:sz w:val="18"/>
                <w:szCs w:val="18"/>
              </w:rPr>
              <w:t>RESPOND</w:t>
            </w:r>
          </w:p>
          <w:p w14:paraId="5D644536" w14:textId="77777777" w:rsidR="006E550B" w:rsidRPr="00D636CF" w:rsidRDefault="006E550B" w:rsidP="006E550B">
            <w:pPr>
              <w:rPr>
                <w:rFonts w:cstheme="minorHAnsi"/>
                <w:b/>
                <w:bCs/>
                <w:sz w:val="18"/>
                <w:szCs w:val="18"/>
              </w:rPr>
            </w:pPr>
            <w:r w:rsidRPr="00D636CF">
              <w:rPr>
                <w:rFonts w:cstheme="minorHAnsi"/>
                <w:b/>
                <w:bCs/>
                <w:sz w:val="18"/>
                <w:szCs w:val="18"/>
              </w:rPr>
              <w:t xml:space="preserve">Celebration of the Word </w:t>
            </w:r>
          </w:p>
          <w:p w14:paraId="56FC6250" w14:textId="6AC00CA5" w:rsidR="006E550B" w:rsidRPr="00D636CF" w:rsidRDefault="006E550B" w:rsidP="006E550B">
            <w:pPr>
              <w:rPr>
                <w:rFonts w:cstheme="minorHAnsi"/>
                <w:bCs/>
                <w:sz w:val="18"/>
                <w:szCs w:val="18"/>
              </w:rPr>
            </w:pPr>
            <w:r w:rsidRPr="00D636CF">
              <w:rPr>
                <w:rFonts w:cstheme="minorHAnsi"/>
                <w:b/>
                <w:bCs/>
                <w:sz w:val="18"/>
                <w:szCs w:val="18"/>
              </w:rPr>
              <w:t>Assessment – Knowledge capture</w:t>
            </w:r>
          </w:p>
        </w:tc>
      </w:tr>
      <w:tr w:rsidR="006E550B" w:rsidRPr="00D636CF" w14:paraId="5608CBC2" w14:textId="77777777" w:rsidTr="007779AE">
        <w:trPr>
          <w:trHeight w:val="573"/>
        </w:trPr>
        <w:tc>
          <w:tcPr>
            <w:tcW w:w="1555" w:type="dxa"/>
            <w:shd w:val="clear" w:color="auto" w:fill="FFFF00"/>
          </w:tcPr>
          <w:p w14:paraId="3C46F84C" w14:textId="77777777" w:rsidR="006E550B" w:rsidRPr="00D636CF" w:rsidRDefault="006E550B" w:rsidP="00881BEA">
            <w:pPr>
              <w:rPr>
                <w:rFonts w:cstheme="minorHAnsi"/>
                <w:b/>
                <w:bCs/>
                <w:sz w:val="18"/>
                <w:szCs w:val="18"/>
              </w:rPr>
            </w:pPr>
            <w:r w:rsidRPr="00D636CF">
              <w:rPr>
                <w:rFonts w:cstheme="minorHAnsi"/>
                <w:b/>
                <w:bCs/>
                <w:sz w:val="18"/>
                <w:szCs w:val="18"/>
              </w:rPr>
              <w:t xml:space="preserve">Recall and Retrieval </w:t>
            </w:r>
          </w:p>
        </w:tc>
        <w:tc>
          <w:tcPr>
            <w:tcW w:w="3685" w:type="dxa"/>
            <w:shd w:val="clear" w:color="auto" w:fill="FFFFFF" w:themeFill="background1"/>
          </w:tcPr>
          <w:p w14:paraId="09B042DF" w14:textId="1BC8D3AF" w:rsidR="006E550B" w:rsidRPr="00D636CF" w:rsidRDefault="006E550B" w:rsidP="00637FDA">
            <w:pPr>
              <w:pStyle w:val="Title"/>
              <w:numPr>
                <w:ilvl w:val="0"/>
                <w:numId w:val="3"/>
              </w:numPr>
              <w:jc w:val="left"/>
              <w:rPr>
                <w:rFonts w:asciiTheme="minorHAnsi" w:hAnsiTheme="minorHAnsi" w:cstheme="minorHAnsi"/>
                <w:b w:val="0"/>
                <w:bCs w:val="0"/>
                <w:sz w:val="18"/>
                <w:szCs w:val="18"/>
              </w:rPr>
            </w:pPr>
            <w:r w:rsidRPr="00E06ED5">
              <w:rPr>
                <w:rFonts w:asciiTheme="minorHAnsi" w:hAnsiTheme="minorHAnsi" w:cstheme="minorHAnsi"/>
                <w:b w:val="0"/>
                <w:bCs w:val="0"/>
                <w:sz w:val="18"/>
                <w:szCs w:val="18"/>
              </w:rPr>
              <w:t xml:space="preserve">Know and recall which prophets appeared at the Transfiguration. </w:t>
            </w:r>
          </w:p>
        </w:tc>
        <w:tc>
          <w:tcPr>
            <w:tcW w:w="3686" w:type="dxa"/>
            <w:shd w:val="clear" w:color="auto" w:fill="FFFFFF" w:themeFill="background1"/>
          </w:tcPr>
          <w:p w14:paraId="4BF3F648" w14:textId="05E5EDA2" w:rsidR="006E550B" w:rsidRPr="00D636CF" w:rsidRDefault="006E550B" w:rsidP="00637FDA">
            <w:pPr>
              <w:pStyle w:val="Title"/>
              <w:numPr>
                <w:ilvl w:val="0"/>
                <w:numId w:val="3"/>
              </w:numPr>
              <w:ind w:left="178" w:hanging="178"/>
              <w:jc w:val="left"/>
              <w:rPr>
                <w:rFonts w:asciiTheme="minorHAnsi" w:hAnsiTheme="minorHAnsi" w:cstheme="minorHAnsi"/>
                <w:b w:val="0"/>
                <w:bCs w:val="0"/>
                <w:sz w:val="18"/>
                <w:szCs w:val="18"/>
              </w:rPr>
            </w:pPr>
            <w:r w:rsidRPr="00E06ED5">
              <w:rPr>
                <w:rFonts w:asciiTheme="minorHAnsi" w:hAnsiTheme="minorHAnsi" w:cstheme="minorHAnsi"/>
                <w:b w:val="0"/>
                <w:bCs w:val="0"/>
                <w:sz w:val="18"/>
                <w:szCs w:val="18"/>
              </w:rPr>
              <w:t xml:space="preserve">Know the scripture reference for where they can find the Our Father in the New Testament. </w:t>
            </w:r>
          </w:p>
        </w:tc>
        <w:tc>
          <w:tcPr>
            <w:tcW w:w="3543" w:type="dxa"/>
            <w:shd w:val="clear" w:color="auto" w:fill="FFFFFF" w:themeFill="background1"/>
          </w:tcPr>
          <w:p w14:paraId="465627A4" w14:textId="77777777" w:rsidR="006E550B" w:rsidRPr="006E550B" w:rsidRDefault="006E550B" w:rsidP="006E550B">
            <w:pPr>
              <w:pStyle w:val="Title"/>
              <w:numPr>
                <w:ilvl w:val="0"/>
                <w:numId w:val="3"/>
              </w:numPr>
              <w:spacing w:line="240" w:lineRule="auto"/>
              <w:jc w:val="left"/>
              <w:rPr>
                <w:rFonts w:asciiTheme="minorHAnsi" w:hAnsiTheme="minorHAnsi" w:cstheme="minorHAnsi"/>
                <w:b w:val="0"/>
                <w:bCs w:val="0"/>
                <w:sz w:val="18"/>
                <w:szCs w:val="18"/>
              </w:rPr>
            </w:pPr>
            <w:r w:rsidRPr="006E550B">
              <w:rPr>
                <w:rFonts w:asciiTheme="minorHAnsi" w:hAnsiTheme="minorHAnsi" w:cstheme="minorHAnsi"/>
                <w:b w:val="0"/>
                <w:bCs w:val="0"/>
                <w:sz w:val="18"/>
                <w:szCs w:val="18"/>
              </w:rPr>
              <w:t xml:space="preserve">Know what a virtue is. </w:t>
            </w:r>
          </w:p>
          <w:p w14:paraId="693C0C8F" w14:textId="723BA65A" w:rsidR="006E550B" w:rsidRPr="00D636CF" w:rsidRDefault="006E550B" w:rsidP="006E550B">
            <w:pPr>
              <w:pStyle w:val="Title"/>
              <w:numPr>
                <w:ilvl w:val="0"/>
                <w:numId w:val="3"/>
              </w:numPr>
              <w:jc w:val="left"/>
              <w:rPr>
                <w:rFonts w:asciiTheme="minorHAnsi" w:hAnsiTheme="minorHAnsi" w:cstheme="minorHAnsi"/>
                <w:b w:val="0"/>
                <w:bCs w:val="0"/>
                <w:sz w:val="18"/>
                <w:szCs w:val="18"/>
              </w:rPr>
            </w:pPr>
            <w:r w:rsidRPr="006E550B">
              <w:rPr>
                <w:rFonts w:asciiTheme="minorHAnsi" w:hAnsiTheme="minorHAnsi" w:cstheme="minorHAnsi"/>
                <w:b w:val="0"/>
                <w:bCs w:val="0"/>
                <w:sz w:val="18"/>
                <w:szCs w:val="18"/>
              </w:rPr>
              <w:t xml:space="preserve">Know what Jesus’ greatest commandment is. </w:t>
            </w:r>
          </w:p>
        </w:tc>
        <w:tc>
          <w:tcPr>
            <w:tcW w:w="3686" w:type="dxa"/>
            <w:shd w:val="clear" w:color="auto" w:fill="FFFFFF" w:themeFill="background1"/>
          </w:tcPr>
          <w:p w14:paraId="3FBAB313" w14:textId="034E1B05" w:rsidR="006E550B" w:rsidRPr="00D636CF" w:rsidRDefault="006E550B" w:rsidP="00637FDA">
            <w:pPr>
              <w:pStyle w:val="ListParagraph"/>
              <w:numPr>
                <w:ilvl w:val="0"/>
                <w:numId w:val="3"/>
              </w:numPr>
              <w:ind w:left="178" w:hanging="178"/>
              <w:rPr>
                <w:rFonts w:cstheme="minorHAnsi"/>
                <w:sz w:val="18"/>
                <w:szCs w:val="18"/>
              </w:rPr>
            </w:pPr>
            <w:r w:rsidRPr="006E550B">
              <w:rPr>
                <w:rFonts w:cstheme="minorHAnsi"/>
                <w:sz w:val="18"/>
                <w:szCs w:val="18"/>
              </w:rPr>
              <w:t xml:space="preserve">Know and name some of The Beatitudes. </w:t>
            </w:r>
          </w:p>
        </w:tc>
      </w:tr>
      <w:tr w:rsidR="006E550B" w:rsidRPr="00D636CF" w14:paraId="1EE599F5" w14:textId="77777777" w:rsidTr="007779AE">
        <w:trPr>
          <w:trHeight w:val="573"/>
        </w:trPr>
        <w:tc>
          <w:tcPr>
            <w:tcW w:w="1555" w:type="dxa"/>
            <w:shd w:val="clear" w:color="auto" w:fill="FFFF00"/>
          </w:tcPr>
          <w:p w14:paraId="2A7DA9D2" w14:textId="77777777" w:rsidR="006E550B" w:rsidRPr="00D636CF" w:rsidRDefault="006E550B" w:rsidP="00881BEA">
            <w:pPr>
              <w:rPr>
                <w:rFonts w:cstheme="minorHAnsi"/>
                <w:b/>
                <w:bCs/>
                <w:sz w:val="18"/>
                <w:szCs w:val="18"/>
              </w:rPr>
            </w:pPr>
          </w:p>
          <w:p w14:paraId="31E896AF" w14:textId="77777777" w:rsidR="006E550B" w:rsidRPr="00D636CF" w:rsidRDefault="006E550B" w:rsidP="00881BEA">
            <w:pPr>
              <w:rPr>
                <w:rFonts w:cstheme="minorHAnsi"/>
                <w:b/>
                <w:bCs/>
                <w:sz w:val="18"/>
                <w:szCs w:val="18"/>
              </w:rPr>
            </w:pPr>
            <w:r w:rsidRPr="00D636CF">
              <w:rPr>
                <w:rFonts w:cstheme="minorHAnsi"/>
                <w:b/>
                <w:bCs/>
                <w:sz w:val="18"/>
                <w:szCs w:val="18"/>
              </w:rPr>
              <w:t>Sequence of knowledge throughout the lesson</w:t>
            </w:r>
          </w:p>
        </w:tc>
        <w:tc>
          <w:tcPr>
            <w:tcW w:w="3685" w:type="dxa"/>
            <w:shd w:val="clear" w:color="auto" w:fill="FFFFFF" w:themeFill="background1"/>
          </w:tcPr>
          <w:p w14:paraId="42E996A9" w14:textId="77777777" w:rsidR="006E550B" w:rsidRPr="009C12AE" w:rsidRDefault="006E550B" w:rsidP="00881BEA">
            <w:pPr>
              <w:pStyle w:val="Title"/>
              <w:jc w:val="left"/>
              <w:rPr>
                <w:rFonts w:asciiTheme="minorHAnsi" w:hAnsiTheme="minorHAnsi" w:cstheme="minorHAnsi"/>
                <w:sz w:val="18"/>
                <w:szCs w:val="18"/>
              </w:rPr>
            </w:pPr>
            <w:r w:rsidRPr="009C12AE">
              <w:rPr>
                <w:rFonts w:asciiTheme="minorHAnsi" w:hAnsiTheme="minorHAnsi" w:cstheme="minorHAnsi"/>
                <w:sz w:val="18"/>
                <w:szCs w:val="18"/>
              </w:rPr>
              <w:t>Key knowledge:</w:t>
            </w:r>
          </w:p>
          <w:p w14:paraId="16459821" w14:textId="574BDDAF" w:rsidR="006E550B" w:rsidRPr="009C12AE" w:rsidRDefault="006E550B" w:rsidP="009C12AE">
            <w:pPr>
              <w:pStyle w:val="Title"/>
              <w:jc w:val="left"/>
              <w:rPr>
                <w:rFonts w:asciiTheme="minorHAnsi" w:hAnsiTheme="minorHAnsi" w:cstheme="minorHAnsi"/>
                <w:b w:val="0"/>
                <w:bCs w:val="0"/>
                <w:sz w:val="18"/>
                <w:szCs w:val="18"/>
              </w:rPr>
            </w:pPr>
            <w:r w:rsidRPr="009C12AE">
              <w:rPr>
                <w:rFonts w:asciiTheme="minorHAnsi" w:hAnsiTheme="minorHAnsi" w:cstheme="minorHAnsi"/>
                <w:sz w:val="18"/>
                <w:szCs w:val="18"/>
              </w:rPr>
              <w:t>Pupils will know</w:t>
            </w:r>
            <w:r w:rsidRPr="009C12AE">
              <w:rPr>
                <w:rFonts w:asciiTheme="minorHAnsi" w:hAnsiTheme="minorHAnsi" w:cstheme="minorHAnsi"/>
                <w:b w:val="0"/>
                <w:bCs w:val="0"/>
                <w:sz w:val="18"/>
                <w:szCs w:val="18"/>
              </w:rPr>
              <w:t>:</w:t>
            </w:r>
          </w:p>
          <w:p w14:paraId="36A8B865" w14:textId="77777777" w:rsidR="006E550B" w:rsidRPr="00D636CF" w:rsidRDefault="006E550B" w:rsidP="00E06ED5">
            <w:pPr>
              <w:pStyle w:val="Title"/>
              <w:numPr>
                <w:ilvl w:val="0"/>
                <w:numId w:val="2"/>
              </w:numPr>
              <w:ind w:left="172" w:hanging="172"/>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Know that a petition is a form of prayer. </w:t>
            </w:r>
          </w:p>
          <w:p w14:paraId="01B6D309" w14:textId="77777777" w:rsidR="006E550B" w:rsidRPr="00D636CF" w:rsidRDefault="006E550B" w:rsidP="00E06ED5">
            <w:pPr>
              <w:pStyle w:val="Title"/>
              <w:numPr>
                <w:ilvl w:val="0"/>
                <w:numId w:val="2"/>
              </w:numPr>
              <w:ind w:left="172" w:hanging="172"/>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Know that the Our Father prayer is composed of seven petitions. </w:t>
            </w:r>
          </w:p>
          <w:p w14:paraId="5DCAB9AA" w14:textId="77777777" w:rsidR="006E550B" w:rsidRPr="00D636CF" w:rsidRDefault="006E550B" w:rsidP="00E06ED5">
            <w:pPr>
              <w:pStyle w:val="Title"/>
              <w:numPr>
                <w:ilvl w:val="0"/>
                <w:numId w:val="2"/>
              </w:numPr>
              <w:ind w:left="172" w:hanging="172"/>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Know that the Our Father is the perfect prayer given to us by Jesus. </w:t>
            </w:r>
          </w:p>
          <w:p w14:paraId="45418DD8" w14:textId="77777777" w:rsidR="006E550B" w:rsidRPr="00D636CF" w:rsidRDefault="006E550B" w:rsidP="00E06ED5">
            <w:pPr>
              <w:pStyle w:val="Title"/>
              <w:numPr>
                <w:ilvl w:val="0"/>
                <w:numId w:val="2"/>
              </w:numPr>
              <w:ind w:left="172" w:hanging="172"/>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Know that St Thomas Aquinas describes the Our Father as the perfect prayer because it shows Christians how to ask for what they desire in the order they should be desired.</w:t>
            </w:r>
          </w:p>
          <w:p w14:paraId="17E9FE26" w14:textId="7EEB7533" w:rsidR="006E550B" w:rsidRPr="00D636CF" w:rsidRDefault="006E550B" w:rsidP="00E06ED5">
            <w:pPr>
              <w:rPr>
                <w:rFonts w:cstheme="minorHAnsi"/>
                <w:sz w:val="18"/>
                <w:szCs w:val="18"/>
              </w:rPr>
            </w:pPr>
            <w:r w:rsidRPr="00D636CF">
              <w:rPr>
                <w:rFonts w:cstheme="minorHAnsi"/>
                <w:sz w:val="18"/>
                <w:szCs w:val="18"/>
              </w:rPr>
              <w:t xml:space="preserve">The Our Father is a prayer that calls Christians in to a family relationship with God. </w:t>
            </w:r>
          </w:p>
          <w:p w14:paraId="6263B796" w14:textId="3B2816A8" w:rsidR="006E550B" w:rsidRPr="00D636CF" w:rsidRDefault="006E550B" w:rsidP="00674E39">
            <w:pPr>
              <w:rPr>
                <w:rFonts w:cstheme="minorHAnsi"/>
                <w:b/>
                <w:sz w:val="18"/>
                <w:szCs w:val="18"/>
              </w:rPr>
            </w:pPr>
          </w:p>
        </w:tc>
        <w:tc>
          <w:tcPr>
            <w:tcW w:w="3686" w:type="dxa"/>
            <w:shd w:val="clear" w:color="auto" w:fill="FFFFFF" w:themeFill="background1"/>
          </w:tcPr>
          <w:p w14:paraId="2686E669" w14:textId="77777777" w:rsidR="006E550B" w:rsidRPr="00D636CF" w:rsidRDefault="006E550B"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204219B8" w14:textId="77777777" w:rsidR="006E550B" w:rsidRPr="00D636CF" w:rsidRDefault="006E550B"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0E1E7BFB" w14:textId="77777777" w:rsidR="006E550B" w:rsidRDefault="006E550B" w:rsidP="006E550B">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and explain what the theological virtues are. </w:t>
            </w:r>
          </w:p>
          <w:p w14:paraId="243AD1E2" w14:textId="4286F8D7" w:rsidR="006E550B" w:rsidRPr="00D636CF" w:rsidRDefault="006E550B" w:rsidP="006E550B">
            <w:pPr>
              <w:pStyle w:val="ListParagraph"/>
              <w:numPr>
                <w:ilvl w:val="0"/>
                <w:numId w:val="5"/>
              </w:numPr>
              <w:rPr>
                <w:rFonts w:cstheme="minorHAnsi"/>
                <w:sz w:val="18"/>
                <w:szCs w:val="18"/>
              </w:rPr>
            </w:pPr>
            <w:r>
              <w:rPr>
                <w:rFonts w:cstheme="minorHAnsi"/>
                <w:sz w:val="18"/>
                <w:szCs w:val="18"/>
              </w:rPr>
              <w:t xml:space="preserve">Know that the theological virtues link with Jesus’ teachings in The Beatitudes. </w:t>
            </w:r>
          </w:p>
        </w:tc>
        <w:tc>
          <w:tcPr>
            <w:tcW w:w="3543" w:type="dxa"/>
            <w:shd w:val="clear" w:color="auto" w:fill="FFFFFF" w:themeFill="background1"/>
          </w:tcPr>
          <w:p w14:paraId="7F92871E" w14:textId="77777777" w:rsidR="006E550B" w:rsidRPr="00D636CF" w:rsidRDefault="006E550B"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335676B2" w14:textId="77777777" w:rsidR="006E550B" w:rsidRPr="00D636CF" w:rsidRDefault="006E550B"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2ED5D545" w14:textId="77777777" w:rsidR="006E550B" w:rsidRDefault="006E550B" w:rsidP="006E550B">
            <w:pPr>
              <w:pStyle w:val="ListParagraph"/>
              <w:numPr>
                <w:ilvl w:val="0"/>
                <w:numId w:val="9"/>
              </w:numPr>
              <w:rPr>
                <w:rFonts w:cstheme="minorHAnsi"/>
                <w:sz w:val="18"/>
                <w:szCs w:val="18"/>
              </w:rPr>
            </w:pPr>
            <w:r>
              <w:rPr>
                <w:rFonts w:cstheme="minorHAnsi"/>
                <w:sz w:val="18"/>
                <w:szCs w:val="18"/>
              </w:rPr>
              <w:t xml:space="preserve">Know what a virtue is. </w:t>
            </w:r>
          </w:p>
          <w:p w14:paraId="5C63761B" w14:textId="77777777" w:rsidR="006E550B" w:rsidRDefault="006E550B" w:rsidP="006E550B">
            <w:pPr>
              <w:pStyle w:val="ListParagraph"/>
              <w:numPr>
                <w:ilvl w:val="0"/>
                <w:numId w:val="9"/>
              </w:numPr>
              <w:rPr>
                <w:rFonts w:cstheme="minorHAnsi"/>
                <w:sz w:val="18"/>
                <w:szCs w:val="18"/>
              </w:rPr>
            </w:pPr>
            <w:r>
              <w:rPr>
                <w:rFonts w:cstheme="minorHAnsi"/>
                <w:sz w:val="18"/>
                <w:szCs w:val="18"/>
              </w:rPr>
              <w:t xml:space="preserve">Know and explain what the theological virtues are and name them. </w:t>
            </w:r>
            <w:r w:rsidRPr="00D636CF">
              <w:rPr>
                <w:rFonts w:cstheme="minorHAnsi"/>
                <w:sz w:val="18"/>
                <w:szCs w:val="18"/>
              </w:rPr>
              <w:t xml:space="preserve"> </w:t>
            </w:r>
          </w:p>
          <w:p w14:paraId="6EB6D2EE" w14:textId="77777777" w:rsidR="006E550B" w:rsidRDefault="006E550B" w:rsidP="006E550B">
            <w:pPr>
              <w:pStyle w:val="ListParagraph"/>
              <w:numPr>
                <w:ilvl w:val="0"/>
                <w:numId w:val="9"/>
              </w:numPr>
              <w:rPr>
                <w:rFonts w:cstheme="minorHAnsi"/>
                <w:sz w:val="18"/>
                <w:szCs w:val="18"/>
              </w:rPr>
            </w:pPr>
            <w:r w:rsidRPr="00D636CF">
              <w:rPr>
                <w:rFonts w:cstheme="minorHAnsi"/>
                <w:sz w:val="18"/>
                <w:szCs w:val="18"/>
              </w:rPr>
              <w:t xml:space="preserve">Know that the Church teaches that Christian hope and charity unfold from the Beatitudes as they show the path to a life in Christ.  </w:t>
            </w:r>
          </w:p>
          <w:p w14:paraId="27FB1998" w14:textId="2BDC506C" w:rsidR="006E550B" w:rsidRPr="006E550B" w:rsidRDefault="006E550B" w:rsidP="006E550B">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Pr="006E550B">
              <w:rPr>
                <w:rFonts w:asciiTheme="minorHAnsi" w:hAnsiTheme="minorHAnsi" w:cstheme="minorHAnsi"/>
                <w:b w:val="0"/>
                <w:bCs w:val="0"/>
                <w:sz w:val="18"/>
                <w:szCs w:val="18"/>
              </w:rPr>
              <w:t xml:space="preserve">Know some ways that the theological virtues help Christians live out The Beatitudes.   </w:t>
            </w:r>
          </w:p>
        </w:tc>
        <w:tc>
          <w:tcPr>
            <w:tcW w:w="3686" w:type="dxa"/>
            <w:shd w:val="clear" w:color="auto" w:fill="FFFFFF" w:themeFill="background1"/>
          </w:tcPr>
          <w:p w14:paraId="67119F5B" w14:textId="77777777" w:rsidR="006E550B" w:rsidRPr="00D636CF" w:rsidRDefault="006E550B"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14:paraId="2A1B4D50" w14:textId="77777777" w:rsidR="006E550B" w:rsidRPr="00D636CF" w:rsidRDefault="006E550B"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0CFDE1A7" w14:textId="77777777" w:rsidR="006E550B" w:rsidRDefault="006E550B" w:rsidP="006E550B">
            <w:pPr>
              <w:pStyle w:val="Title"/>
              <w:numPr>
                <w:ilvl w:val="0"/>
                <w:numId w:val="5"/>
              </w:numPr>
              <w:ind w:left="235" w:hanging="284"/>
              <w:jc w:val="left"/>
              <w:rPr>
                <w:rFonts w:asciiTheme="minorHAnsi" w:hAnsiTheme="minorHAnsi" w:cstheme="minorHAnsi"/>
                <w:b w:val="0"/>
                <w:sz w:val="18"/>
                <w:szCs w:val="18"/>
              </w:rPr>
            </w:pPr>
            <w:r w:rsidRPr="00D636CF">
              <w:rPr>
                <w:rFonts w:asciiTheme="minorHAnsi" w:hAnsiTheme="minorHAnsi" w:cstheme="minorHAnsi"/>
                <w:b w:val="0"/>
                <w:sz w:val="18"/>
                <w:szCs w:val="18"/>
              </w:rPr>
              <w:t xml:space="preserve">Know the core knowledge outlined throughout the unit.  </w:t>
            </w:r>
          </w:p>
          <w:p w14:paraId="197F9A86" w14:textId="02C6714E" w:rsidR="006E550B" w:rsidRPr="000631A1" w:rsidRDefault="006E550B" w:rsidP="007779AE">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sz w:val="18"/>
                <w:szCs w:val="18"/>
              </w:rPr>
              <w:t xml:space="preserve">Revisit Knowledge </w:t>
            </w:r>
            <w:proofErr w:type="spellStart"/>
            <w:r>
              <w:rPr>
                <w:rFonts w:asciiTheme="minorHAnsi" w:hAnsiTheme="minorHAnsi" w:cstheme="minorHAnsi"/>
                <w:b w:val="0"/>
                <w:sz w:val="18"/>
                <w:szCs w:val="18"/>
              </w:rPr>
              <w:t>Organiser</w:t>
            </w:r>
            <w:proofErr w:type="spellEnd"/>
          </w:p>
        </w:tc>
      </w:tr>
      <w:tr w:rsidR="006E550B" w:rsidRPr="00D636CF" w14:paraId="67BE77DF" w14:textId="77777777" w:rsidTr="007779AE">
        <w:trPr>
          <w:trHeight w:val="573"/>
        </w:trPr>
        <w:tc>
          <w:tcPr>
            <w:tcW w:w="1555" w:type="dxa"/>
            <w:shd w:val="clear" w:color="auto" w:fill="FFFF00"/>
          </w:tcPr>
          <w:p w14:paraId="695012F5" w14:textId="77777777" w:rsidR="006E550B" w:rsidRPr="00D636CF" w:rsidRDefault="006E550B" w:rsidP="00881BEA">
            <w:pPr>
              <w:rPr>
                <w:rFonts w:cstheme="minorHAnsi"/>
                <w:b/>
                <w:bCs/>
                <w:sz w:val="18"/>
                <w:szCs w:val="18"/>
              </w:rPr>
            </w:pPr>
            <w:r w:rsidRPr="00D636CF">
              <w:rPr>
                <w:rFonts w:cstheme="minorHAnsi"/>
                <w:b/>
                <w:bCs/>
                <w:sz w:val="18"/>
                <w:szCs w:val="18"/>
              </w:rPr>
              <w:t>Key Skills/disciplinary knowledge</w:t>
            </w:r>
          </w:p>
        </w:tc>
        <w:tc>
          <w:tcPr>
            <w:tcW w:w="3685" w:type="dxa"/>
            <w:shd w:val="clear" w:color="auto" w:fill="FFFFFF" w:themeFill="background1"/>
          </w:tcPr>
          <w:p w14:paraId="192CB658" w14:textId="77777777" w:rsidR="006E550B" w:rsidRPr="00E06ED5" w:rsidRDefault="006E550B" w:rsidP="00E06ED5">
            <w:pPr>
              <w:pStyle w:val="Title"/>
              <w:spacing w:line="240" w:lineRule="auto"/>
              <w:jc w:val="left"/>
              <w:rPr>
                <w:rFonts w:asciiTheme="minorHAnsi" w:hAnsiTheme="minorHAnsi" w:cstheme="minorHAnsi"/>
                <w:b w:val="0"/>
                <w:bCs w:val="0"/>
                <w:sz w:val="18"/>
                <w:szCs w:val="18"/>
              </w:rPr>
            </w:pPr>
            <w:r w:rsidRPr="00E06ED5">
              <w:rPr>
                <w:rFonts w:asciiTheme="minorHAnsi" w:hAnsiTheme="minorHAnsi" w:cstheme="minorHAnsi"/>
                <w:sz w:val="18"/>
                <w:szCs w:val="18"/>
              </w:rPr>
              <w:t>U5.3.5</w:t>
            </w:r>
            <w:r w:rsidRPr="00E06ED5">
              <w:rPr>
                <w:rFonts w:asciiTheme="minorHAnsi" w:hAnsiTheme="minorHAnsi" w:cstheme="minorHAnsi"/>
                <w:b w:val="0"/>
                <w:bCs w:val="0"/>
                <w:sz w:val="18"/>
                <w:szCs w:val="18"/>
              </w:rPr>
              <w:t xml:space="preserve"> - Make links between the seven petitions (requests) of the Our Father and their meaning for Christians.</w:t>
            </w:r>
          </w:p>
          <w:p w14:paraId="635C0E7B" w14:textId="77777777" w:rsidR="006E550B" w:rsidRPr="00E06ED5" w:rsidRDefault="006E550B" w:rsidP="00E06ED5">
            <w:pPr>
              <w:pStyle w:val="Title"/>
              <w:spacing w:line="240" w:lineRule="auto"/>
              <w:rPr>
                <w:rFonts w:asciiTheme="minorHAnsi" w:hAnsiTheme="minorHAnsi" w:cstheme="minorHAnsi"/>
                <w:b w:val="0"/>
                <w:bCs w:val="0"/>
                <w:sz w:val="18"/>
                <w:szCs w:val="18"/>
              </w:rPr>
            </w:pPr>
          </w:p>
          <w:p w14:paraId="047FC18E" w14:textId="5DA46D95" w:rsidR="006E550B" w:rsidRPr="00D636CF" w:rsidRDefault="006E550B" w:rsidP="00E06ED5">
            <w:pPr>
              <w:pStyle w:val="Title"/>
              <w:jc w:val="left"/>
              <w:rPr>
                <w:rFonts w:asciiTheme="minorHAnsi" w:hAnsiTheme="minorHAnsi" w:cstheme="minorHAnsi"/>
                <w:b w:val="0"/>
                <w:bCs w:val="0"/>
                <w:sz w:val="18"/>
                <w:szCs w:val="18"/>
              </w:rPr>
            </w:pPr>
            <w:r w:rsidRPr="00E06ED5">
              <w:rPr>
                <w:rFonts w:asciiTheme="minorHAnsi" w:hAnsiTheme="minorHAnsi" w:cstheme="minorHAnsi"/>
                <w:sz w:val="18"/>
                <w:szCs w:val="18"/>
              </w:rPr>
              <w:t>R5.3.2</w:t>
            </w:r>
            <w:r w:rsidRPr="00E06ED5">
              <w:rPr>
                <w:rFonts w:asciiTheme="minorHAnsi" w:hAnsiTheme="minorHAnsi" w:cstheme="minorHAnsi"/>
                <w:b w:val="0"/>
                <w:bCs w:val="0"/>
                <w:sz w:val="18"/>
                <w:szCs w:val="18"/>
              </w:rPr>
              <w:t xml:space="preserve"> - Reflecting on why Jesus invites us to call God ‘Father’.</w:t>
            </w:r>
          </w:p>
        </w:tc>
        <w:tc>
          <w:tcPr>
            <w:tcW w:w="3686" w:type="dxa"/>
            <w:shd w:val="clear" w:color="auto" w:fill="FFFFFF" w:themeFill="background1"/>
          </w:tcPr>
          <w:p w14:paraId="44059C14" w14:textId="77777777" w:rsidR="006E550B" w:rsidRPr="00D636CF" w:rsidRDefault="006E550B" w:rsidP="006E550B">
            <w:pPr>
              <w:autoSpaceDE w:val="0"/>
              <w:autoSpaceDN w:val="0"/>
              <w:adjustRightInd w:val="0"/>
              <w:rPr>
                <w:rFonts w:cstheme="minorHAnsi"/>
                <w:sz w:val="18"/>
                <w:szCs w:val="18"/>
              </w:rPr>
            </w:pPr>
            <w:r w:rsidRPr="00D636CF">
              <w:rPr>
                <w:rFonts w:cstheme="minorHAnsi"/>
                <w:b/>
                <w:bCs/>
                <w:sz w:val="18"/>
                <w:szCs w:val="18"/>
              </w:rPr>
              <w:t>U5.3.6</w:t>
            </w:r>
            <w:r w:rsidRPr="00D636CF">
              <w:rPr>
                <w:rFonts w:cstheme="minorHAnsi"/>
                <w:sz w:val="18"/>
                <w:szCs w:val="18"/>
              </w:rPr>
              <w:t xml:space="preserve"> - Show understanding of how the virtue of either hope or charity (love) links with Jesus’ teaching in</w:t>
            </w:r>
          </w:p>
          <w:p w14:paraId="6C233AE1" w14:textId="26418901" w:rsidR="006E550B" w:rsidRPr="00D636CF" w:rsidRDefault="006E550B" w:rsidP="006E550B">
            <w:pPr>
              <w:autoSpaceDE w:val="0"/>
              <w:autoSpaceDN w:val="0"/>
              <w:adjustRightInd w:val="0"/>
              <w:rPr>
                <w:rFonts w:cstheme="minorHAnsi"/>
                <w:sz w:val="18"/>
                <w:szCs w:val="18"/>
              </w:rPr>
            </w:pPr>
            <w:r w:rsidRPr="00D636CF">
              <w:rPr>
                <w:rFonts w:cstheme="minorHAnsi"/>
                <w:sz w:val="18"/>
                <w:szCs w:val="18"/>
              </w:rPr>
              <w:t>the Beatitudes.</w:t>
            </w:r>
          </w:p>
        </w:tc>
        <w:tc>
          <w:tcPr>
            <w:tcW w:w="3543" w:type="dxa"/>
            <w:shd w:val="clear" w:color="auto" w:fill="FFFFFF" w:themeFill="background1"/>
          </w:tcPr>
          <w:p w14:paraId="05DB791E" w14:textId="4F9CFFEA" w:rsidR="006E550B" w:rsidRPr="00D636CF" w:rsidRDefault="006E550B" w:rsidP="005B0223">
            <w:pPr>
              <w:autoSpaceDE w:val="0"/>
              <w:autoSpaceDN w:val="0"/>
              <w:adjustRightInd w:val="0"/>
              <w:rPr>
                <w:rFonts w:cstheme="minorHAnsi"/>
                <w:sz w:val="18"/>
                <w:szCs w:val="18"/>
              </w:rPr>
            </w:pPr>
            <w:r w:rsidRPr="00D636CF">
              <w:rPr>
                <w:rFonts w:cstheme="minorHAnsi"/>
                <w:b/>
                <w:bCs/>
                <w:sz w:val="18"/>
                <w:szCs w:val="18"/>
              </w:rPr>
              <w:t>R5.3.</w:t>
            </w:r>
            <w:r>
              <w:rPr>
                <w:rFonts w:cstheme="minorHAnsi"/>
                <w:b/>
                <w:bCs/>
                <w:sz w:val="18"/>
                <w:szCs w:val="18"/>
              </w:rPr>
              <w:t>4</w:t>
            </w:r>
            <w:r w:rsidRPr="00D636CF">
              <w:rPr>
                <w:rFonts w:cstheme="minorHAnsi"/>
                <w:b/>
                <w:bCs/>
                <w:sz w:val="18"/>
                <w:szCs w:val="18"/>
              </w:rPr>
              <w:t xml:space="preserve"> - </w:t>
            </w:r>
            <w:r w:rsidRPr="00D636CF">
              <w:rPr>
                <w:rFonts w:cstheme="minorHAnsi"/>
                <w:sz w:val="18"/>
                <w:szCs w:val="18"/>
              </w:rPr>
              <w:t>Reflecting on how the communities they are part of could be transformed if everyone chose to love their neighbour as themselves.</w:t>
            </w:r>
          </w:p>
        </w:tc>
        <w:tc>
          <w:tcPr>
            <w:tcW w:w="3686" w:type="dxa"/>
            <w:shd w:val="clear" w:color="auto" w:fill="FFFFFF" w:themeFill="background1"/>
          </w:tcPr>
          <w:p w14:paraId="7ECD4F0D" w14:textId="6E9422BD" w:rsidR="006E550B" w:rsidRPr="00D636CF" w:rsidRDefault="006E550B" w:rsidP="005B0223">
            <w:pPr>
              <w:rPr>
                <w:rFonts w:cstheme="minorHAnsi"/>
                <w:sz w:val="18"/>
                <w:szCs w:val="18"/>
              </w:rPr>
            </w:pPr>
          </w:p>
        </w:tc>
      </w:tr>
      <w:tr w:rsidR="006E550B" w:rsidRPr="00D636CF" w14:paraId="2443F75D" w14:textId="77777777" w:rsidTr="007779AE">
        <w:trPr>
          <w:trHeight w:val="573"/>
        </w:trPr>
        <w:tc>
          <w:tcPr>
            <w:tcW w:w="1555" w:type="dxa"/>
            <w:shd w:val="clear" w:color="auto" w:fill="FFFF00"/>
          </w:tcPr>
          <w:p w14:paraId="11099821" w14:textId="77777777" w:rsidR="006E550B" w:rsidRPr="00D636CF" w:rsidRDefault="006E550B" w:rsidP="00881BEA">
            <w:pPr>
              <w:rPr>
                <w:rFonts w:cstheme="minorHAnsi"/>
                <w:b/>
                <w:bCs/>
                <w:sz w:val="18"/>
                <w:szCs w:val="18"/>
              </w:rPr>
            </w:pPr>
            <w:r w:rsidRPr="00D636CF">
              <w:rPr>
                <w:rFonts w:cstheme="minorHAnsi"/>
                <w:b/>
                <w:bCs/>
                <w:sz w:val="18"/>
                <w:szCs w:val="18"/>
              </w:rPr>
              <w:t>Main teaching activity</w:t>
            </w:r>
          </w:p>
          <w:p w14:paraId="381DF5F7" w14:textId="74478D2D" w:rsidR="006E550B" w:rsidRPr="00D636CF" w:rsidRDefault="006E550B" w:rsidP="00881BEA">
            <w:pPr>
              <w:rPr>
                <w:rFonts w:cstheme="minorHAnsi"/>
                <w:b/>
                <w:bCs/>
                <w:i/>
                <w:iCs/>
                <w:sz w:val="18"/>
                <w:szCs w:val="18"/>
              </w:rPr>
            </w:pPr>
          </w:p>
        </w:tc>
        <w:tc>
          <w:tcPr>
            <w:tcW w:w="3685" w:type="dxa"/>
            <w:shd w:val="clear" w:color="auto" w:fill="FFFFFF" w:themeFill="background1"/>
          </w:tcPr>
          <w:p w14:paraId="6F0C19B0" w14:textId="17712D5C" w:rsidR="006E550B" w:rsidRPr="00E06ED5" w:rsidRDefault="006E550B" w:rsidP="00E06ED5">
            <w:pPr>
              <w:pStyle w:val="ListParagraph"/>
              <w:ind w:left="360" w:right="-105"/>
              <w:rPr>
                <w:rFonts w:eastAsia="Times New Roman" w:cstheme="minorHAnsi"/>
                <w:sz w:val="18"/>
                <w:szCs w:val="18"/>
                <w:lang w:val="en-US"/>
              </w:rPr>
            </w:pPr>
            <w:r>
              <w:rPr>
                <w:rFonts w:eastAsia="Times New Roman" w:cstheme="minorHAnsi"/>
                <w:sz w:val="18"/>
                <w:szCs w:val="18"/>
                <w:lang w:val="en-US"/>
              </w:rPr>
              <w:t xml:space="preserve">1.  </w:t>
            </w:r>
            <w:r w:rsidRPr="00E06ED5">
              <w:rPr>
                <w:rFonts w:eastAsia="Times New Roman" w:cstheme="minorHAnsi"/>
                <w:sz w:val="18"/>
                <w:szCs w:val="18"/>
                <w:lang w:val="en-US"/>
              </w:rPr>
              <w:t xml:space="preserve">Teacher to display the Our Father prayer with clear seven petitions. </w:t>
            </w:r>
          </w:p>
          <w:p w14:paraId="3E42585E" w14:textId="77777777" w:rsidR="006E550B" w:rsidRPr="00E06ED5" w:rsidRDefault="006E550B" w:rsidP="00E06ED5">
            <w:pPr>
              <w:pStyle w:val="ListParagraph"/>
              <w:numPr>
                <w:ilvl w:val="0"/>
                <w:numId w:val="8"/>
              </w:numPr>
              <w:ind w:right="-105"/>
              <w:rPr>
                <w:rFonts w:eastAsia="Times New Roman" w:cstheme="minorHAnsi"/>
                <w:sz w:val="18"/>
                <w:szCs w:val="18"/>
                <w:lang w:val="en-US"/>
              </w:rPr>
            </w:pPr>
            <w:r w:rsidRPr="00E06ED5">
              <w:rPr>
                <w:rFonts w:eastAsia="Times New Roman" w:cstheme="minorHAnsi"/>
                <w:sz w:val="18"/>
                <w:szCs w:val="18"/>
                <w:lang w:val="en-US"/>
              </w:rPr>
              <w:t xml:space="preserve">Model using one of the petitions and what the meaning is for Christians. </w:t>
            </w:r>
          </w:p>
          <w:p w14:paraId="1244E97D" w14:textId="77777777" w:rsidR="006E550B" w:rsidRPr="00E06ED5" w:rsidRDefault="006E550B" w:rsidP="00E06ED5">
            <w:pPr>
              <w:pStyle w:val="ListParagraph"/>
              <w:numPr>
                <w:ilvl w:val="0"/>
                <w:numId w:val="8"/>
              </w:numPr>
              <w:ind w:right="-105"/>
              <w:rPr>
                <w:rFonts w:eastAsia="Times New Roman" w:cstheme="minorHAnsi"/>
                <w:sz w:val="18"/>
                <w:szCs w:val="18"/>
                <w:lang w:val="en-US"/>
              </w:rPr>
            </w:pPr>
            <w:r w:rsidRPr="00E06ED5">
              <w:rPr>
                <w:rFonts w:eastAsia="Times New Roman" w:cstheme="minorHAnsi"/>
                <w:sz w:val="18"/>
                <w:szCs w:val="18"/>
                <w:lang w:val="en-US"/>
              </w:rPr>
              <w:t xml:space="preserve">Give the other petitions out to children to discuss. </w:t>
            </w:r>
          </w:p>
          <w:p w14:paraId="78BE23FE" w14:textId="77777777" w:rsidR="006E550B" w:rsidRPr="00E06ED5" w:rsidRDefault="006E550B" w:rsidP="00E06ED5">
            <w:pPr>
              <w:pStyle w:val="ListParagraph"/>
              <w:numPr>
                <w:ilvl w:val="0"/>
                <w:numId w:val="8"/>
              </w:numPr>
              <w:ind w:right="-105"/>
              <w:rPr>
                <w:rFonts w:eastAsia="Times New Roman" w:cstheme="minorHAnsi"/>
                <w:sz w:val="18"/>
                <w:szCs w:val="18"/>
                <w:lang w:val="en-US"/>
              </w:rPr>
            </w:pPr>
            <w:r w:rsidRPr="00E06ED5">
              <w:rPr>
                <w:rFonts w:eastAsia="Times New Roman" w:cstheme="minorHAnsi"/>
                <w:sz w:val="18"/>
                <w:szCs w:val="18"/>
                <w:lang w:val="en-US"/>
              </w:rPr>
              <w:t xml:space="preserve">Record in their book for one of the other petitions and explain the meaning for Christians. </w:t>
            </w:r>
          </w:p>
          <w:p w14:paraId="4A9A206D" w14:textId="3177C155" w:rsidR="006E550B" w:rsidRPr="00D636CF" w:rsidRDefault="006E550B" w:rsidP="00E06ED5">
            <w:pPr>
              <w:pStyle w:val="Title"/>
              <w:numPr>
                <w:ilvl w:val="0"/>
                <w:numId w:val="8"/>
              </w:numPr>
              <w:jc w:val="left"/>
              <w:rPr>
                <w:rFonts w:asciiTheme="minorHAnsi" w:hAnsiTheme="minorHAnsi" w:cstheme="minorHAnsi"/>
                <w:b w:val="0"/>
                <w:bCs w:val="0"/>
                <w:sz w:val="18"/>
                <w:szCs w:val="18"/>
              </w:rPr>
            </w:pPr>
            <w:r w:rsidRPr="00E06ED5">
              <w:rPr>
                <w:rFonts w:asciiTheme="minorHAnsi" w:eastAsiaTheme="minorHAnsi" w:hAnsiTheme="minorHAnsi" w:cstheme="minorHAnsi"/>
                <w:b w:val="0"/>
                <w:bCs w:val="0"/>
                <w:sz w:val="18"/>
                <w:szCs w:val="18"/>
                <w:lang w:val="en-GB"/>
              </w:rPr>
              <w:lastRenderedPageBreak/>
              <w:t xml:space="preserve">Reflect on why Jesus invites us to call God ‘Father’. </w:t>
            </w:r>
          </w:p>
          <w:p w14:paraId="757ACD49" w14:textId="77777777" w:rsidR="006E550B" w:rsidRPr="00D636CF" w:rsidRDefault="006E550B" w:rsidP="00C77F71">
            <w:pPr>
              <w:pStyle w:val="Title"/>
              <w:jc w:val="left"/>
              <w:rPr>
                <w:rFonts w:asciiTheme="minorHAnsi" w:hAnsiTheme="minorHAnsi" w:cstheme="minorHAnsi"/>
                <w:b w:val="0"/>
                <w:bCs w:val="0"/>
                <w:sz w:val="18"/>
                <w:szCs w:val="18"/>
              </w:rPr>
            </w:pPr>
          </w:p>
          <w:p w14:paraId="5C828C8E" w14:textId="5DCBFB76" w:rsidR="006E550B" w:rsidRPr="00D636CF" w:rsidRDefault="006E550B" w:rsidP="00C77F71">
            <w:pPr>
              <w:pStyle w:val="Title"/>
              <w:jc w:val="left"/>
              <w:rPr>
                <w:rFonts w:asciiTheme="minorHAnsi" w:hAnsiTheme="minorHAnsi" w:cstheme="minorHAnsi"/>
                <w:b w:val="0"/>
                <w:bCs w:val="0"/>
                <w:sz w:val="18"/>
                <w:szCs w:val="18"/>
              </w:rPr>
            </w:pPr>
          </w:p>
        </w:tc>
        <w:tc>
          <w:tcPr>
            <w:tcW w:w="3686" w:type="dxa"/>
            <w:shd w:val="clear" w:color="auto" w:fill="FFFFFF" w:themeFill="background1"/>
          </w:tcPr>
          <w:p w14:paraId="71878B26" w14:textId="16A04EE0" w:rsidR="006E550B" w:rsidRPr="006E550B" w:rsidRDefault="006E550B" w:rsidP="006E550B">
            <w:pPr>
              <w:pStyle w:val="Title"/>
              <w:spacing w:line="240" w:lineRule="auto"/>
              <w:jc w:val="left"/>
              <w:rPr>
                <w:rFonts w:asciiTheme="minorHAnsi" w:hAnsiTheme="minorHAnsi" w:cstheme="minorHAnsi"/>
                <w:b w:val="0"/>
                <w:bCs w:val="0"/>
                <w:sz w:val="18"/>
                <w:szCs w:val="18"/>
              </w:rPr>
            </w:pPr>
            <w:r w:rsidRPr="006E550B">
              <w:rPr>
                <w:rFonts w:asciiTheme="minorHAnsi" w:hAnsiTheme="minorHAnsi" w:cstheme="minorHAnsi"/>
                <w:b w:val="0"/>
                <w:bCs w:val="0"/>
                <w:sz w:val="18"/>
                <w:szCs w:val="18"/>
              </w:rPr>
              <w:lastRenderedPageBreak/>
              <w:t>1.</w:t>
            </w:r>
            <w:r>
              <w:rPr>
                <w:rFonts w:asciiTheme="minorHAnsi" w:hAnsiTheme="minorHAnsi" w:cstheme="minorHAnsi"/>
                <w:b w:val="0"/>
                <w:bCs w:val="0"/>
                <w:sz w:val="18"/>
                <w:szCs w:val="18"/>
              </w:rPr>
              <w:t xml:space="preserve">  </w:t>
            </w:r>
            <w:r w:rsidRPr="006E550B">
              <w:rPr>
                <w:rFonts w:asciiTheme="minorHAnsi" w:hAnsiTheme="minorHAnsi" w:cstheme="minorHAnsi"/>
                <w:b w:val="0"/>
                <w:bCs w:val="0"/>
                <w:sz w:val="18"/>
                <w:szCs w:val="18"/>
              </w:rPr>
              <w:t>Revisit The Beatitudes and Jesus’ greatest commandment. (Luke 10:27 or Matthew 22:36-40)</w:t>
            </w:r>
          </w:p>
          <w:p w14:paraId="77F2308E" w14:textId="46B9710D" w:rsidR="006E550B" w:rsidRPr="006E550B" w:rsidRDefault="006E550B" w:rsidP="006E550B">
            <w:pPr>
              <w:pStyle w:val="Title"/>
              <w:spacing w:line="240" w:lineRule="auto"/>
              <w:jc w:val="left"/>
              <w:rPr>
                <w:rFonts w:asciiTheme="minorHAnsi" w:hAnsiTheme="minorHAnsi" w:cstheme="minorHAnsi"/>
                <w:b w:val="0"/>
                <w:bCs w:val="0"/>
                <w:sz w:val="18"/>
                <w:szCs w:val="18"/>
              </w:rPr>
            </w:pPr>
            <w:r w:rsidRPr="006E550B">
              <w:rPr>
                <w:rFonts w:asciiTheme="minorHAnsi" w:hAnsiTheme="minorHAnsi" w:cstheme="minorHAnsi"/>
                <w:b w:val="0"/>
                <w:bCs w:val="0"/>
                <w:sz w:val="18"/>
                <w:szCs w:val="18"/>
              </w:rPr>
              <w:t>2.</w:t>
            </w:r>
            <w:r>
              <w:rPr>
                <w:rFonts w:asciiTheme="minorHAnsi" w:hAnsiTheme="minorHAnsi" w:cstheme="minorHAnsi"/>
                <w:b w:val="0"/>
                <w:bCs w:val="0"/>
                <w:sz w:val="18"/>
                <w:szCs w:val="18"/>
              </w:rPr>
              <w:t xml:space="preserve">  </w:t>
            </w:r>
            <w:r w:rsidRPr="006E550B">
              <w:rPr>
                <w:rFonts w:asciiTheme="minorHAnsi" w:hAnsiTheme="minorHAnsi" w:cstheme="minorHAnsi"/>
                <w:b w:val="0"/>
                <w:bCs w:val="0"/>
                <w:sz w:val="18"/>
                <w:szCs w:val="18"/>
              </w:rPr>
              <w:t xml:space="preserve">Introduce (or revisit) the Theological virtues (faith, hope and love (charity). </w:t>
            </w:r>
          </w:p>
          <w:p w14:paraId="213DAC40" w14:textId="22C90AE3" w:rsidR="006E550B" w:rsidRPr="006E550B" w:rsidRDefault="006E550B" w:rsidP="006E550B">
            <w:pPr>
              <w:pStyle w:val="Title"/>
              <w:spacing w:line="240" w:lineRule="auto"/>
              <w:jc w:val="left"/>
              <w:rPr>
                <w:rFonts w:asciiTheme="minorHAnsi" w:hAnsiTheme="minorHAnsi" w:cstheme="minorHAnsi"/>
                <w:b w:val="0"/>
                <w:bCs w:val="0"/>
                <w:sz w:val="18"/>
                <w:szCs w:val="18"/>
              </w:rPr>
            </w:pPr>
            <w:r w:rsidRPr="006E550B">
              <w:rPr>
                <w:rFonts w:asciiTheme="minorHAnsi" w:hAnsiTheme="minorHAnsi" w:cstheme="minorHAnsi"/>
                <w:b w:val="0"/>
                <w:bCs w:val="0"/>
                <w:sz w:val="18"/>
                <w:szCs w:val="18"/>
              </w:rPr>
              <w:t>3.</w:t>
            </w:r>
            <w:r>
              <w:rPr>
                <w:rFonts w:asciiTheme="minorHAnsi" w:hAnsiTheme="minorHAnsi" w:cstheme="minorHAnsi"/>
                <w:b w:val="0"/>
                <w:bCs w:val="0"/>
                <w:sz w:val="18"/>
                <w:szCs w:val="18"/>
              </w:rPr>
              <w:t xml:space="preserve">  </w:t>
            </w:r>
            <w:r w:rsidRPr="006E550B">
              <w:rPr>
                <w:rFonts w:asciiTheme="minorHAnsi" w:hAnsiTheme="minorHAnsi" w:cstheme="minorHAnsi"/>
                <w:b w:val="0"/>
                <w:bCs w:val="0"/>
                <w:sz w:val="18"/>
                <w:szCs w:val="18"/>
              </w:rPr>
              <w:t xml:space="preserve">In small groups, make links between The Beatitudes and Jesus’ greatest commandment and at least one of the Theological virtues. </w:t>
            </w:r>
          </w:p>
          <w:p w14:paraId="5605E60B" w14:textId="23FEF941" w:rsidR="006E550B" w:rsidRPr="006E550B" w:rsidRDefault="006E550B" w:rsidP="006E550B">
            <w:pPr>
              <w:pStyle w:val="Title"/>
              <w:spacing w:line="240" w:lineRule="auto"/>
              <w:jc w:val="left"/>
              <w:rPr>
                <w:rFonts w:asciiTheme="minorHAnsi" w:hAnsiTheme="minorHAnsi" w:cstheme="minorHAnsi"/>
                <w:b w:val="0"/>
                <w:bCs w:val="0"/>
                <w:sz w:val="18"/>
                <w:szCs w:val="18"/>
              </w:rPr>
            </w:pPr>
            <w:r w:rsidRPr="006E550B">
              <w:rPr>
                <w:rFonts w:asciiTheme="minorHAnsi" w:hAnsiTheme="minorHAnsi" w:cstheme="minorHAnsi"/>
                <w:b w:val="0"/>
                <w:bCs w:val="0"/>
                <w:sz w:val="18"/>
                <w:szCs w:val="18"/>
              </w:rPr>
              <w:lastRenderedPageBreak/>
              <w:t>4</w:t>
            </w:r>
            <w:r>
              <w:rPr>
                <w:rFonts w:asciiTheme="minorHAnsi" w:hAnsiTheme="minorHAnsi" w:cstheme="minorHAnsi"/>
                <w:b w:val="0"/>
                <w:bCs w:val="0"/>
                <w:sz w:val="18"/>
                <w:szCs w:val="18"/>
              </w:rPr>
              <w:t xml:space="preserve">. </w:t>
            </w:r>
            <w:r w:rsidRPr="006E550B">
              <w:rPr>
                <w:rFonts w:asciiTheme="minorHAnsi" w:hAnsiTheme="minorHAnsi" w:cstheme="minorHAnsi"/>
                <w:b w:val="0"/>
                <w:bCs w:val="0"/>
                <w:sz w:val="18"/>
                <w:szCs w:val="18"/>
              </w:rPr>
              <w:t>Look at and discuss a range of symbolic representations for the three Theological virtues.</w:t>
            </w:r>
          </w:p>
          <w:p w14:paraId="5743D2F8" w14:textId="3B57292F" w:rsidR="006E550B" w:rsidRPr="00D636CF" w:rsidRDefault="006E550B" w:rsidP="006E550B">
            <w:pPr>
              <w:pStyle w:val="Title"/>
              <w:jc w:val="left"/>
              <w:rPr>
                <w:rFonts w:asciiTheme="minorHAnsi" w:hAnsiTheme="minorHAnsi" w:cstheme="minorHAnsi"/>
                <w:b w:val="0"/>
                <w:bCs w:val="0"/>
                <w:sz w:val="18"/>
                <w:szCs w:val="18"/>
              </w:rPr>
            </w:pPr>
            <w:r w:rsidRPr="006E550B">
              <w:rPr>
                <w:rFonts w:asciiTheme="minorHAnsi" w:hAnsiTheme="minorHAnsi" w:cstheme="minorHAnsi"/>
                <w:b w:val="0"/>
                <w:bCs w:val="0"/>
                <w:sz w:val="18"/>
                <w:szCs w:val="18"/>
              </w:rPr>
              <w:t xml:space="preserve">Pupils to design their own crest to </w:t>
            </w:r>
            <w:proofErr w:type="spellStart"/>
            <w:r w:rsidRPr="006E550B">
              <w:rPr>
                <w:rFonts w:asciiTheme="minorHAnsi" w:hAnsiTheme="minorHAnsi" w:cstheme="minorHAnsi"/>
                <w:b w:val="0"/>
                <w:bCs w:val="0"/>
                <w:sz w:val="18"/>
                <w:szCs w:val="18"/>
              </w:rPr>
              <w:t>symbolise</w:t>
            </w:r>
            <w:proofErr w:type="spellEnd"/>
            <w:r w:rsidRPr="006E550B">
              <w:rPr>
                <w:rFonts w:asciiTheme="minorHAnsi" w:hAnsiTheme="minorHAnsi" w:cstheme="minorHAnsi"/>
                <w:b w:val="0"/>
                <w:bCs w:val="0"/>
                <w:sz w:val="18"/>
                <w:szCs w:val="18"/>
              </w:rPr>
              <w:t xml:space="preserve"> the Theological virtues</w:t>
            </w:r>
          </w:p>
        </w:tc>
        <w:tc>
          <w:tcPr>
            <w:tcW w:w="3543" w:type="dxa"/>
            <w:shd w:val="clear" w:color="auto" w:fill="FFFFFF" w:themeFill="background1"/>
          </w:tcPr>
          <w:p w14:paraId="4D748A0F" w14:textId="0CE0673F" w:rsidR="006E550B" w:rsidRDefault="006E550B" w:rsidP="006E550B">
            <w:pPr>
              <w:pStyle w:val="Title"/>
              <w:numPr>
                <w:ilvl w:val="0"/>
                <w:numId w:val="1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Answer the big question “</w:t>
            </w:r>
            <w:r w:rsidRPr="000631A1">
              <w:rPr>
                <w:rFonts w:asciiTheme="minorHAnsi" w:hAnsiTheme="minorHAnsi" w:cstheme="minorHAnsi"/>
                <w:sz w:val="18"/>
                <w:szCs w:val="18"/>
              </w:rPr>
              <w:t>How can  The Beatitudes and Jesus’ greatest commandment</w:t>
            </w:r>
            <w:r>
              <w:rPr>
                <w:rFonts w:asciiTheme="minorHAnsi" w:hAnsiTheme="minorHAnsi" w:cstheme="minorHAnsi"/>
                <w:sz w:val="18"/>
                <w:szCs w:val="18"/>
              </w:rPr>
              <w:t xml:space="preserve"> help Christians live out their life</w:t>
            </w:r>
            <w:r w:rsidRPr="000631A1">
              <w:rPr>
                <w:rFonts w:asciiTheme="minorHAnsi" w:hAnsiTheme="minorHAnsi" w:cstheme="minorHAnsi"/>
                <w:sz w:val="18"/>
                <w:szCs w:val="18"/>
              </w:rPr>
              <w:t>?</w:t>
            </w:r>
            <w:r>
              <w:rPr>
                <w:rFonts w:asciiTheme="minorHAnsi" w:hAnsiTheme="minorHAnsi" w:cstheme="minorHAnsi"/>
                <w:b w:val="0"/>
                <w:bCs w:val="0"/>
                <w:sz w:val="18"/>
                <w:szCs w:val="18"/>
              </w:rPr>
              <w:t>”</w:t>
            </w:r>
          </w:p>
          <w:p w14:paraId="0AE14269" w14:textId="77777777" w:rsidR="006E550B" w:rsidRDefault="006E550B" w:rsidP="006E550B">
            <w:pPr>
              <w:pStyle w:val="Title"/>
              <w:numPr>
                <w:ilvl w:val="0"/>
                <w:numId w:val="1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Discuss how the virtues teach Christians to live a good life and follow a path to Christ.  </w:t>
            </w:r>
          </w:p>
          <w:p w14:paraId="6646EE39" w14:textId="7EBD6B44" w:rsidR="006E550B" w:rsidRPr="00D636CF" w:rsidRDefault="006E550B" w:rsidP="006E550B">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Teacher to decide how pupils record the information. </w:t>
            </w:r>
          </w:p>
        </w:tc>
        <w:tc>
          <w:tcPr>
            <w:tcW w:w="3686" w:type="dxa"/>
            <w:shd w:val="clear" w:color="auto" w:fill="FFFFFF" w:themeFill="background1"/>
          </w:tcPr>
          <w:p w14:paraId="7D1F217C" w14:textId="77777777" w:rsidR="006E550B" w:rsidRDefault="006E550B" w:rsidP="006E550B">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Complete a knowledge quiz. </w:t>
            </w:r>
          </w:p>
          <w:p w14:paraId="2E549D91" w14:textId="0C45686A" w:rsidR="006E550B" w:rsidRDefault="006E550B" w:rsidP="006E550B">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Class to plan and lead a </w:t>
            </w:r>
            <w:r w:rsidR="007779AE">
              <w:rPr>
                <w:rFonts w:asciiTheme="minorHAnsi" w:hAnsiTheme="minorHAnsi" w:cstheme="minorHAnsi"/>
                <w:b w:val="0"/>
                <w:bCs w:val="0"/>
                <w:sz w:val="18"/>
                <w:szCs w:val="18"/>
              </w:rPr>
              <w:t>C</w:t>
            </w:r>
            <w:r>
              <w:rPr>
                <w:rFonts w:asciiTheme="minorHAnsi" w:hAnsiTheme="minorHAnsi" w:cstheme="minorHAnsi"/>
                <w:b w:val="0"/>
                <w:bCs w:val="0"/>
                <w:sz w:val="18"/>
                <w:szCs w:val="18"/>
              </w:rPr>
              <w:t xml:space="preserve">elebration of the Word. </w:t>
            </w:r>
          </w:p>
          <w:p w14:paraId="69F868A4" w14:textId="35A791AB" w:rsidR="000A157F" w:rsidRDefault="000A157F" w:rsidP="006E550B">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Follow the instructions for completing the Celebration of the Word sheet and record in books. </w:t>
            </w:r>
          </w:p>
          <w:p w14:paraId="29663967" w14:textId="77777777" w:rsidR="006E550B" w:rsidRDefault="006E550B" w:rsidP="006E550B">
            <w:pPr>
              <w:pStyle w:val="Title"/>
              <w:jc w:val="left"/>
              <w:rPr>
                <w:rFonts w:asciiTheme="minorHAnsi" w:hAnsiTheme="minorHAnsi" w:cstheme="minorHAnsi"/>
                <w:b w:val="0"/>
                <w:bCs w:val="0"/>
                <w:sz w:val="18"/>
                <w:szCs w:val="18"/>
              </w:rPr>
            </w:pPr>
          </w:p>
          <w:p w14:paraId="1AC48410" w14:textId="0F82D65C" w:rsidR="006E550B" w:rsidRPr="00D636CF" w:rsidRDefault="006E550B" w:rsidP="006E550B">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Complete evaluation.</w:t>
            </w:r>
          </w:p>
        </w:tc>
      </w:tr>
      <w:tr w:rsidR="006E550B" w:rsidRPr="00D636CF" w14:paraId="63373EA1" w14:textId="77777777" w:rsidTr="007779AE">
        <w:trPr>
          <w:trHeight w:val="573"/>
        </w:trPr>
        <w:tc>
          <w:tcPr>
            <w:tcW w:w="1555" w:type="dxa"/>
            <w:shd w:val="clear" w:color="auto" w:fill="FFFF00"/>
          </w:tcPr>
          <w:p w14:paraId="5E758273" w14:textId="678E36A0" w:rsidR="006E550B" w:rsidRPr="00D636CF" w:rsidRDefault="006E550B" w:rsidP="00E50E6D">
            <w:pPr>
              <w:rPr>
                <w:rFonts w:cstheme="minorHAnsi"/>
                <w:b/>
                <w:bCs/>
                <w:sz w:val="18"/>
                <w:szCs w:val="18"/>
              </w:rPr>
            </w:pPr>
            <w:r w:rsidRPr="00D636CF">
              <w:rPr>
                <w:rFonts w:cstheme="minorHAnsi"/>
                <w:b/>
                <w:bCs/>
                <w:sz w:val="18"/>
                <w:szCs w:val="18"/>
              </w:rPr>
              <w:t>Scaffolding</w:t>
            </w:r>
          </w:p>
        </w:tc>
        <w:tc>
          <w:tcPr>
            <w:tcW w:w="3685" w:type="dxa"/>
            <w:shd w:val="clear" w:color="auto" w:fill="FFFFFF" w:themeFill="background1"/>
          </w:tcPr>
          <w:p w14:paraId="08E6378D" w14:textId="77777777" w:rsidR="006E550B" w:rsidRPr="00E06ED5" w:rsidRDefault="006E550B" w:rsidP="00E06ED5">
            <w:pPr>
              <w:spacing w:line="259" w:lineRule="auto"/>
              <w:rPr>
                <w:rFonts w:eastAsia="Times New Roman" w:cstheme="minorHAnsi"/>
                <w:sz w:val="18"/>
                <w:szCs w:val="18"/>
                <w:lang w:val="en-US"/>
              </w:rPr>
            </w:pPr>
            <w:r w:rsidRPr="00E06ED5">
              <w:rPr>
                <w:rFonts w:eastAsia="Times New Roman" w:cstheme="minorHAnsi"/>
                <w:sz w:val="18"/>
                <w:szCs w:val="18"/>
                <w:lang w:val="en-US"/>
              </w:rPr>
              <w:t xml:space="preserve">Use the teacher modelled example of one of the petitions to use as their own example. </w:t>
            </w:r>
          </w:p>
          <w:p w14:paraId="02EDD506" w14:textId="77777777" w:rsidR="006E550B" w:rsidRPr="00E06ED5" w:rsidRDefault="006E550B" w:rsidP="00E06ED5">
            <w:pPr>
              <w:spacing w:line="259" w:lineRule="auto"/>
              <w:rPr>
                <w:rFonts w:eastAsia="Times New Roman" w:cstheme="minorHAnsi"/>
                <w:sz w:val="18"/>
                <w:szCs w:val="18"/>
                <w:lang w:val="en-US"/>
              </w:rPr>
            </w:pPr>
          </w:p>
          <w:p w14:paraId="535E6B2D" w14:textId="77777777" w:rsidR="006E550B" w:rsidRDefault="006E550B" w:rsidP="00E06ED5">
            <w:pPr>
              <w:pStyle w:val="Title"/>
              <w:jc w:val="left"/>
              <w:rPr>
                <w:rFonts w:asciiTheme="minorHAnsi" w:eastAsiaTheme="minorHAnsi" w:hAnsiTheme="minorHAnsi" w:cstheme="minorHAnsi"/>
                <w:b w:val="0"/>
                <w:bCs w:val="0"/>
                <w:sz w:val="18"/>
                <w:szCs w:val="18"/>
                <w:lang w:val="en-GB"/>
              </w:rPr>
            </w:pPr>
            <w:r w:rsidRPr="00E06ED5">
              <w:rPr>
                <w:rFonts w:asciiTheme="minorHAnsi" w:eastAsiaTheme="minorHAnsi" w:hAnsiTheme="minorHAnsi" w:cstheme="minorHAnsi"/>
                <w:b w:val="0"/>
                <w:bCs w:val="0"/>
                <w:sz w:val="18"/>
                <w:szCs w:val="18"/>
                <w:lang w:val="en-GB"/>
              </w:rPr>
              <w:t xml:space="preserve">Matching activity to complete for each petition. </w:t>
            </w:r>
          </w:p>
          <w:p w14:paraId="59E032BA" w14:textId="77777777" w:rsidR="00EF566F" w:rsidRDefault="00EF566F" w:rsidP="00E06ED5">
            <w:pPr>
              <w:pStyle w:val="Title"/>
              <w:jc w:val="left"/>
              <w:rPr>
                <w:rFonts w:asciiTheme="minorHAnsi" w:hAnsiTheme="minorHAnsi" w:cstheme="minorHAnsi"/>
                <w:b w:val="0"/>
                <w:bCs w:val="0"/>
                <w:sz w:val="18"/>
                <w:szCs w:val="18"/>
              </w:rPr>
            </w:pPr>
          </w:p>
          <w:p w14:paraId="6E50BCD8" w14:textId="2724975E" w:rsidR="00EF566F" w:rsidRPr="00D636CF" w:rsidRDefault="00EF566F" w:rsidP="00E06ED5">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widgets to record. </w:t>
            </w:r>
          </w:p>
        </w:tc>
        <w:tc>
          <w:tcPr>
            <w:tcW w:w="3686" w:type="dxa"/>
            <w:shd w:val="clear" w:color="auto" w:fill="FFFFFF" w:themeFill="background1"/>
          </w:tcPr>
          <w:p w14:paraId="2A698FA0" w14:textId="69AC1B17" w:rsidR="006E550B" w:rsidRPr="00D636CF" w:rsidRDefault="006E550B"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pre-cut shapes of a heart, cross and prayer hands. Pupils write the virtue on each symbol. </w:t>
            </w:r>
          </w:p>
        </w:tc>
        <w:tc>
          <w:tcPr>
            <w:tcW w:w="3543" w:type="dxa"/>
            <w:shd w:val="clear" w:color="auto" w:fill="FFFFFF" w:themeFill="background1"/>
          </w:tcPr>
          <w:p w14:paraId="4CF20CAB" w14:textId="77777777" w:rsidR="006E550B" w:rsidRDefault="006E550B"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Word mats and copies of scripture. </w:t>
            </w:r>
          </w:p>
          <w:p w14:paraId="3F792AFF" w14:textId="77777777" w:rsidR="00EF566F" w:rsidRDefault="00EF566F" w:rsidP="00E50E6D">
            <w:pPr>
              <w:pStyle w:val="Title"/>
              <w:jc w:val="left"/>
              <w:rPr>
                <w:rFonts w:asciiTheme="minorHAnsi" w:hAnsiTheme="minorHAnsi" w:cstheme="minorHAnsi"/>
                <w:b w:val="0"/>
                <w:bCs w:val="0"/>
                <w:sz w:val="18"/>
                <w:szCs w:val="18"/>
              </w:rPr>
            </w:pPr>
          </w:p>
          <w:p w14:paraId="253C2FD1" w14:textId="77777777" w:rsidR="00EF566F" w:rsidRDefault="00EF566F"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widgets to record. </w:t>
            </w:r>
          </w:p>
          <w:p w14:paraId="42D3EAA9" w14:textId="77777777" w:rsidR="00EF566F" w:rsidRDefault="00EF566F" w:rsidP="00E50E6D">
            <w:pPr>
              <w:pStyle w:val="Title"/>
              <w:jc w:val="left"/>
              <w:rPr>
                <w:rFonts w:asciiTheme="minorHAnsi" w:hAnsiTheme="minorHAnsi" w:cstheme="minorHAnsi"/>
                <w:b w:val="0"/>
                <w:bCs w:val="0"/>
                <w:sz w:val="18"/>
                <w:szCs w:val="18"/>
              </w:rPr>
            </w:pPr>
          </w:p>
          <w:p w14:paraId="2947AB8B" w14:textId="4618A4F7" w:rsidR="00EF566F" w:rsidRPr="00D636CF" w:rsidRDefault="00EF566F"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Could use speech-to-text software if applicable. </w:t>
            </w:r>
          </w:p>
        </w:tc>
        <w:tc>
          <w:tcPr>
            <w:tcW w:w="3686" w:type="dxa"/>
            <w:shd w:val="clear" w:color="auto" w:fill="FFFFFF" w:themeFill="background1"/>
          </w:tcPr>
          <w:p w14:paraId="66B60118" w14:textId="14CBCE0A" w:rsidR="006E550B" w:rsidRPr="00D636CF" w:rsidRDefault="006E550B" w:rsidP="00E50E6D">
            <w:pPr>
              <w:pStyle w:val="Title"/>
              <w:jc w:val="left"/>
              <w:rPr>
                <w:rFonts w:asciiTheme="minorHAnsi" w:hAnsiTheme="minorHAnsi" w:cstheme="minorHAnsi"/>
                <w:b w:val="0"/>
                <w:bCs w:val="0"/>
                <w:sz w:val="18"/>
                <w:szCs w:val="18"/>
              </w:rPr>
            </w:pPr>
          </w:p>
        </w:tc>
      </w:tr>
      <w:tr w:rsidR="006E550B" w:rsidRPr="00D636CF" w14:paraId="68CFC039" w14:textId="77777777" w:rsidTr="007779AE">
        <w:trPr>
          <w:trHeight w:val="573"/>
        </w:trPr>
        <w:tc>
          <w:tcPr>
            <w:tcW w:w="1555" w:type="dxa"/>
            <w:shd w:val="clear" w:color="auto" w:fill="FFFF00"/>
          </w:tcPr>
          <w:p w14:paraId="596AA51E" w14:textId="77777777" w:rsidR="006E550B" w:rsidRPr="00D636CF" w:rsidRDefault="006E550B" w:rsidP="00E50E6D">
            <w:pPr>
              <w:rPr>
                <w:rFonts w:cstheme="minorHAnsi"/>
                <w:b/>
                <w:bCs/>
                <w:sz w:val="18"/>
                <w:szCs w:val="18"/>
              </w:rPr>
            </w:pPr>
            <w:r w:rsidRPr="00D636CF">
              <w:rPr>
                <w:rFonts w:cstheme="minorHAnsi"/>
                <w:b/>
                <w:bCs/>
                <w:sz w:val="18"/>
                <w:szCs w:val="18"/>
              </w:rPr>
              <w:t>Challenge</w:t>
            </w:r>
          </w:p>
        </w:tc>
        <w:tc>
          <w:tcPr>
            <w:tcW w:w="3685" w:type="dxa"/>
            <w:shd w:val="clear" w:color="auto" w:fill="FFFFFF" w:themeFill="background1"/>
          </w:tcPr>
          <w:p w14:paraId="521D30CC" w14:textId="4F16B6E9" w:rsidR="006E550B" w:rsidRPr="00D636CF" w:rsidRDefault="006E550B"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Reflect on why Jesus invites us to call God ‘Father’ giving reasons for their answer. </w:t>
            </w:r>
          </w:p>
        </w:tc>
        <w:tc>
          <w:tcPr>
            <w:tcW w:w="3686" w:type="dxa"/>
            <w:shd w:val="clear" w:color="auto" w:fill="FFFFFF" w:themeFill="background1"/>
          </w:tcPr>
          <w:p w14:paraId="446CC5D5" w14:textId="70BF8E83" w:rsidR="006E550B" w:rsidRPr="00D636CF" w:rsidRDefault="006E550B"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Make links to the Beatitudes and Jesus’ greatest commandment for each of the theological virtues. </w:t>
            </w:r>
          </w:p>
        </w:tc>
        <w:tc>
          <w:tcPr>
            <w:tcW w:w="3543" w:type="dxa"/>
            <w:shd w:val="clear" w:color="auto" w:fill="FFFFFF" w:themeFill="background1"/>
          </w:tcPr>
          <w:p w14:paraId="1BEE5C4A" w14:textId="3DE1BC19" w:rsidR="006E550B" w:rsidRPr="00D636CF" w:rsidRDefault="006E550B"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How could you live out the theological virtues making links with The Beatitudes and Jesus greatest commandment? </w:t>
            </w:r>
          </w:p>
        </w:tc>
        <w:tc>
          <w:tcPr>
            <w:tcW w:w="3686" w:type="dxa"/>
            <w:shd w:val="clear" w:color="auto" w:fill="FFFFFF" w:themeFill="background1"/>
          </w:tcPr>
          <w:p w14:paraId="2257498B" w14:textId="048EAE40" w:rsidR="006E550B" w:rsidRPr="00D636CF" w:rsidRDefault="006E550B" w:rsidP="00E50E6D">
            <w:pPr>
              <w:pStyle w:val="Title"/>
              <w:jc w:val="left"/>
              <w:rPr>
                <w:rFonts w:asciiTheme="minorHAnsi" w:hAnsiTheme="minorHAnsi" w:cstheme="minorHAnsi"/>
                <w:b w:val="0"/>
                <w:bCs w:val="0"/>
                <w:sz w:val="18"/>
                <w:szCs w:val="18"/>
              </w:rPr>
            </w:pPr>
          </w:p>
        </w:tc>
      </w:tr>
      <w:tr w:rsidR="006E550B" w:rsidRPr="00D636CF" w14:paraId="332DD94F" w14:textId="77777777" w:rsidTr="007779AE">
        <w:trPr>
          <w:trHeight w:val="573"/>
        </w:trPr>
        <w:tc>
          <w:tcPr>
            <w:tcW w:w="1555" w:type="dxa"/>
            <w:shd w:val="clear" w:color="auto" w:fill="FFFF00"/>
          </w:tcPr>
          <w:p w14:paraId="050E3EED" w14:textId="17F2380C" w:rsidR="006E550B" w:rsidRPr="00D636CF" w:rsidRDefault="006E550B" w:rsidP="00881BEA">
            <w:pPr>
              <w:rPr>
                <w:rFonts w:cstheme="minorHAnsi"/>
                <w:b/>
                <w:bCs/>
                <w:sz w:val="18"/>
                <w:szCs w:val="18"/>
              </w:rPr>
            </w:pPr>
            <w:r w:rsidRPr="00D636CF">
              <w:rPr>
                <w:rFonts w:cstheme="minorHAnsi"/>
                <w:b/>
                <w:bCs/>
                <w:sz w:val="18"/>
                <w:szCs w:val="18"/>
              </w:rPr>
              <w:t>Key vocabulary and definition / Explicit vocabulary instruction</w:t>
            </w:r>
          </w:p>
          <w:p w14:paraId="0E90B303" w14:textId="77777777" w:rsidR="006E550B" w:rsidRPr="00D636CF" w:rsidRDefault="006E550B" w:rsidP="00881BEA">
            <w:pPr>
              <w:rPr>
                <w:rFonts w:cstheme="minorHAnsi"/>
                <w:b/>
                <w:bCs/>
                <w:sz w:val="18"/>
                <w:szCs w:val="18"/>
              </w:rPr>
            </w:pPr>
          </w:p>
        </w:tc>
        <w:tc>
          <w:tcPr>
            <w:tcW w:w="3685" w:type="dxa"/>
            <w:shd w:val="clear" w:color="auto" w:fill="FFFFFF" w:themeFill="background1"/>
          </w:tcPr>
          <w:p w14:paraId="6AF2AB4E" w14:textId="77777777" w:rsidR="006E550B" w:rsidRDefault="006E550B" w:rsidP="00E06ED5">
            <w:pPr>
              <w:rPr>
                <w:rFonts w:cstheme="minorHAnsi"/>
                <w:sz w:val="18"/>
                <w:szCs w:val="18"/>
                <w:lang w:val="de-DE"/>
              </w:rPr>
            </w:pPr>
            <w:r w:rsidRPr="00684435">
              <w:rPr>
                <w:rFonts w:cstheme="minorHAnsi"/>
                <w:b/>
                <w:bCs/>
                <w:sz w:val="18"/>
                <w:szCs w:val="18"/>
                <w:lang w:val="de-DE"/>
              </w:rPr>
              <w:t>Petition</w:t>
            </w:r>
            <w:r w:rsidRPr="00D636CF">
              <w:rPr>
                <w:rFonts w:cstheme="minorHAnsi"/>
                <w:sz w:val="18"/>
                <w:szCs w:val="18"/>
                <w:lang w:val="de-DE"/>
              </w:rPr>
              <w:t xml:space="preserve"> – </w:t>
            </w:r>
            <w:r>
              <w:rPr>
                <w:rFonts w:cstheme="minorHAnsi"/>
                <w:sz w:val="18"/>
                <w:szCs w:val="18"/>
                <w:lang w:val="de-DE"/>
              </w:rPr>
              <w:t xml:space="preserve">A request asking for something. </w:t>
            </w:r>
          </w:p>
          <w:p w14:paraId="7AA2B05D" w14:textId="77777777" w:rsidR="006E550B" w:rsidRPr="00D636CF" w:rsidRDefault="006E550B" w:rsidP="00E06ED5">
            <w:pPr>
              <w:rPr>
                <w:rFonts w:cstheme="minorHAnsi"/>
                <w:sz w:val="18"/>
                <w:szCs w:val="18"/>
                <w:lang w:val="de-DE"/>
              </w:rPr>
            </w:pPr>
          </w:p>
          <w:p w14:paraId="6030344F" w14:textId="4E54E8AE" w:rsidR="006E550B" w:rsidRPr="00D636CF" w:rsidRDefault="006E550B" w:rsidP="00E06ED5">
            <w:pPr>
              <w:rPr>
                <w:rFonts w:cstheme="minorHAnsi"/>
                <w:sz w:val="18"/>
                <w:szCs w:val="18"/>
                <w:lang w:val="de-DE"/>
              </w:rPr>
            </w:pPr>
            <w:r w:rsidRPr="00684435">
              <w:rPr>
                <w:rFonts w:cstheme="minorHAnsi"/>
                <w:b/>
                <w:bCs/>
                <w:sz w:val="18"/>
                <w:szCs w:val="18"/>
                <w:lang w:val="de-DE"/>
              </w:rPr>
              <w:t>Our Father</w:t>
            </w:r>
            <w:r w:rsidRPr="00D636CF">
              <w:rPr>
                <w:rFonts w:cstheme="minorHAnsi"/>
                <w:sz w:val="18"/>
                <w:szCs w:val="18"/>
                <w:lang w:val="de-DE"/>
              </w:rPr>
              <w:t xml:space="preserve"> – </w:t>
            </w:r>
            <w:r>
              <w:rPr>
                <w:rFonts w:cstheme="minorHAnsi"/>
                <w:sz w:val="18"/>
                <w:szCs w:val="18"/>
                <w:lang w:val="de-DE"/>
              </w:rPr>
              <w:t xml:space="preserve">The prayer Jesus taught us as the way to pray. </w:t>
            </w:r>
          </w:p>
        </w:tc>
        <w:tc>
          <w:tcPr>
            <w:tcW w:w="3686" w:type="dxa"/>
            <w:shd w:val="clear" w:color="auto" w:fill="FFFFFF" w:themeFill="background1"/>
          </w:tcPr>
          <w:p w14:paraId="345399B6" w14:textId="7316976A" w:rsidR="006E550B" w:rsidRPr="00D636CF" w:rsidRDefault="006E550B" w:rsidP="00881BEA">
            <w:pPr>
              <w:rPr>
                <w:rFonts w:eastAsia="Comic Sans MS" w:cstheme="minorHAnsi"/>
                <w:color w:val="1C1C1C"/>
                <w:sz w:val="18"/>
                <w:szCs w:val="18"/>
              </w:rPr>
            </w:pPr>
            <w:r w:rsidRPr="00684435">
              <w:rPr>
                <w:rFonts w:cstheme="minorHAnsi"/>
                <w:b/>
                <w:bCs/>
                <w:sz w:val="18"/>
                <w:szCs w:val="18"/>
                <w:lang w:val="de-DE"/>
              </w:rPr>
              <w:t>Theological virtues</w:t>
            </w:r>
            <w:r>
              <w:rPr>
                <w:rFonts w:cstheme="minorHAnsi"/>
                <w:sz w:val="18"/>
                <w:szCs w:val="18"/>
                <w:lang w:val="de-DE"/>
              </w:rPr>
              <w:t xml:space="preserve"> – faith, hope and charity (love)</w:t>
            </w:r>
          </w:p>
        </w:tc>
        <w:tc>
          <w:tcPr>
            <w:tcW w:w="3543" w:type="dxa"/>
            <w:shd w:val="clear" w:color="auto" w:fill="FFFFFF" w:themeFill="background1"/>
          </w:tcPr>
          <w:p w14:paraId="46566D3B" w14:textId="77777777" w:rsidR="006E550B" w:rsidRPr="00D636CF" w:rsidRDefault="006E550B" w:rsidP="006E550B">
            <w:pPr>
              <w:rPr>
                <w:rFonts w:cstheme="minorHAnsi"/>
                <w:sz w:val="18"/>
                <w:szCs w:val="18"/>
                <w:lang w:val="de-DE"/>
              </w:rPr>
            </w:pPr>
            <w:r w:rsidRPr="00684435">
              <w:rPr>
                <w:rFonts w:cstheme="minorHAnsi"/>
                <w:b/>
                <w:bCs/>
                <w:sz w:val="18"/>
                <w:szCs w:val="18"/>
                <w:lang w:val="de-DE"/>
              </w:rPr>
              <w:t>Virtue</w:t>
            </w:r>
            <w:r w:rsidRPr="00D636CF">
              <w:rPr>
                <w:rFonts w:cstheme="minorHAnsi"/>
                <w:sz w:val="18"/>
                <w:szCs w:val="18"/>
                <w:lang w:val="de-DE"/>
              </w:rPr>
              <w:t xml:space="preserve"> – </w:t>
            </w:r>
            <w:r>
              <w:rPr>
                <w:rFonts w:cstheme="minorHAnsi"/>
                <w:sz w:val="18"/>
                <w:szCs w:val="18"/>
                <w:lang w:val="de-DE"/>
              </w:rPr>
              <w:t>a good habit</w:t>
            </w:r>
          </w:p>
          <w:p w14:paraId="063C9AE3" w14:textId="6D9E3F63" w:rsidR="006E550B" w:rsidRPr="00D636CF" w:rsidRDefault="006E550B" w:rsidP="00881BEA">
            <w:pPr>
              <w:rPr>
                <w:rFonts w:cstheme="minorHAnsi"/>
                <w:sz w:val="18"/>
                <w:szCs w:val="18"/>
                <w:lang w:val="de-DE"/>
              </w:rPr>
            </w:pPr>
          </w:p>
        </w:tc>
        <w:tc>
          <w:tcPr>
            <w:tcW w:w="3686" w:type="dxa"/>
            <w:shd w:val="clear" w:color="auto" w:fill="FFFFFF" w:themeFill="background1"/>
          </w:tcPr>
          <w:p w14:paraId="5E0E99AE" w14:textId="6410C9B2" w:rsidR="006E550B" w:rsidRPr="00D636CF" w:rsidRDefault="006E550B" w:rsidP="00881BEA">
            <w:pPr>
              <w:rPr>
                <w:rFonts w:cstheme="minorHAnsi"/>
                <w:sz w:val="18"/>
                <w:szCs w:val="18"/>
                <w:lang w:val="de-DE"/>
              </w:rPr>
            </w:pPr>
          </w:p>
        </w:tc>
      </w:tr>
      <w:tr w:rsidR="006E550B" w:rsidRPr="00D636CF" w14:paraId="03CCF138" w14:textId="77777777" w:rsidTr="007779AE">
        <w:trPr>
          <w:trHeight w:val="573"/>
        </w:trPr>
        <w:tc>
          <w:tcPr>
            <w:tcW w:w="1555" w:type="dxa"/>
            <w:shd w:val="clear" w:color="auto" w:fill="FFFF00"/>
          </w:tcPr>
          <w:p w14:paraId="472200CA" w14:textId="70F2BECF" w:rsidR="006E550B" w:rsidRPr="00D636CF" w:rsidRDefault="006E550B" w:rsidP="00881BEA">
            <w:pPr>
              <w:rPr>
                <w:rFonts w:cstheme="minorHAnsi"/>
                <w:b/>
                <w:bCs/>
                <w:sz w:val="18"/>
                <w:szCs w:val="18"/>
              </w:rPr>
            </w:pPr>
            <w:r w:rsidRPr="00D636CF">
              <w:rPr>
                <w:rFonts w:cstheme="minorHAnsi"/>
                <w:b/>
                <w:bCs/>
                <w:sz w:val="18"/>
                <w:szCs w:val="18"/>
              </w:rPr>
              <w:t>Resources</w:t>
            </w:r>
          </w:p>
        </w:tc>
        <w:tc>
          <w:tcPr>
            <w:tcW w:w="3685" w:type="dxa"/>
            <w:shd w:val="clear" w:color="auto" w:fill="FFFFFF" w:themeFill="background1"/>
          </w:tcPr>
          <w:p w14:paraId="133504F5" w14:textId="77777777" w:rsidR="006E550B" w:rsidRDefault="006E550B" w:rsidP="00E06ED5">
            <w:pPr>
              <w:rPr>
                <w:rFonts w:cstheme="minorHAnsi"/>
                <w:sz w:val="18"/>
                <w:szCs w:val="18"/>
                <w:lang w:val="de-DE"/>
              </w:rPr>
            </w:pPr>
            <w:r>
              <w:rPr>
                <w:rFonts w:cstheme="minorHAnsi"/>
                <w:sz w:val="18"/>
                <w:szCs w:val="18"/>
                <w:lang w:val="de-DE"/>
              </w:rPr>
              <w:t>PowerPoint</w:t>
            </w:r>
          </w:p>
          <w:p w14:paraId="7E852404" w14:textId="08ECDC1B" w:rsidR="006E550B" w:rsidRPr="00D636CF" w:rsidRDefault="006E550B" w:rsidP="00881BEA">
            <w:pPr>
              <w:rPr>
                <w:rFonts w:cstheme="minorHAnsi"/>
                <w:sz w:val="18"/>
                <w:szCs w:val="18"/>
                <w:lang w:val="de-DE"/>
              </w:rPr>
            </w:pPr>
          </w:p>
        </w:tc>
        <w:tc>
          <w:tcPr>
            <w:tcW w:w="3686" w:type="dxa"/>
            <w:shd w:val="clear" w:color="auto" w:fill="FFFFFF" w:themeFill="background1"/>
          </w:tcPr>
          <w:p w14:paraId="78E8A7EB" w14:textId="77777777" w:rsidR="006E550B" w:rsidRDefault="006E550B" w:rsidP="006E550B">
            <w:pPr>
              <w:rPr>
                <w:rFonts w:cstheme="minorHAnsi"/>
                <w:sz w:val="18"/>
                <w:szCs w:val="18"/>
                <w:lang w:val="de-DE"/>
              </w:rPr>
            </w:pPr>
            <w:r>
              <w:rPr>
                <w:rFonts w:cstheme="minorHAnsi"/>
                <w:sz w:val="18"/>
                <w:szCs w:val="18"/>
                <w:lang w:val="de-DE"/>
              </w:rPr>
              <w:t>PowerPoint</w:t>
            </w:r>
          </w:p>
          <w:p w14:paraId="107ED76A" w14:textId="77777777" w:rsidR="006E550B" w:rsidRDefault="006E550B" w:rsidP="006E550B">
            <w:pPr>
              <w:rPr>
                <w:rFonts w:cstheme="minorHAnsi"/>
                <w:sz w:val="18"/>
                <w:szCs w:val="18"/>
                <w:lang w:val="de-DE"/>
              </w:rPr>
            </w:pPr>
            <w:r>
              <w:rPr>
                <w:rFonts w:cstheme="minorHAnsi"/>
                <w:sz w:val="18"/>
                <w:szCs w:val="18"/>
                <w:lang w:val="de-DE"/>
              </w:rPr>
              <w:t xml:space="preserve">Pre-cut template of a heart, anchor and cross. </w:t>
            </w:r>
          </w:p>
          <w:p w14:paraId="54C3971A" w14:textId="1AB9F65D" w:rsidR="006E550B" w:rsidRPr="00D636CF" w:rsidRDefault="006E550B" w:rsidP="009F07E0">
            <w:pPr>
              <w:rPr>
                <w:rFonts w:eastAsia="Comic Sans MS" w:cstheme="minorHAnsi"/>
                <w:color w:val="1C1C1C"/>
                <w:sz w:val="18"/>
                <w:szCs w:val="18"/>
              </w:rPr>
            </w:pPr>
          </w:p>
        </w:tc>
        <w:tc>
          <w:tcPr>
            <w:tcW w:w="3543" w:type="dxa"/>
            <w:shd w:val="clear" w:color="auto" w:fill="FFFFFF" w:themeFill="background1"/>
          </w:tcPr>
          <w:p w14:paraId="32721753" w14:textId="77777777" w:rsidR="006E550B" w:rsidRDefault="006E550B" w:rsidP="006E550B">
            <w:pPr>
              <w:rPr>
                <w:rFonts w:cstheme="minorHAnsi"/>
                <w:sz w:val="18"/>
                <w:szCs w:val="18"/>
                <w:lang w:val="de-DE"/>
              </w:rPr>
            </w:pPr>
            <w:r>
              <w:rPr>
                <w:rFonts w:cstheme="minorHAnsi"/>
                <w:sz w:val="18"/>
                <w:szCs w:val="18"/>
                <w:lang w:val="de-DE"/>
              </w:rPr>
              <w:t>PowerPoint</w:t>
            </w:r>
          </w:p>
          <w:p w14:paraId="6E889EC7" w14:textId="00706404" w:rsidR="006E550B" w:rsidRPr="00D636CF" w:rsidRDefault="006E550B" w:rsidP="00881BEA">
            <w:pPr>
              <w:rPr>
                <w:rFonts w:cstheme="minorHAnsi"/>
                <w:sz w:val="18"/>
                <w:szCs w:val="18"/>
                <w:lang w:val="de-DE"/>
              </w:rPr>
            </w:pPr>
          </w:p>
        </w:tc>
        <w:tc>
          <w:tcPr>
            <w:tcW w:w="3686" w:type="dxa"/>
            <w:shd w:val="clear" w:color="auto" w:fill="FFFFFF" w:themeFill="background1"/>
          </w:tcPr>
          <w:p w14:paraId="5DF5A630" w14:textId="77777777" w:rsidR="006E550B" w:rsidRDefault="006E550B" w:rsidP="006E550B">
            <w:pPr>
              <w:rPr>
                <w:rFonts w:cstheme="minorHAnsi"/>
                <w:sz w:val="18"/>
                <w:szCs w:val="18"/>
                <w:lang w:val="de-DE"/>
              </w:rPr>
            </w:pPr>
            <w:r>
              <w:rPr>
                <w:rFonts w:cstheme="minorHAnsi"/>
                <w:sz w:val="18"/>
                <w:szCs w:val="18"/>
                <w:lang w:val="de-DE"/>
              </w:rPr>
              <w:t>PowerPoint</w:t>
            </w:r>
          </w:p>
          <w:p w14:paraId="323B6E80" w14:textId="2D6C1FA3" w:rsidR="000A157F" w:rsidRDefault="000A157F" w:rsidP="006E550B">
            <w:pPr>
              <w:rPr>
                <w:rFonts w:cstheme="minorHAnsi"/>
                <w:sz w:val="18"/>
                <w:szCs w:val="18"/>
                <w:lang w:val="de-DE"/>
              </w:rPr>
            </w:pPr>
            <w:r>
              <w:rPr>
                <w:rFonts w:cstheme="minorHAnsi"/>
                <w:sz w:val="18"/>
                <w:szCs w:val="18"/>
                <w:lang w:val="de-DE"/>
              </w:rPr>
              <w:t>Items for prayer table</w:t>
            </w:r>
          </w:p>
          <w:p w14:paraId="1AF14F08" w14:textId="5D6CFAAE" w:rsidR="000A157F" w:rsidRDefault="000A157F" w:rsidP="006E550B">
            <w:pPr>
              <w:rPr>
                <w:rFonts w:cstheme="minorHAnsi"/>
                <w:sz w:val="18"/>
                <w:szCs w:val="18"/>
                <w:lang w:val="de-DE"/>
              </w:rPr>
            </w:pPr>
            <w:r>
              <w:rPr>
                <w:rFonts w:cstheme="minorHAnsi"/>
                <w:sz w:val="18"/>
                <w:szCs w:val="18"/>
                <w:lang w:val="de-DE"/>
              </w:rPr>
              <w:t>Music</w:t>
            </w:r>
          </w:p>
          <w:p w14:paraId="175786CF" w14:textId="5106924C" w:rsidR="000A157F" w:rsidRDefault="000A157F" w:rsidP="006E550B">
            <w:pPr>
              <w:rPr>
                <w:rFonts w:cstheme="minorHAnsi"/>
                <w:sz w:val="18"/>
                <w:szCs w:val="18"/>
                <w:lang w:val="de-DE"/>
              </w:rPr>
            </w:pPr>
            <w:r>
              <w:rPr>
                <w:rFonts w:cstheme="minorHAnsi"/>
                <w:sz w:val="18"/>
                <w:szCs w:val="18"/>
                <w:lang w:val="de-DE"/>
              </w:rPr>
              <w:t>Religious art images</w:t>
            </w:r>
          </w:p>
          <w:p w14:paraId="0A402C6F" w14:textId="72B9A26D" w:rsidR="006E550B" w:rsidRPr="00D636CF" w:rsidRDefault="006E550B" w:rsidP="00881BEA">
            <w:pPr>
              <w:rPr>
                <w:rFonts w:cstheme="minorHAnsi"/>
                <w:sz w:val="18"/>
                <w:szCs w:val="18"/>
                <w:lang w:val="de-DE"/>
              </w:rPr>
            </w:pPr>
          </w:p>
        </w:tc>
      </w:tr>
      <w:tr w:rsidR="006E550B" w:rsidRPr="00D636CF" w14:paraId="08663ED4" w14:textId="77777777" w:rsidTr="007779AE">
        <w:trPr>
          <w:trHeight w:val="573"/>
        </w:trPr>
        <w:tc>
          <w:tcPr>
            <w:tcW w:w="1555" w:type="dxa"/>
            <w:shd w:val="clear" w:color="auto" w:fill="FFFF00"/>
          </w:tcPr>
          <w:p w14:paraId="00F67462" w14:textId="2968BB96" w:rsidR="006E550B" w:rsidRPr="00D636CF" w:rsidRDefault="006E550B" w:rsidP="00881BEA">
            <w:pPr>
              <w:rPr>
                <w:rFonts w:cstheme="minorHAnsi"/>
                <w:b/>
                <w:bCs/>
                <w:sz w:val="18"/>
                <w:szCs w:val="18"/>
              </w:rPr>
            </w:pPr>
            <w:r w:rsidRPr="00D636CF">
              <w:rPr>
                <w:rFonts w:cstheme="minorHAnsi"/>
                <w:b/>
                <w:bCs/>
                <w:sz w:val="18"/>
                <w:szCs w:val="18"/>
              </w:rPr>
              <w:t>Diversity Links</w:t>
            </w:r>
          </w:p>
        </w:tc>
        <w:tc>
          <w:tcPr>
            <w:tcW w:w="3685" w:type="dxa"/>
            <w:shd w:val="clear" w:color="auto" w:fill="FFFFFF" w:themeFill="background1"/>
          </w:tcPr>
          <w:p w14:paraId="09DB8E6D" w14:textId="5699198C" w:rsidR="006E550B" w:rsidRPr="00D636CF" w:rsidRDefault="006E550B" w:rsidP="00881BEA">
            <w:pPr>
              <w:rPr>
                <w:rFonts w:cstheme="minorHAnsi"/>
                <w:sz w:val="18"/>
                <w:szCs w:val="18"/>
                <w:lang w:val="de-DE"/>
              </w:rPr>
            </w:pPr>
          </w:p>
        </w:tc>
        <w:tc>
          <w:tcPr>
            <w:tcW w:w="3686" w:type="dxa"/>
            <w:shd w:val="clear" w:color="auto" w:fill="FFFFFF" w:themeFill="background1"/>
          </w:tcPr>
          <w:p w14:paraId="08CBF45E" w14:textId="6B2D0142" w:rsidR="006E550B" w:rsidRPr="00D636CF" w:rsidRDefault="006E550B" w:rsidP="00881BEA">
            <w:pPr>
              <w:rPr>
                <w:rFonts w:eastAsia="Comic Sans MS" w:cstheme="minorHAnsi"/>
                <w:color w:val="1C1C1C"/>
                <w:sz w:val="18"/>
                <w:szCs w:val="18"/>
              </w:rPr>
            </w:pPr>
          </w:p>
        </w:tc>
        <w:tc>
          <w:tcPr>
            <w:tcW w:w="3543" w:type="dxa"/>
            <w:shd w:val="clear" w:color="auto" w:fill="FFFFFF" w:themeFill="background1"/>
          </w:tcPr>
          <w:p w14:paraId="76705393" w14:textId="29624064" w:rsidR="006E550B" w:rsidRPr="00D636CF" w:rsidRDefault="006E550B" w:rsidP="00881BEA">
            <w:pPr>
              <w:rPr>
                <w:rFonts w:cstheme="minorHAnsi"/>
                <w:sz w:val="18"/>
                <w:szCs w:val="18"/>
                <w:lang w:val="de-DE"/>
              </w:rPr>
            </w:pPr>
          </w:p>
        </w:tc>
        <w:tc>
          <w:tcPr>
            <w:tcW w:w="3686" w:type="dxa"/>
            <w:shd w:val="clear" w:color="auto" w:fill="FFFFFF" w:themeFill="background1"/>
          </w:tcPr>
          <w:p w14:paraId="20F9BF8C" w14:textId="394CF98C" w:rsidR="006E550B" w:rsidRPr="00D636CF" w:rsidRDefault="006E550B" w:rsidP="00326A2E">
            <w:pPr>
              <w:rPr>
                <w:rFonts w:cstheme="minorHAnsi"/>
                <w:sz w:val="18"/>
                <w:szCs w:val="18"/>
                <w:lang w:val="de-DE"/>
              </w:rPr>
            </w:pPr>
          </w:p>
        </w:tc>
      </w:tr>
      <w:tr w:rsidR="006E550B" w:rsidRPr="00D636CF" w14:paraId="58382BE9" w14:textId="77777777" w:rsidTr="007779AE">
        <w:trPr>
          <w:trHeight w:val="573"/>
        </w:trPr>
        <w:tc>
          <w:tcPr>
            <w:tcW w:w="1555" w:type="dxa"/>
            <w:shd w:val="clear" w:color="auto" w:fill="FFFF00"/>
          </w:tcPr>
          <w:p w14:paraId="5B3E0349" w14:textId="6E44121B" w:rsidR="006E550B" w:rsidRPr="00D636CF" w:rsidRDefault="006E550B" w:rsidP="00326A2E">
            <w:pPr>
              <w:rPr>
                <w:rFonts w:cstheme="minorHAnsi"/>
                <w:b/>
                <w:bCs/>
                <w:sz w:val="18"/>
                <w:szCs w:val="18"/>
              </w:rPr>
            </w:pPr>
            <w:r w:rsidRPr="00D636CF">
              <w:rPr>
                <w:rFonts w:cstheme="minorHAnsi"/>
                <w:b/>
                <w:bCs/>
                <w:sz w:val="18"/>
                <w:szCs w:val="18"/>
              </w:rPr>
              <w:t xml:space="preserve">Checking for understanding (summative assessment) </w:t>
            </w:r>
          </w:p>
        </w:tc>
        <w:tc>
          <w:tcPr>
            <w:tcW w:w="3685" w:type="dxa"/>
            <w:shd w:val="clear" w:color="auto" w:fill="FFFFFF" w:themeFill="background1"/>
          </w:tcPr>
          <w:p w14:paraId="7510E819" w14:textId="5058CCDA" w:rsidR="006E550B" w:rsidRPr="00D636CF" w:rsidRDefault="006E550B" w:rsidP="00326A2E">
            <w:pPr>
              <w:rPr>
                <w:rFonts w:cstheme="minorHAnsi"/>
                <w:sz w:val="18"/>
                <w:szCs w:val="18"/>
                <w:lang w:val="de-DE"/>
              </w:rPr>
            </w:pPr>
            <w:r w:rsidRPr="00D636CF">
              <w:rPr>
                <w:rFonts w:cstheme="minorHAnsi"/>
                <w:sz w:val="18"/>
                <w:szCs w:val="18"/>
              </w:rPr>
              <w:t>6. Know that prayers can be petitions or meditative, making links with Catholic prayers, for example, the Rosary and Our Father.</w:t>
            </w:r>
          </w:p>
        </w:tc>
        <w:tc>
          <w:tcPr>
            <w:tcW w:w="3686" w:type="dxa"/>
            <w:shd w:val="clear" w:color="auto" w:fill="FFFFFF" w:themeFill="background1"/>
          </w:tcPr>
          <w:p w14:paraId="24A50C75" w14:textId="6B0D55D8" w:rsidR="006E550B" w:rsidRPr="00D636CF" w:rsidRDefault="006E550B" w:rsidP="00326A2E">
            <w:pPr>
              <w:rPr>
                <w:rFonts w:eastAsia="Comic Sans MS" w:cstheme="minorHAnsi"/>
                <w:color w:val="1C1C1C"/>
                <w:sz w:val="18"/>
                <w:szCs w:val="18"/>
              </w:rPr>
            </w:pPr>
          </w:p>
        </w:tc>
        <w:tc>
          <w:tcPr>
            <w:tcW w:w="3543" w:type="dxa"/>
            <w:shd w:val="clear" w:color="auto" w:fill="FFFFFF" w:themeFill="background1"/>
          </w:tcPr>
          <w:p w14:paraId="6ADBA444" w14:textId="040FA9F9" w:rsidR="006E550B" w:rsidRPr="00D636CF" w:rsidRDefault="006E550B" w:rsidP="00D636CF">
            <w:pPr>
              <w:autoSpaceDE w:val="0"/>
              <w:autoSpaceDN w:val="0"/>
              <w:adjustRightInd w:val="0"/>
              <w:rPr>
                <w:rFonts w:cstheme="minorHAnsi"/>
                <w:sz w:val="18"/>
                <w:szCs w:val="18"/>
              </w:rPr>
            </w:pPr>
            <w:r>
              <w:rPr>
                <w:rFonts w:cstheme="minorHAnsi"/>
                <w:sz w:val="18"/>
                <w:szCs w:val="18"/>
              </w:rPr>
              <w:t>5</w:t>
            </w:r>
            <w:r w:rsidRPr="00D636CF">
              <w:rPr>
                <w:rFonts w:cstheme="minorHAnsi"/>
                <w:sz w:val="18"/>
                <w:szCs w:val="18"/>
              </w:rPr>
              <w:t>. Explain how virtue teaching, the Ten Commandments and Jesus’ teaching help people live a good life.</w:t>
            </w:r>
          </w:p>
        </w:tc>
        <w:tc>
          <w:tcPr>
            <w:tcW w:w="3686" w:type="dxa"/>
            <w:shd w:val="clear" w:color="auto" w:fill="FFFFFF" w:themeFill="background1"/>
          </w:tcPr>
          <w:p w14:paraId="0739B4A6" w14:textId="05BD6772" w:rsidR="006E550B" w:rsidRPr="00D636CF" w:rsidRDefault="006E550B" w:rsidP="00063864">
            <w:pPr>
              <w:rPr>
                <w:rFonts w:cstheme="minorHAnsi"/>
                <w:sz w:val="18"/>
                <w:szCs w:val="18"/>
                <w:lang w:val="de-DE"/>
              </w:rPr>
            </w:pPr>
          </w:p>
        </w:tc>
      </w:tr>
    </w:tbl>
    <w:p w14:paraId="65713860" w14:textId="77777777" w:rsidR="00225027" w:rsidRPr="00D636CF" w:rsidRDefault="00225027" w:rsidP="00C64599">
      <w:pPr>
        <w:tabs>
          <w:tab w:val="left" w:pos="4231"/>
        </w:tabs>
        <w:rPr>
          <w:rFonts w:cstheme="minorHAnsi"/>
        </w:rPr>
      </w:pPr>
    </w:p>
    <w:sectPr w:rsidR="00225027" w:rsidRPr="00D636CF" w:rsidSect="00884950">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9866" w14:textId="77777777" w:rsidR="00881BEA" w:rsidRDefault="00881BEA" w:rsidP="00C64599">
      <w:pPr>
        <w:spacing w:after="0" w:line="240" w:lineRule="auto"/>
      </w:pPr>
      <w:r>
        <w:separator/>
      </w:r>
    </w:p>
  </w:endnote>
  <w:endnote w:type="continuationSeparator" w:id="0">
    <w:p w14:paraId="15454AFB" w14:textId="77777777" w:rsidR="00881BEA" w:rsidRDefault="00881BEA"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E48B" w14:textId="77777777" w:rsidR="00881BEA" w:rsidRDefault="00881BEA" w:rsidP="00C64599">
      <w:pPr>
        <w:spacing w:after="0" w:line="240" w:lineRule="auto"/>
      </w:pPr>
      <w:r>
        <w:separator/>
      </w:r>
    </w:p>
  </w:footnote>
  <w:footnote w:type="continuationSeparator" w:id="0">
    <w:p w14:paraId="568222F2" w14:textId="77777777" w:rsidR="00881BEA" w:rsidRDefault="00881BEA"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30A"/>
    <w:multiLevelType w:val="hybridMultilevel"/>
    <w:tmpl w:val="4F085B1A"/>
    <w:lvl w:ilvl="0" w:tplc="6CD80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D1A2D"/>
    <w:multiLevelType w:val="hybridMultilevel"/>
    <w:tmpl w:val="E76E0A36"/>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68A7"/>
    <w:multiLevelType w:val="hybridMultilevel"/>
    <w:tmpl w:val="0E54F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F52B8"/>
    <w:multiLevelType w:val="hybridMultilevel"/>
    <w:tmpl w:val="AA8EA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C30CD"/>
    <w:multiLevelType w:val="hybridMultilevel"/>
    <w:tmpl w:val="131A4F9C"/>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D3E7A"/>
    <w:multiLevelType w:val="hybridMultilevel"/>
    <w:tmpl w:val="42F4D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960E2"/>
    <w:multiLevelType w:val="hybridMultilevel"/>
    <w:tmpl w:val="228A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739B7"/>
    <w:multiLevelType w:val="hybridMultilevel"/>
    <w:tmpl w:val="99388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905929"/>
    <w:multiLevelType w:val="hybridMultilevel"/>
    <w:tmpl w:val="5F7C9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995609"/>
    <w:multiLevelType w:val="hybridMultilevel"/>
    <w:tmpl w:val="DD6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D7733C"/>
    <w:multiLevelType w:val="hybridMultilevel"/>
    <w:tmpl w:val="D7F6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B76EB7"/>
    <w:multiLevelType w:val="hybridMultilevel"/>
    <w:tmpl w:val="BEDEC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9D7809"/>
    <w:multiLevelType w:val="hybridMultilevel"/>
    <w:tmpl w:val="B8CE4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5566EA"/>
    <w:multiLevelType w:val="hybridMultilevel"/>
    <w:tmpl w:val="C33C4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0456B5"/>
    <w:multiLevelType w:val="hybridMultilevel"/>
    <w:tmpl w:val="F6B6442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333741">
    <w:abstractNumId w:val="13"/>
  </w:num>
  <w:num w:numId="2" w16cid:durableId="1768883595">
    <w:abstractNumId w:val="4"/>
  </w:num>
  <w:num w:numId="3" w16cid:durableId="1108311543">
    <w:abstractNumId w:val="6"/>
  </w:num>
  <w:num w:numId="4" w16cid:durableId="197813036">
    <w:abstractNumId w:val="10"/>
  </w:num>
  <w:num w:numId="5" w16cid:durableId="1296983510">
    <w:abstractNumId w:val="1"/>
  </w:num>
  <w:num w:numId="6" w16cid:durableId="183055897">
    <w:abstractNumId w:val="12"/>
  </w:num>
  <w:num w:numId="7" w16cid:durableId="1043410450">
    <w:abstractNumId w:val="5"/>
  </w:num>
  <w:num w:numId="8" w16cid:durableId="1280991576">
    <w:abstractNumId w:val="20"/>
  </w:num>
  <w:num w:numId="9" w16cid:durableId="526715597">
    <w:abstractNumId w:val="3"/>
  </w:num>
  <w:num w:numId="10" w16cid:durableId="1839885950">
    <w:abstractNumId w:val="11"/>
  </w:num>
  <w:num w:numId="11" w16cid:durableId="90664598">
    <w:abstractNumId w:val="21"/>
  </w:num>
  <w:num w:numId="12" w16cid:durableId="1161048057">
    <w:abstractNumId w:val="9"/>
  </w:num>
  <w:num w:numId="13" w16cid:durableId="895513654">
    <w:abstractNumId w:val="2"/>
  </w:num>
  <w:num w:numId="14" w16cid:durableId="2096123257">
    <w:abstractNumId w:val="16"/>
  </w:num>
  <w:num w:numId="15" w16cid:durableId="1528105696">
    <w:abstractNumId w:val="17"/>
  </w:num>
  <w:num w:numId="16" w16cid:durableId="2062747310">
    <w:abstractNumId w:val="19"/>
  </w:num>
  <w:num w:numId="17" w16cid:durableId="149029710">
    <w:abstractNumId w:val="15"/>
  </w:num>
  <w:num w:numId="18" w16cid:durableId="341124346">
    <w:abstractNumId w:val="0"/>
  </w:num>
  <w:num w:numId="19" w16cid:durableId="1878855862">
    <w:abstractNumId w:val="18"/>
  </w:num>
  <w:num w:numId="20" w16cid:durableId="1762141637">
    <w:abstractNumId w:val="8"/>
  </w:num>
  <w:num w:numId="21" w16cid:durableId="328757527">
    <w:abstractNumId w:val="14"/>
  </w:num>
  <w:num w:numId="22" w16cid:durableId="13514964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1F60"/>
    <w:rsid w:val="000035A8"/>
    <w:rsid w:val="00003A25"/>
    <w:rsid w:val="00006684"/>
    <w:rsid w:val="0000761F"/>
    <w:rsid w:val="00013539"/>
    <w:rsid w:val="000204A6"/>
    <w:rsid w:val="0002321D"/>
    <w:rsid w:val="00026096"/>
    <w:rsid w:val="000310E8"/>
    <w:rsid w:val="00040316"/>
    <w:rsid w:val="0004445E"/>
    <w:rsid w:val="000463BE"/>
    <w:rsid w:val="0005086B"/>
    <w:rsid w:val="00050E47"/>
    <w:rsid w:val="00056D79"/>
    <w:rsid w:val="00061AA9"/>
    <w:rsid w:val="00062D1E"/>
    <w:rsid w:val="000631A1"/>
    <w:rsid w:val="00063864"/>
    <w:rsid w:val="0006482A"/>
    <w:rsid w:val="00065968"/>
    <w:rsid w:val="00066610"/>
    <w:rsid w:val="00072DE3"/>
    <w:rsid w:val="00080FBA"/>
    <w:rsid w:val="0009240F"/>
    <w:rsid w:val="000A157F"/>
    <w:rsid w:val="000A2517"/>
    <w:rsid w:val="000A278A"/>
    <w:rsid w:val="000C1B14"/>
    <w:rsid w:val="000C5961"/>
    <w:rsid w:val="000D239A"/>
    <w:rsid w:val="000D4611"/>
    <w:rsid w:val="000D58D2"/>
    <w:rsid w:val="000E1D4F"/>
    <w:rsid w:val="000E2F37"/>
    <w:rsid w:val="000F1739"/>
    <w:rsid w:val="00100562"/>
    <w:rsid w:val="00106354"/>
    <w:rsid w:val="00110AB4"/>
    <w:rsid w:val="00115C77"/>
    <w:rsid w:val="00116ADC"/>
    <w:rsid w:val="00131244"/>
    <w:rsid w:val="00145653"/>
    <w:rsid w:val="001471AB"/>
    <w:rsid w:val="00162CE8"/>
    <w:rsid w:val="0016523D"/>
    <w:rsid w:val="00170F56"/>
    <w:rsid w:val="00185C16"/>
    <w:rsid w:val="00191ABA"/>
    <w:rsid w:val="001A1484"/>
    <w:rsid w:val="001B258B"/>
    <w:rsid w:val="001B5ABD"/>
    <w:rsid w:val="001B7EBA"/>
    <w:rsid w:val="001C19B9"/>
    <w:rsid w:val="001C4F7B"/>
    <w:rsid w:val="001C7FD1"/>
    <w:rsid w:val="001D0F2B"/>
    <w:rsid w:val="001D50E2"/>
    <w:rsid w:val="001F3C1C"/>
    <w:rsid w:val="001F6B06"/>
    <w:rsid w:val="001F7B60"/>
    <w:rsid w:val="002053C8"/>
    <w:rsid w:val="0020754D"/>
    <w:rsid w:val="00225027"/>
    <w:rsid w:val="0023383D"/>
    <w:rsid w:val="00237BF2"/>
    <w:rsid w:val="00240A64"/>
    <w:rsid w:val="00244CB6"/>
    <w:rsid w:val="00250F2B"/>
    <w:rsid w:val="00251227"/>
    <w:rsid w:val="00255770"/>
    <w:rsid w:val="0027450D"/>
    <w:rsid w:val="00277894"/>
    <w:rsid w:val="002825C7"/>
    <w:rsid w:val="00282D20"/>
    <w:rsid w:val="00293BDD"/>
    <w:rsid w:val="00295512"/>
    <w:rsid w:val="002A449B"/>
    <w:rsid w:val="002B40EE"/>
    <w:rsid w:val="002B68FD"/>
    <w:rsid w:val="002B7FAF"/>
    <w:rsid w:val="002C7A93"/>
    <w:rsid w:val="002D0416"/>
    <w:rsid w:val="002D7430"/>
    <w:rsid w:val="002D7F90"/>
    <w:rsid w:val="002E0F93"/>
    <w:rsid w:val="002E1270"/>
    <w:rsid w:val="002E31B4"/>
    <w:rsid w:val="002E3B65"/>
    <w:rsid w:val="002F56F3"/>
    <w:rsid w:val="002F602B"/>
    <w:rsid w:val="002F656E"/>
    <w:rsid w:val="00322C71"/>
    <w:rsid w:val="00324B16"/>
    <w:rsid w:val="00326A2E"/>
    <w:rsid w:val="00336646"/>
    <w:rsid w:val="00340C05"/>
    <w:rsid w:val="00351BC8"/>
    <w:rsid w:val="00353496"/>
    <w:rsid w:val="003612E2"/>
    <w:rsid w:val="00361D8A"/>
    <w:rsid w:val="00367740"/>
    <w:rsid w:val="0037193E"/>
    <w:rsid w:val="00376A77"/>
    <w:rsid w:val="003818BE"/>
    <w:rsid w:val="00382106"/>
    <w:rsid w:val="003A0340"/>
    <w:rsid w:val="003A2ECD"/>
    <w:rsid w:val="003A6A2B"/>
    <w:rsid w:val="003A6C52"/>
    <w:rsid w:val="003C7E58"/>
    <w:rsid w:val="003E2711"/>
    <w:rsid w:val="003E4274"/>
    <w:rsid w:val="003F16F4"/>
    <w:rsid w:val="003F33AE"/>
    <w:rsid w:val="003F41E1"/>
    <w:rsid w:val="00402A47"/>
    <w:rsid w:val="00403822"/>
    <w:rsid w:val="00403BBD"/>
    <w:rsid w:val="004057C2"/>
    <w:rsid w:val="00411AA8"/>
    <w:rsid w:val="004153D9"/>
    <w:rsid w:val="00416C83"/>
    <w:rsid w:val="004361DA"/>
    <w:rsid w:val="00436CE8"/>
    <w:rsid w:val="004407CE"/>
    <w:rsid w:val="004412D0"/>
    <w:rsid w:val="00444357"/>
    <w:rsid w:val="004539C2"/>
    <w:rsid w:val="0045550D"/>
    <w:rsid w:val="0046149C"/>
    <w:rsid w:val="00465BB2"/>
    <w:rsid w:val="004764C4"/>
    <w:rsid w:val="00476651"/>
    <w:rsid w:val="004816B1"/>
    <w:rsid w:val="00483A5C"/>
    <w:rsid w:val="00487E13"/>
    <w:rsid w:val="004A00E3"/>
    <w:rsid w:val="004A22FD"/>
    <w:rsid w:val="004A4135"/>
    <w:rsid w:val="004A52D6"/>
    <w:rsid w:val="004A7CD2"/>
    <w:rsid w:val="004C1FED"/>
    <w:rsid w:val="004C2A15"/>
    <w:rsid w:val="004D16F2"/>
    <w:rsid w:val="004D7406"/>
    <w:rsid w:val="004E325C"/>
    <w:rsid w:val="00500A6F"/>
    <w:rsid w:val="00512C53"/>
    <w:rsid w:val="00514F78"/>
    <w:rsid w:val="00516F4A"/>
    <w:rsid w:val="00522195"/>
    <w:rsid w:val="00522C08"/>
    <w:rsid w:val="0052703C"/>
    <w:rsid w:val="005272DA"/>
    <w:rsid w:val="00533D7D"/>
    <w:rsid w:val="00553AC6"/>
    <w:rsid w:val="00555799"/>
    <w:rsid w:val="0055596C"/>
    <w:rsid w:val="00556A43"/>
    <w:rsid w:val="00561688"/>
    <w:rsid w:val="005721CD"/>
    <w:rsid w:val="005761EA"/>
    <w:rsid w:val="00576F23"/>
    <w:rsid w:val="00590099"/>
    <w:rsid w:val="0059134C"/>
    <w:rsid w:val="00594010"/>
    <w:rsid w:val="005941A0"/>
    <w:rsid w:val="005A127C"/>
    <w:rsid w:val="005A3C13"/>
    <w:rsid w:val="005A78C3"/>
    <w:rsid w:val="005B0223"/>
    <w:rsid w:val="005B7772"/>
    <w:rsid w:val="005C47EE"/>
    <w:rsid w:val="005C5C76"/>
    <w:rsid w:val="005D05E3"/>
    <w:rsid w:val="005E69C8"/>
    <w:rsid w:val="005F091C"/>
    <w:rsid w:val="005F2520"/>
    <w:rsid w:val="00606651"/>
    <w:rsid w:val="00611278"/>
    <w:rsid w:val="006118A3"/>
    <w:rsid w:val="00616DE5"/>
    <w:rsid w:val="006234F6"/>
    <w:rsid w:val="00634381"/>
    <w:rsid w:val="00637FDA"/>
    <w:rsid w:val="00642607"/>
    <w:rsid w:val="00642E1A"/>
    <w:rsid w:val="00652A97"/>
    <w:rsid w:val="00656F92"/>
    <w:rsid w:val="00663DD4"/>
    <w:rsid w:val="00666832"/>
    <w:rsid w:val="00674E39"/>
    <w:rsid w:val="00676B28"/>
    <w:rsid w:val="00682A75"/>
    <w:rsid w:val="00684435"/>
    <w:rsid w:val="00686453"/>
    <w:rsid w:val="0069201A"/>
    <w:rsid w:val="00697DD0"/>
    <w:rsid w:val="006A0CB2"/>
    <w:rsid w:val="006A4726"/>
    <w:rsid w:val="006B3938"/>
    <w:rsid w:val="006C2A36"/>
    <w:rsid w:val="006D090E"/>
    <w:rsid w:val="006D1D57"/>
    <w:rsid w:val="006D26CF"/>
    <w:rsid w:val="006D273C"/>
    <w:rsid w:val="006E0FE9"/>
    <w:rsid w:val="006E550B"/>
    <w:rsid w:val="006E6952"/>
    <w:rsid w:val="006F1620"/>
    <w:rsid w:val="006F249A"/>
    <w:rsid w:val="006F2532"/>
    <w:rsid w:val="006F36E0"/>
    <w:rsid w:val="006F65F6"/>
    <w:rsid w:val="006F74E2"/>
    <w:rsid w:val="007024E0"/>
    <w:rsid w:val="00704C7B"/>
    <w:rsid w:val="00706205"/>
    <w:rsid w:val="00707D4F"/>
    <w:rsid w:val="00714CDF"/>
    <w:rsid w:val="00721D3D"/>
    <w:rsid w:val="0073103C"/>
    <w:rsid w:val="00733540"/>
    <w:rsid w:val="007446C9"/>
    <w:rsid w:val="00754E48"/>
    <w:rsid w:val="00756B22"/>
    <w:rsid w:val="007713E2"/>
    <w:rsid w:val="007779AE"/>
    <w:rsid w:val="00791A73"/>
    <w:rsid w:val="007957B2"/>
    <w:rsid w:val="007A68D3"/>
    <w:rsid w:val="007A77C6"/>
    <w:rsid w:val="007A7F2C"/>
    <w:rsid w:val="007B5FBB"/>
    <w:rsid w:val="007C7D32"/>
    <w:rsid w:val="007D51DC"/>
    <w:rsid w:val="007D65E7"/>
    <w:rsid w:val="007E00E0"/>
    <w:rsid w:val="007E1548"/>
    <w:rsid w:val="007E2F7E"/>
    <w:rsid w:val="007E3667"/>
    <w:rsid w:val="007E603C"/>
    <w:rsid w:val="007F2C1B"/>
    <w:rsid w:val="00804278"/>
    <w:rsid w:val="008073DC"/>
    <w:rsid w:val="00814CE1"/>
    <w:rsid w:val="00817DA0"/>
    <w:rsid w:val="0084437F"/>
    <w:rsid w:val="00846B9C"/>
    <w:rsid w:val="00852309"/>
    <w:rsid w:val="00866F6C"/>
    <w:rsid w:val="0087724A"/>
    <w:rsid w:val="00881698"/>
    <w:rsid w:val="00881BEA"/>
    <w:rsid w:val="0088426F"/>
    <w:rsid w:val="0088447F"/>
    <w:rsid w:val="00884950"/>
    <w:rsid w:val="00885D4B"/>
    <w:rsid w:val="00887CEA"/>
    <w:rsid w:val="00890D58"/>
    <w:rsid w:val="008933D1"/>
    <w:rsid w:val="00893D63"/>
    <w:rsid w:val="008A0226"/>
    <w:rsid w:val="008A0E10"/>
    <w:rsid w:val="008B4129"/>
    <w:rsid w:val="008C0708"/>
    <w:rsid w:val="008C62CD"/>
    <w:rsid w:val="008C78DE"/>
    <w:rsid w:val="008D2374"/>
    <w:rsid w:val="008D75F8"/>
    <w:rsid w:val="008E522C"/>
    <w:rsid w:val="008E673F"/>
    <w:rsid w:val="008F2F5B"/>
    <w:rsid w:val="008F569F"/>
    <w:rsid w:val="008F7535"/>
    <w:rsid w:val="00901446"/>
    <w:rsid w:val="009033A1"/>
    <w:rsid w:val="00913E08"/>
    <w:rsid w:val="00923E1B"/>
    <w:rsid w:val="00933160"/>
    <w:rsid w:val="00934D83"/>
    <w:rsid w:val="0093543D"/>
    <w:rsid w:val="00942243"/>
    <w:rsid w:val="00945964"/>
    <w:rsid w:val="00951431"/>
    <w:rsid w:val="00952E39"/>
    <w:rsid w:val="00953666"/>
    <w:rsid w:val="00960063"/>
    <w:rsid w:val="009626ED"/>
    <w:rsid w:val="00965012"/>
    <w:rsid w:val="00977269"/>
    <w:rsid w:val="009843C0"/>
    <w:rsid w:val="00984B5E"/>
    <w:rsid w:val="00987B2C"/>
    <w:rsid w:val="00992077"/>
    <w:rsid w:val="00994F5D"/>
    <w:rsid w:val="009A2279"/>
    <w:rsid w:val="009B05A7"/>
    <w:rsid w:val="009B5E19"/>
    <w:rsid w:val="009B7A31"/>
    <w:rsid w:val="009C0298"/>
    <w:rsid w:val="009C12AE"/>
    <w:rsid w:val="009C3BC6"/>
    <w:rsid w:val="009C51C5"/>
    <w:rsid w:val="009D0FA3"/>
    <w:rsid w:val="009D1593"/>
    <w:rsid w:val="009D3842"/>
    <w:rsid w:val="009D49B9"/>
    <w:rsid w:val="009D5407"/>
    <w:rsid w:val="009E1035"/>
    <w:rsid w:val="009F07E0"/>
    <w:rsid w:val="009F0D89"/>
    <w:rsid w:val="009F770C"/>
    <w:rsid w:val="00A04BC9"/>
    <w:rsid w:val="00A14B2B"/>
    <w:rsid w:val="00A1591F"/>
    <w:rsid w:val="00A16380"/>
    <w:rsid w:val="00A23298"/>
    <w:rsid w:val="00A24052"/>
    <w:rsid w:val="00A256DE"/>
    <w:rsid w:val="00A27540"/>
    <w:rsid w:val="00A276AC"/>
    <w:rsid w:val="00A307BB"/>
    <w:rsid w:val="00A40984"/>
    <w:rsid w:val="00A44B79"/>
    <w:rsid w:val="00A4729D"/>
    <w:rsid w:val="00A53D38"/>
    <w:rsid w:val="00A6728B"/>
    <w:rsid w:val="00A70107"/>
    <w:rsid w:val="00A77AD2"/>
    <w:rsid w:val="00A83704"/>
    <w:rsid w:val="00A8569F"/>
    <w:rsid w:val="00A8655F"/>
    <w:rsid w:val="00A867FD"/>
    <w:rsid w:val="00AA52E1"/>
    <w:rsid w:val="00AB2C88"/>
    <w:rsid w:val="00AB529A"/>
    <w:rsid w:val="00AB5DFF"/>
    <w:rsid w:val="00AB723F"/>
    <w:rsid w:val="00AC497E"/>
    <w:rsid w:val="00AC7F9D"/>
    <w:rsid w:val="00AD3E72"/>
    <w:rsid w:val="00AE4D62"/>
    <w:rsid w:val="00AF0954"/>
    <w:rsid w:val="00B01BD9"/>
    <w:rsid w:val="00B04DD0"/>
    <w:rsid w:val="00B107FD"/>
    <w:rsid w:val="00B11035"/>
    <w:rsid w:val="00B137FB"/>
    <w:rsid w:val="00B23392"/>
    <w:rsid w:val="00B237EB"/>
    <w:rsid w:val="00B32236"/>
    <w:rsid w:val="00B420C8"/>
    <w:rsid w:val="00B442A6"/>
    <w:rsid w:val="00B44EC2"/>
    <w:rsid w:val="00B47252"/>
    <w:rsid w:val="00B65549"/>
    <w:rsid w:val="00B70830"/>
    <w:rsid w:val="00B736BF"/>
    <w:rsid w:val="00B756C8"/>
    <w:rsid w:val="00B770B0"/>
    <w:rsid w:val="00B83A09"/>
    <w:rsid w:val="00B85A31"/>
    <w:rsid w:val="00BB63FD"/>
    <w:rsid w:val="00BC670D"/>
    <w:rsid w:val="00BD41DA"/>
    <w:rsid w:val="00BD42BE"/>
    <w:rsid w:val="00BD54B7"/>
    <w:rsid w:val="00BE214A"/>
    <w:rsid w:val="00BE22F0"/>
    <w:rsid w:val="00BE279D"/>
    <w:rsid w:val="00BE6B2C"/>
    <w:rsid w:val="00BF17A4"/>
    <w:rsid w:val="00BF355A"/>
    <w:rsid w:val="00C03353"/>
    <w:rsid w:val="00C04D90"/>
    <w:rsid w:val="00C0532A"/>
    <w:rsid w:val="00C06CF0"/>
    <w:rsid w:val="00C16084"/>
    <w:rsid w:val="00C17ABB"/>
    <w:rsid w:val="00C20272"/>
    <w:rsid w:val="00C34BCE"/>
    <w:rsid w:val="00C4082B"/>
    <w:rsid w:val="00C40CE3"/>
    <w:rsid w:val="00C42163"/>
    <w:rsid w:val="00C44CAB"/>
    <w:rsid w:val="00C51927"/>
    <w:rsid w:val="00C62FBA"/>
    <w:rsid w:val="00C64599"/>
    <w:rsid w:val="00C7244E"/>
    <w:rsid w:val="00C77F71"/>
    <w:rsid w:val="00C805AE"/>
    <w:rsid w:val="00C83789"/>
    <w:rsid w:val="00C860E3"/>
    <w:rsid w:val="00C97DBA"/>
    <w:rsid w:val="00CA12BC"/>
    <w:rsid w:val="00CA6BC4"/>
    <w:rsid w:val="00CA79EB"/>
    <w:rsid w:val="00CB15ED"/>
    <w:rsid w:val="00CB65F3"/>
    <w:rsid w:val="00CB7233"/>
    <w:rsid w:val="00CC0966"/>
    <w:rsid w:val="00CC4744"/>
    <w:rsid w:val="00CC5B96"/>
    <w:rsid w:val="00CC60A3"/>
    <w:rsid w:val="00CC6BD2"/>
    <w:rsid w:val="00CD40D5"/>
    <w:rsid w:val="00CD7F73"/>
    <w:rsid w:val="00CE0539"/>
    <w:rsid w:val="00CE101B"/>
    <w:rsid w:val="00CF1522"/>
    <w:rsid w:val="00CF33B0"/>
    <w:rsid w:val="00CF7382"/>
    <w:rsid w:val="00D044DE"/>
    <w:rsid w:val="00D1449D"/>
    <w:rsid w:val="00D14DB2"/>
    <w:rsid w:val="00D17A16"/>
    <w:rsid w:val="00D364EA"/>
    <w:rsid w:val="00D46940"/>
    <w:rsid w:val="00D513A9"/>
    <w:rsid w:val="00D576CE"/>
    <w:rsid w:val="00D636CF"/>
    <w:rsid w:val="00D65B54"/>
    <w:rsid w:val="00D73B1E"/>
    <w:rsid w:val="00D74827"/>
    <w:rsid w:val="00D76BA6"/>
    <w:rsid w:val="00D917B8"/>
    <w:rsid w:val="00D923D3"/>
    <w:rsid w:val="00D93ADA"/>
    <w:rsid w:val="00DA047C"/>
    <w:rsid w:val="00DA0E3E"/>
    <w:rsid w:val="00DA48BE"/>
    <w:rsid w:val="00DA4CCE"/>
    <w:rsid w:val="00DB16CA"/>
    <w:rsid w:val="00DB578F"/>
    <w:rsid w:val="00DC2EB5"/>
    <w:rsid w:val="00DC3A65"/>
    <w:rsid w:val="00DC55C3"/>
    <w:rsid w:val="00DD2460"/>
    <w:rsid w:val="00DD2514"/>
    <w:rsid w:val="00DD6AA3"/>
    <w:rsid w:val="00DE1B37"/>
    <w:rsid w:val="00DE4995"/>
    <w:rsid w:val="00DE6258"/>
    <w:rsid w:val="00DF0AD3"/>
    <w:rsid w:val="00DF3EEA"/>
    <w:rsid w:val="00DF4939"/>
    <w:rsid w:val="00DF4D50"/>
    <w:rsid w:val="00DF6C80"/>
    <w:rsid w:val="00E037FC"/>
    <w:rsid w:val="00E06ED5"/>
    <w:rsid w:val="00E141EB"/>
    <w:rsid w:val="00E150C4"/>
    <w:rsid w:val="00E21B2F"/>
    <w:rsid w:val="00E22477"/>
    <w:rsid w:val="00E31E6E"/>
    <w:rsid w:val="00E433AF"/>
    <w:rsid w:val="00E43EA9"/>
    <w:rsid w:val="00E43FDC"/>
    <w:rsid w:val="00E449C3"/>
    <w:rsid w:val="00E472C8"/>
    <w:rsid w:val="00E50E6D"/>
    <w:rsid w:val="00E513E8"/>
    <w:rsid w:val="00E51463"/>
    <w:rsid w:val="00E534F8"/>
    <w:rsid w:val="00E70209"/>
    <w:rsid w:val="00E75C17"/>
    <w:rsid w:val="00E77A23"/>
    <w:rsid w:val="00E97C25"/>
    <w:rsid w:val="00EA0610"/>
    <w:rsid w:val="00EA480F"/>
    <w:rsid w:val="00EA57AB"/>
    <w:rsid w:val="00EA7390"/>
    <w:rsid w:val="00EB1D2B"/>
    <w:rsid w:val="00EB5CC3"/>
    <w:rsid w:val="00EB6861"/>
    <w:rsid w:val="00EB697F"/>
    <w:rsid w:val="00EC6561"/>
    <w:rsid w:val="00ED77D5"/>
    <w:rsid w:val="00EE16F5"/>
    <w:rsid w:val="00EE4530"/>
    <w:rsid w:val="00EE4BC7"/>
    <w:rsid w:val="00EE59BB"/>
    <w:rsid w:val="00EE778D"/>
    <w:rsid w:val="00EF066B"/>
    <w:rsid w:val="00EF566F"/>
    <w:rsid w:val="00F003C2"/>
    <w:rsid w:val="00F0301B"/>
    <w:rsid w:val="00F13985"/>
    <w:rsid w:val="00F13F6A"/>
    <w:rsid w:val="00F1575F"/>
    <w:rsid w:val="00F20A27"/>
    <w:rsid w:val="00F232A3"/>
    <w:rsid w:val="00F34AE9"/>
    <w:rsid w:val="00F41B35"/>
    <w:rsid w:val="00F430D6"/>
    <w:rsid w:val="00F461EE"/>
    <w:rsid w:val="00F570C6"/>
    <w:rsid w:val="00F6752F"/>
    <w:rsid w:val="00F7266C"/>
    <w:rsid w:val="00F8072B"/>
    <w:rsid w:val="00F81711"/>
    <w:rsid w:val="00F81F1F"/>
    <w:rsid w:val="00F910B5"/>
    <w:rsid w:val="00F92069"/>
    <w:rsid w:val="00F93694"/>
    <w:rsid w:val="00F975A2"/>
    <w:rsid w:val="00FA0151"/>
    <w:rsid w:val="00FB6E2E"/>
    <w:rsid w:val="00FC5F95"/>
    <w:rsid w:val="00FC7A71"/>
    <w:rsid w:val="00FD1097"/>
    <w:rsid w:val="00FE2968"/>
    <w:rsid w:val="00FE640A"/>
    <w:rsid w:val="00FF5C55"/>
    <w:rsid w:val="00FF69F3"/>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C6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bc.co.uk/programmes/p011400q"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65A30-99C5-4B49-A06F-706A762E8157}"/>
</file>

<file path=customXml/itemProps2.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3.xml><?xml version="1.0" encoding="utf-8"?>
<ds:datastoreItem xmlns:ds="http://schemas.openxmlformats.org/officeDocument/2006/customXml" ds:itemID="{8D0D335F-D90F-4BDB-86DC-C8F8D8302C0A}">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7</Pages>
  <Words>2684</Words>
  <Characters>14104</Characters>
  <Application>Microsoft Office Word</Application>
  <DocSecurity>0</DocSecurity>
  <Lines>783</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5</cp:revision>
  <cp:lastPrinted>2023-12-21T18:43:00Z</cp:lastPrinted>
  <dcterms:created xsi:type="dcterms:W3CDTF">2024-11-20T18:54:00Z</dcterms:created>
  <dcterms:modified xsi:type="dcterms:W3CDTF">2024-11-24T18:55:00Z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375ee8f169907753a4943568a06f1235d4ab48dd802ef1726e208a84c9ed4a21</vt:lpwstr>
  </property>
</Properties>
</file>